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59" w:rsidRDefault="009E1C59" w:rsidP="009E1C59">
      <w:pPr>
        <w:spacing w:after="60"/>
        <w:ind w:left="1418"/>
        <w:jc w:val="center"/>
        <w:rPr>
          <w:rFonts w:ascii="Calibri" w:hAnsi="Calibri" w:cs="Calibri"/>
          <w:b/>
          <w:sz w:val="40"/>
          <w:szCs w:val="32"/>
        </w:rPr>
      </w:pPr>
      <w:r>
        <w:rPr>
          <w:noProof/>
          <w:lang w:eastAsia="pl-PL" w:bidi="ar-SA"/>
        </w:rPr>
        <w:drawing>
          <wp:anchor distT="0" distB="0" distL="114300" distR="114300" simplePos="0" relativeHeight="251659264" behindDoc="1" locked="0" layoutInCell="1" allowOverlap="1" wp14:anchorId="291D1F26" wp14:editId="5D40CC8B">
            <wp:simplePos x="0" y="0"/>
            <wp:positionH relativeFrom="column">
              <wp:posOffset>-127000</wp:posOffset>
            </wp:positionH>
            <wp:positionV relativeFrom="paragraph">
              <wp:posOffset>-73025</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9E1C59" w:rsidTr="00D74A5B">
        <w:trPr>
          <w:trHeight w:val="918"/>
        </w:trPr>
        <w:tc>
          <w:tcPr>
            <w:tcW w:w="6095"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tel. (0 32) 67-40-361</w:t>
            </w:r>
            <w:r>
              <w:rPr>
                <w:rFonts w:ascii="Calibri" w:hAnsi="Calibri" w:cs="Calibri"/>
                <w:sz w:val="20"/>
              </w:rPr>
              <w:br/>
              <w:t>www.szpitalzawiercie.pl</w:t>
            </w:r>
            <w:r>
              <w:rPr>
                <w:rFonts w:ascii="Calibri" w:hAnsi="Calibri" w:cs="Calibri"/>
                <w:sz w:val="20"/>
              </w:rPr>
              <w:br/>
              <w:t>zampub@szpitalzawiercie.pl</w:t>
            </w:r>
          </w:p>
        </w:tc>
      </w:tr>
    </w:tbl>
    <w:p w:rsidR="009E1C59" w:rsidRDefault="009E1C59" w:rsidP="009E1C59">
      <w:pPr>
        <w:tabs>
          <w:tab w:val="left" w:pos="7070"/>
        </w:tabs>
        <w:spacing w:line="360" w:lineRule="auto"/>
        <w:rPr>
          <w:rFonts w:ascii="Verdana" w:hAnsi="Verdana" w:cs="Verdana"/>
          <w:sz w:val="16"/>
        </w:rPr>
      </w:pPr>
    </w:p>
    <w:p w:rsidR="009E1C59" w:rsidRPr="00501DB7" w:rsidRDefault="009E1C59" w:rsidP="009E1C59">
      <w:pPr>
        <w:tabs>
          <w:tab w:val="left" w:pos="7070"/>
        </w:tabs>
        <w:spacing w:line="360" w:lineRule="auto"/>
        <w:jc w:val="right"/>
        <w:rPr>
          <w:rFonts w:ascii="Verdana" w:hAnsi="Verdana" w:cs="Verdana"/>
          <w:sz w:val="16"/>
        </w:rPr>
      </w:pPr>
      <w:r>
        <w:rPr>
          <w:rFonts w:ascii="Verdana" w:hAnsi="Verdana" w:cs="Verdana"/>
          <w:sz w:val="16"/>
        </w:rPr>
        <w:t>Zawiercie,</w:t>
      </w:r>
      <w:r w:rsidR="001976E3">
        <w:rPr>
          <w:rFonts w:ascii="Verdana" w:hAnsi="Verdana" w:cs="Verdana"/>
          <w:sz w:val="16"/>
        </w:rPr>
        <w:t xml:space="preserve"> dnia 08</w:t>
      </w:r>
      <w:r w:rsidR="00103071">
        <w:rPr>
          <w:rFonts w:ascii="Verdana" w:hAnsi="Verdana" w:cs="Verdana"/>
          <w:sz w:val="16"/>
        </w:rPr>
        <w:t>.11</w:t>
      </w:r>
      <w:r>
        <w:rPr>
          <w:rFonts w:ascii="Verdana" w:hAnsi="Verdana" w:cs="Verdana"/>
          <w:sz w:val="16"/>
        </w:rPr>
        <w:t>.2018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1038AE" w:rsidP="009E1C59">
      <w:pPr>
        <w:spacing w:line="360" w:lineRule="auto"/>
        <w:jc w:val="both"/>
        <w:rPr>
          <w:rFonts w:ascii="Verdana" w:hAnsi="Verdana" w:cs="Verdana"/>
          <w:sz w:val="16"/>
        </w:rPr>
      </w:pPr>
      <w:r>
        <w:rPr>
          <w:rFonts w:ascii="Verdana" w:hAnsi="Verdana" w:cs="Verdana"/>
          <w:b/>
          <w:sz w:val="16"/>
        </w:rPr>
        <w:t>Znak sprawy: DZP/PN/81</w:t>
      </w:r>
      <w:r w:rsidR="009E1C59">
        <w:rPr>
          <w:rFonts w:ascii="Verdana" w:hAnsi="Verdana" w:cs="Verdana"/>
          <w:b/>
          <w:sz w:val="16"/>
        </w:rPr>
        <w:t>/2018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1D584B" w:rsidRDefault="009E1C59" w:rsidP="009E1C59">
      <w:pPr>
        <w:spacing w:line="360" w:lineRule="auto"/>
        <w:jc w:val="both"/>
        <w:rPr>
          <w:rFonts w:ascii="Verdana" w:hAnsi="Verdana" w:cs="Verdana"/>
          <w:sz w:val="16"/>
        </w:rPr>
      </w:pPr>
    </w:p>
    <w:p w:rsidR="009E1C59" w:rsidRDefault="009E1C59" w:rsidP="009E1C59">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9E1C59" w:rsidRDefault="009E1C59" w:rsidP="009E1C59">
      <w:pPr>
        <w:spacing w:line="360" w:lineRule="auto"/>
        <w:jc w:val="center"/>
        <w:rPr>
          <w:rFonts w:ascii="Verdana" w:hAnsi="Verdana" w:cs="Verdana"/>
          <w:b/>
          <w:sz w:val="18"/>
          <w:szCs w:val="18"/>
        </w:rPr>
      </w:pPr>
    </w:p>
    <w:p w:rsidR="009E1C59" w:rsidRPr="00D3203C" w:rsidRDefault="009E1C59" w:rsidP="009E1C59">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7A57A9" w:rsidRPr="007A57A9">
        <w:rPr>
          <w:rFonts w:ascii="Verdana" w:hAnsi="Verdana"/>
          <w:b/>
          <w:sz w:val="16"/>
          <w:szCs w:val="16"/>
        </w:rPr>
        <w:t xml:space="preserve">Dostawa </w:t>
      </w:r>
      <w:r w:rsidR="001038AE">
        <w:rPr>
          <w:rFonts w:ascii="Verdana" w:hAnsi="Verdana"/>
          <w:b/>
          <w:sz w:val="16"/>
          <w:szCs w:val="16"/>
        </w:rPr>
        <w:t>odczynników laboratoryjn</w:t>
      </w:r>
      <w:r w:rsidR="00272D58">
        <w:rPr>
          <w:rFonts w:ascii="Verdana" w:hAnsi="Verdana"/>
          <w:b/>
          <w:sz w:val="16"/>
          <w:szCs w:val="16"/>
        </w:rPr>
        <w:t>ych wraz z dzierżawą sprzętu – 7</w:t>
      </w:r>
      <w:r w:rsidR="001038AE">
        <w:rPr>
          <w:rFonts w:ascii="Verdana" w:hAnsi="Verdana"/>
          <w:b/>
          <w:sz w:val="16"/>
          <w:szCs w:val="16"/>
        </w:rPr>
        <w:t xml:space="preserve"> pakietów</w:t>
      </w:r>
      <w:r w:rsidRPr="00E81097">
        <w:rPr>
          <w:rFonts w:ascii="Verdana" w:eastAsiaTheme="minorEastAsia" w:hAnsi="Verdana"/>
          <w:b/>
          <w:kern w:val="0"/>
          <w:sz w:val="16"/>
          <w:szCs w:val="16"/>
          <w:lang w:eastAsia="pl-PL" w:bidi="ar-SA"/>
        </w:rPr>
        <w:t>”</w:t>
      </w:r>
    </w:p>
    <w:p w:rsidR="009E1C59" w:rsidRPr="00E81097" w:rsidRDefault="009E1C59" w:rsidP="009E1C59">
      <w:pPr>
        <w:spacing w:line="360" w:lineRule="auto"/>
        <w:jc w:val="center"/>
        <w:rPr>
          <w:rFonts w:ascii="Verdana" w:hAnsi="Verdana" w:cs="Verdana"/>
          <w:b/>
          <w:sz w:val="18"/>
          <w:szCs w:val="18"/>
        </w:rPr>
      </w:pPr>
    </w:p>
    <w:p w:rsidR="009E1C59" w:rsidRPr="00313D36" w:rsidRDefault="009E1C59" w:rsidP="009E1C59">
      <w:pPr>
        <w:spacing w:line="360" w:lineRule="auto"/>
        <w:jc w:val="both"/>
        <w:rPr>
          <w:rFonts w:ascii="Verdana" w:hAnsi="Verdana" w:cs="Verdana"/>
          <w:b/>
          <w:sz w:val="18"/>
          <w:szCs w:val="18"/>
        </w:rPr>
      </w:pPr>
    </w:p>
    <w:p w:rsidR="009E1C59" w:rsidRPr="00C13E26" w:rsidRDefault="009E1C59" w:rsidP="009E1C59">
      <w:pPr>
        <w:spacing w:line="360" w:lineRule="auto"/>
        <w:jc w:val="both"/>
        <w:rPr>
          <w:rFonts w:ascii="Verdana" w:hAnsi="Verdana" w:cs="Verdana"/>
          <w:sz w:val="20"/>
        </w:rPr>
      </w:pPr>
    </w:p>
    <w:p w:rsidR="009E1C59" w:rsidRDefault="009E1C59" w:rsidP="009E1C59">
      <w:pPr>
        <w:spacing w:line="360" w:lineRule="auto"/>
        <w:jc w:val="both"/>
        <w:rPr>
          <w:rFonts w:ascii="Verdana" w:hAnsi="Verdana" w:cs="Verdana"/>
          <w:sz w:val="16"/>
        </w:rPr>
      </w:pPr>
    </w:p>
    <w:p w:rsidR="009E1C59" w:rsidRPr="00655B09" w:rsidRDefault="009E1C59" w:rsidP="009E1C59">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005318FC">
        <w:rPr>
          <w:rFonts w:ascii="Verdana" w:hAnsi="Verdana" w:cs="Tahoma"/>
          <w:color w:val="000000"/>
          <w:kern w:val="0"/>
          <w:sz w:val="16"/>
          <w:szCs w:val="16"/>
          <w:lang w:eastAsia="pl-PL" w:bidi="ar-SA"/>
        </w:rPr>
        <w:t>(tj. Dz. U. z 2018 r. poz. 1986</w:t>
      </w:r>
      <w:r w:rsidRPr="00655B09">
        <w:rPr>
          <w:rFonts w:ascii="Verdana" w:hAnsi="Verdana" w:cs="Tahoma"/>
          <w:color w:val="000000"/>
          <w:kern w:val="0"/>
          <w:sz w:val="16"/>
          <w:szCs w:val="16"/>
          <w:lang w:eastAsia="pl-PL" w:bidi="ar-SA"/>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9E1C59"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szCs w:val="16"/>
        </w:rPr>
      </w:pPr>
    </w:p>
    <w:p w:rsidR="009E1C59" w:rsidRPr="00501DB7" w:rsidRDefault="009E1C59" w:rsidP="009E1C59">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1976E3">
        <w:rPr>
          <w:rFonts w:ascii="Verdana" w:eastAsia="Verdana" w:hAnsi="Verdana" w:cs="Verdana"/>
          <w:sz w:val="16"/>
          <w:szCs w:val="16"/>
        </w:rPr>
        <w:t xml:space="preserve">   </w:t>
      </w:r>
      <w:r w:rsidR="001976E3">
        <w:rPr>
          <w:rFonts w:ascii="Verdana" w:hAnsi="Verdana" w:cs="Verdana"/>
          <w:sz w:val="16"/>
        </w:rPr>
        <w:t>08</w:t>
      </w:r>
      <w:r w:rsidR="00103071">
        <w:rPr>
          <w:rFonts w:ascii="Verdana" w:hAnsi="Verdana" w:cs="Verdana"/>
          <w:sz w:val="16"/>
        </w:rPr>
        <w:t>.11</w:t>
      </w:r>
      <w:r>
        <w:rPr>
          <w:rFonts w:ascii="Verdana" w:hAnsi="Verdana" w:cs="Verdana"/>
          <w:sz w:val="16"/>
        </w:rPr>
        <w:t>.2018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6551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sz w:val="16"/>
        </w:rPr>
        <w:t>Użyte skróty:</w:t>
      </w:r>
    </w:p>
    <w:p w:rsidR="009E1C59" w:rsidRDefault="009E1C59" w:rsidP="009E1C59">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sidR="005318FC">
        <w:rPr>
          <w:rFonts w:ascii="Verdana" w:hAnsi="Verdana" w:cs="Tahoma"/>
          <w:color w:val="000000"/>
          <w:kern w:val="0"/>
          <w:sz w:val="16"/>
          <w:szCs w:val="16"/>
          <w:lang w:eastAsia="pl-PL" w:bidi="ar-SA"/>
        </w:rPr>
        <w:t>tj. Dz. U. z 2018 r. poz. 1986</w:t>
      </w:r>
      <w:r>
        <w:rPr>
          <w:rFonts w:ascii="Verdana" w:hAnsi="Verdana" w:cs="Verdana"/>
          <w:sz w:val="16"/>
        </w:rPr>
        <w:t>);</w:t>
      </w:r>
    </w:p>
    <w:p w:rsidR="009E1C59" w:rsidRDefault="009E1C59" w:rsidP="009E1C59">
      <w:pPr>
        <w:spacing w:line="360" w:lineRule="auto"/>
        <w:jc w:val="both"/>
        <w:rPr>
          <w:rFonts w:ascii="Verdana" w:hAnsi="Verdana" w:cs="Verdana"/>
          <w:sz w:val="16"/>
        </w:rPr>
      </w:pPr>
      <w:r>
        <w:rPr>
          <w:rFonts w:ascii="Verdana" w:hAnsi="Verdana" w:cs="Verdana"/>
          <w:sz w:val="16"/>
        </w:rPr>
        <w:t>SIWZ – specyfikacja istotnych warunków zamówienia.</w:t>
      </w:r>
    </w:p>
    <w:p w:rsidR="009E1C59" w:rsidRDefault="009E1C59" w:rsidP="009E1C59">
      <w:pPr>
        <w:spacing w:line="360" w:lineRule="auto"/>
        <w:jc w:val="both"/>
        <w:rPr>
          <w:rFonts w:ascii="Verdana" w:hAnsi="Verdana" w:cs="Verdana"/>
          <w:sz w:val="16"/>
        </w:rPr>
      </w:pPr>
      <w:r>
        <w:rPr>
          <w:rFonts w:ascii="Verdana" w:hAnsi="Verdana" w:cs="Verdana"/>
          <w:b/>
          <w:sz w:val="16"/>
        </w:rPr>
        <w:lastRenderedPageBreak/>
        <w:t>I. Zamawiający</w:t>
      </w:r>
    </w:p>
    <w:p w:rsidR="009E1C59" w:rsidRDefault="009E1C59" w:rsidP="009E1C59">
      <w:pPr>
        <w:spacing w:line="360" w:lineRule="auto"/>
        <w:jc w:val="both"/>
        <w:rPr>
          <w:rFonts w:ascii="Verdana" w:hAnsi="Verdana" w:cs="Verdana"/>
          <w:sz w:val="16"/>
        </w:rPr>
      </w:pPr>
      <w:r>
        <w:rPr>
          <w:rFonts w:ascii="Verdana" w:hAnsi="Verdana" w:cs="Verdana"/>
          <w:sz w:val="16"/>
        </w:rPr>
        <w:t>Nazwa zamawiającego: Szpital Powiatowy w Zawierciu</w:t>
      </w:r>
    </w:p>
    <w:p w:rsidR="009E1C59" w:rsidRDefault="009E1C59" w:rsidP="009E1C59">
      <w:pPr>
        <w:spacing w:line="360" w:lineRule="auto"/>
        <w:jc w:val="both"/>
        <w:rPr>
          <w:rFonts w:ascii="Verdana" w:hAnsi="Verdana" w:cs="Verdana"/>
          <w:sz w:val="16"/>
        </w:rPr>
      </w:pPr>
      <w:r>
        <w:rPr>
          <w:rFonts w:ascii="Verdana" w:hAnsi="Verdana" w:cs="Verdana"/>
          <w:sz w:val="16"/>
        </w:rPr>
        <w:t>Adres zamawiającego: ul. Miodowa 14</w:t>
      </w:r>
    </w:p>
    <w:p w:rsidR="009E1C59" w:rsidRDefault="009E1C59" w:rsidP="009E1C59">
      <w:pPr>
        <w:spacing w:line="360" w:lineRule="auto"/>
        <w:jc w:val="both"/>
        <w:rPr>
          <w:rFonts w:ascii="Verdana" w:hAnsi="Verdana" w:cs="Verdana"/>
          <w:sz w:val="16"/>
        </w:rPr>
      </w:pPr>
      <w:r>
        <w:rPr>
          <w:rFonts w:ascii="Verdana" w:hAnsi="Verdana" w:cs="Verdana"/>
          <w:sz w:val="16"/>
        </w:rPr>
        <w:t xml:space="preserve">Kod Miejscowość: 42-400  Zawiercie </w:t>
      </w:r>
    </w:p>
    <w:p w:rsidR="009E1C59" w:rsidRDefault="009E1C59" w:rsidP="009E1C59">
      <w:pPr>
        <w:spacing w:line="360" w:lineRule="auto"/>
        <w:jc w:val="both"/>
        <w:rPr>
          <w:rFonts w:ascii="Verdana" w:hAnsi="Verdana" w:cs="Verdana"/>
          <w:sz w:val="16"/>
        </w:rPr>
      </w:pPr>
      <w:r>
        <w:rPr>
          <w:rFonts w:ascii="Verdana" w:hAnsi="Verdana" w:cs="Verdana"/>
          <w:sz w:val="16"/>
        </w:rPr>
        <w:t>Telefon:(32) 67 40 361</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 Tryb udzielenia zamówienia</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III. Opis przedmiotu zamówienia</w:t>
      </w:r>
    </w:p>
    <w:p w:rsidR="009E1C59" w:rsidRPr="009E1C59" w:rsidRDefault="009E1C59" w:rsidP="009E1C59">
      <w:pPr>
        <w:pStyle w:val="Akapitzlist"/>
        <w:numPr>
          <w:ilvl w:val="0"/>
          <w:numId w:val="12"/>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Pr="009E1C59">
        <w:rPr>
          <w:rFonts w:ascii="Verdana" w:eastAsiaTheme="minorEastAsia" w:hAnsi="Verdana"/>
          <w:kern w:val="0"/>
          <w:sz w:val="16"/>
          <w:szCs w:val="16"/>
          <w:lang w:eastAsia="pl-PL" w:bidi="ar-SA"/>
        </w:rPr>
        <w:t xml:space="preserve">Dostawa </w:t>
      </w:r>
      <w:r w:rsidR="001038AE">
        <w:rPr>
          <w:rFonts w:ascii="Verdana" w:eastAsiaTheme="minorEastAsia" w:hAnsi="Verdana"/>
          <w:kern w:val="0"/>
          <w:sz w:val="16"/>
          <w:szCs w:val="16"/>
          <w:lang w:eastAsia="pl-PL" w:bidi="ar-SA"/>
        </w:rPr>
        <w:t>odczynników laboratoryjnych wraz z dzierżawą sprzętu</w:t>
      </w:r>
      <w:r w:rsidRPr="009E1C59">
        <w:rPr>
          <w:rFonts w:ascii="Verdana" w:eastAsiaTheme="minorEastAsia" w:hAnsi="Verdana"/>
          <w:kern w:val="0"/>
          <w:sz w:val="16"/>
          <w:szCs w:val="16"/>
          <w:lang w:eastAsia="pl-PL" w:bidi="ar-SA"/>
        </w:rPr>
        <w:t xml:space="preserve"> – </w:t>
      </w:r>
      <w:r w:rsidR="001976E3">
        <w:rPr>
          <w:rFonts w:ascii="Verdana" w:eastAsiaTheme="minorEastAsia" w:hAnsi="Verdana"/>
          <w:kern w:val="0"/>
          <w:sz w:val="16"/>
          <w:szCs w:val="16"/>
          <w:lang w:eastAsia="pl-PL" w:bidi="ar-SA"/>
        </w:rPr>
        <w:t>7</w:t>
      </w:r>
      <w:r w:rsidR="001038AE">
        <w:rPr>
          <w:rFonts w:ascii="Verdana" w:eastAsiaTheme="minorEastAsia" w:hAnsi="Verdana"/>
          <w:kern w:val="0"/>
          <w:sz w:val="16"/>
          <w:szCs w:val="16"/>
          <w:lang w:eastAsia="pl-PL" w:bidi="ar-SA"/>
        </w:rPr>
        <w:t xml:space="preserve"> pakietów</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w:t>
      </w:r>
      <w:r w:rsidR="001038AE">
        <w:rPr>
          <w:rFonts w:ascii="Verdana" w:hAnsi="Verdana" w:cs="Verdana"/>
          <w:sz w:val="16"/>
        </w:rPr>
        <w:t>asortymentowo-</w:t>
      </w:r>
      <w:r w:rsidRPr="009E1C59">
        <w:rPr>
          <w:rFonts w:ascii="Verdana" w:hAnsi="Verdana" w:cs="Verdana"/>
          <w:sz w:val="16"/>
        </w:rPr>
        <w:t xml:space="preserve">cenowym stanowiącym załącznik nr 2 do SIWZ. </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 xml:space="preserve">Pakiet nr 1 </w:t>
      </w:r>
      <w:r w:rsidR="009432EA">
        <w:rPr>
          <w:rFonts w:ascii="Verdana" w:hAnsi="Verdana" w:cs="Verdana"/>
          <w:sz w:val="16"/>
        </w:rPr>
        <w:t xml:space="preserve">– </w:t>
      </w:r>
      <w:r w:rsidR="001038AE">
        <w:rPr>
          <w:rFonts w:ascii="Verdana" w:hAnsi="Verdana" w:cs="Verdana"/>
          <w:sz w:val="16"/>
        </w:rPr>
        <w:t>Barwniki</w:t>
      </w:r>
      <w:r w:rsidRPr="009E1C59">
        <w:rPr>
          <w:rFonts w:ascii="Verdana" w:hAnsi="Verdana" w:cs="Verdana"/>
          <w:sz w:val="16"/>
        </w:rPr>
        <w:t>;</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Pakiet nr 2</w:t>
      </w:r>
      <w:r w:rsidR="001038AE">
        <w:rPr>
          <w:rFonts w:ascii="Verdana" w:hAnsi="Verdana" w:cs="Verdana"/>
          <w:sz w:val="16"/>
        </w:rPr>
        <w:t xml:space="preserve"> – Testy laboratoryjne</w:t>
      </w:r>
      <w:r w:rsidRPr="009E1C59">
        <w:rPr>
          <w:rFonts w:ascii="Verdana" w:hAnsi="Verdana" w:cs="Verdana"/>
          <w:sz w:val="16"/>
        </w:rPr>
        <w:t>;</w:t>
      </w:r>
    </w:p>
    <w:p w:rsidR="009E1C59" w:rsidRDefault="009E1C59" w:rsidP="009E1C59">
      <w:pPr>
        <w:pStyle w:val="Akapitzlist"/>
        <w:spacing w:line="360" w:lineRule="auto"/>
        <w:jc w:val="both"/>
        <w:rPr>
          <w:rFonts w:ascii="Verdana" w:hAnsi="Verdana" w:cs="Verdana"/>
          <w:sz w:val="16"/>
        </w:rPr>
      </w:pPr>
      <w:r>
        <w:rPr>
          <w:rFonts w:ascii="Verdana" w:hAnsi="Verdana" w:cs="Verdana"/>
          <w:sz w:val="16"/>
        </w:rPr>
        <w:t>Pakiet nr 3</w:t>
      </w:r>
      <w:r w:rsidR="00554B5A">
        <w:rPr>
          <w:rFonts w:ascii="Verdana" w:hAnsi="Verdana" w:cs="Verdana"/>
          <w:sz w:val="16"/>
        </w:rPr>
        <w:t xml:space="preserve"> –</w:t>
      </w:r>
      <w:r w:rsidR="001038AE">
        <w:rPr>
          <w:rFonts w:ascii="Verdana" w:hAnsi="Verdana" w:cs="Verdana"/>
          <w:sz w:val="16"/>
        </w:rPr>
        <w:t xml:space="preserve"> Odczynniki do elektroforezy z dzierżawą aparatu</w:t>
      </w:r>
      <w:r w:rsidR="0045769B">
        <w:rPr>
          <w:rFonts w:ascii="Verdana" w:hAnsi="Verdana" w:cs="Verdana"/>
          <w:sz w:val="16"/>
        </w:rPr>
        <w:t>;</w:t>
      </w:r>
    </w:p>
    <w:p w:rsidR="00554B5A" w:rsidRDefault="00554B5A" w:rsidP="009E1C59">
      <w:pPr>
        <w:pStyle w:val="Akapitzlist"/>
        <w:spacing w:line="360" w:lineRule="auto"/>
        <w:jc w:val="both"/>
        <w:rPr>
          <w:rFonts w:ascii="Verdana" w:hAnsi="Verdana" w:cs="Verdana"/>
          <w:sz w:val="16"/>
        </w:rPr>
      </w:pPr>
      <w:r>
        <w:rPr>
          <w:rFonts w:ascii="Verdana" w:hAnsi="Verdana" w:cs="Verdana"/>
          <w:sz w:val="16"/>
        </w:rPr>
        <w:t xml:space="preserve">Pakiet nr 4 – </w:t>
      </w:r>
      <w:r w:rsidR="001038AE">
        <w:rPr>
          <w:rFonts w:ascii="Verdana" w:hAnsi="Verdana" w:cs="Verdana"/>
          <w:sz w:val="16"/>
        </w:rPr>
        <w:t>Testy do badań metodą immuno</w:t>
      </w:r>
      <w:r w:rsidR="00DA285D">
        <w:rPr>
          <w:rFonts w:ascii="Verdana" w:hAnsi="Verdana" w:cs="Verdana"/>
          <w:sz w:val="16"/>
        </w:rPr>
        <w:t>fluorescencji</w:t>
      </w:r>
      <w:r w:rsidR="001038AE">
        <w:rPr>
          <w:rFonts w:ascii="Verdana" w:hAnsi="Verdana" w:cs="Verdana"/>
          <w:sz w:val="16"/>
        </w:rPr>
        <w:t xml:space="preserve"> z dzierżawą sprzętu;</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Pakiet nr 5 – Drobny sprzęt laboratoryjny;</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6 </w:t>
      </w:r>
      <w:r w:rsidR="00FA4F4C">
        <w:rPr>
          <w:rFonts w:ascii="Verdana" w:hAnsi="Verdana" w:cs="Verdana"/>
          <w:sz w:val="16"/>
        </w:rPr>
        <w:t xml:space="preserve">– Zestawy do przeciwciał </w:t>
      </w:r>
      <w:proofErr w:type="spellStart"/>
      <w:r w:rsidR="00FA4F4C">
        <w:rPr>
          <w:rFonts w:ascii="Verdana" w:hAnsi="Verdana" w:cs="Verdana"/>
          <w:sz w:val="16"/>
        </w:rPr>
        <w:t>Borrel</w:t>
      </w:r>
      <w:r>
        <w:rPr>
          <w:rFonts w:ascii="Verdana" w:hAnsi="Verdana" w:cs="Verdana"/>
          <w:sz w:val="16"/>
        </w:rPr>
        <w:t>ia</w:t>
      </w:r>
      <w:proofErr w:type="spellEnd"/>
      <w:r>
        <w:rPr>
          <w:rFonts w:ascii="Verdana" w:hAnsi="Verdana" w:cs="Verdana"/>
          <w:sz w:val="16"/>
        </w:rPr>
        <w:t xml:space="preserve"> z dzierż</w:t>
      </w:r>
      <w:r w:rsidR="00272D58">
        <w:rPr>
          <w:rFonts w:ascii="Verdana" w:hAnsi="Verdana" w:cs="Verdana"/>
          <w:sz w:val="16"/>
        </w:rPr>
        <w:t xml:space="preserve">awą analizatora do testów </w:t>
      </w:r>
      <w:proofErr w:type="spellStart"/>
      <w:r w:rsidR="00272D58">
        <w:rPr>
          <w:rFonts w:ascii="Verdana" w:hAnsi="Verdana" w:cs="Verdana"/>
          <w:sz w:val="16"/>
        </w:rPr>
        <w:t>Elisa</w:t>
      </w:r>
      <w:proofErr w:type="spellEnd"/>
      <w:r w:rsidR="00272D58">
        <w:rPr>
          <w:rFonts w:ascii="Verdana" w:hAnsi="Verdana" w:cs="Verdana"/>
          <w:sz w:val="16"/>
        </w:rPr>
        <w:t>;</w:t>
      </w:r>
    </w:p>
    <w:p w:rsidR="00272D58" w:rsidRPr="009E1C59" w:rsidRDefault="00272D58" w:rsidP="009E1C59">
      <w:pPr>
        <w:pStyle w:val="Akapitzlist"/>
        <w:spacing w:line="360" w:lineRule="auto"/>
        <w:jc w:val="both"/>
        <w:rPr>
          <w:rFonts w:ascii="Verdana" w:hAnsi="Verdana" w:cs="Verdana"/>
          <w:sz w:val="16"/>
        </w:rPr>
      </w:pPr>
      <w:r>
        <w:rPr>
          <w:rFonts w:ascii="Verdana" w:hAnsi="Verdana" w:cs="Verdana"/>
          <w:sz w:val="16"/>
        </w:rPr>
        <w:t>Pakiet nr 7 – Testy paskowe… .</w:t>
      </w:r>
    </w:p>
    <w:p w:rsidR="009E1C59" w:rsidRDefault="009E1C59" w:rsidP="009E1C59">
      <w:pPr>
        <w:pStyle w:val="Akapitzlist"/>
        <w:numPr>
          <w:ilvl w:val="0"/>
          <w:numId w:val="12"/>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DA285D" w:rsidRDefault="00DA285D" w:rsidP="00DA285D">
      <w:pPr>
        <w:spacing w:line="360" w:lineRule="auto"/>
        <w:ind w:left="720"/>
        <w:jc w:val="both"/>
        <w:rPr>
          <w:rFonts w:ascii="Verdana" w:hAnsi="Verdana" w:cs="Verdana"/>
          <w:sz w:val="16"/>
        </w:rPr>
      </w:pPr>
      <w:r>
        <w:rPr>
          <w:rFonts w:ascii="Verdana" w:hAnsi="Verdana" w:cs="Verdana"/>
          <w:sz w:val="16"/>
        </w:rPr>
        <w:t>33696200-7 – odczynniki do badania krwi;</w:t>
      </w:r>
    </w:p>
    <w:p w:rsidR="00DA285D" w:rsidRDefault="00DA285D" w:rsidP="00DA285D">
      <w:pPr>
        <w:spacing w:line="360" w:lineRule="auto"/>
        <w:ind w:left="720"/>
        <w:jc w:val="both"/>
        <w:rPr>
          <w:rFonts w:ascii="Verdana" w:hAnsi="Verdana" w:cs="Verdana"/>
          <w:sz w:val="16"/>
        </w:rPr>
      </w:pPr>
      <w:r>
        <w:rPr>
          <w:rFonts w:ascii="Verdana" w:hAnsi="Verdana" w:cs="Verdana"/>
          <w:sz w:val="16"/>
        </w:rPr>
        <w:t>33696500-0 – odczynniki laboratoryjne;</w:t>
      </w:r>
    </w:p>
    <w:p w:rsidR="00DA285D" w:rsidRDefault="00336FDA" w:rsidP="00DA285D">
      <w:pPr>
        <w:spacing w:line="360" w:lineRule="auto"/>
        <w:ind w:left="720"/>
        <w:jc w:val="both"/>
        <w:rPr>
          <w:rFonts w:ascii="Verdana" w:hAnsi="Verdana" w:cs="Verdana"/>
          <w:sz w:val="16"/>
        </w:rPr>
      </w:pPr>
      <w:r>
        <w:rPr>
          <w:rFonts w:ascii="Verdana" w:hAnsi="Verdana" w:cs="Verdana"/>
          <w:sz w:val="16"/>
        </w:rPr>
        <w:t>38434000-6 – analizatory;</w:t>
      </w:r>
    </w:p>
    <w:p w:rsidR="00336FDA" w:rsidRDefault="00336FDA" w:rsidP="00DA285D">
      <w:pPr>
        <w:spacing w:line="360" w:lineRule="auto"/>
        <w:ind w:left="720"/>
        <w:jc w:val="both"/>
        <w:rPr>
          <w:rFonts w:ascii="Verdana" w:hAnsi="Verdana" w:cs="Verdana"/>
          <w:sz w:val="16"/>
        </w:rPr>
      </w:pPr>
      <w:r>
        <w:rPr>
          <w:rFonts w:ascii="Verdana" w:hAnsi="Verdana" w:cs="Verdana"/>
          <w:sz w:val="16"/>
        </w:rPr>
        <w:t>38434520-7 – analizatory krwi;</w:t>
      </w:r>
    </w:p>
    <w:p w:rsidR="00336FDA" w:rsidRDefault="00336FDA" w:rsidP="00DA285D">
      <w:pPr>
        <w:spacing w:line="360" w:lineRule="auto"/>
        <w:ind w:left="720"/>
        <w:jc w:val="both"/>
        <w:rPr>
          <w:rFonts w:ascii="Verdana" w:hAnsi="Verdana" w:cs="Verdana"/>
          <w:sz w:val="16"/>
        </w:rPr>
      </w:pPr>
      <w:r>
        <w:rPr>
          <w:rFonts w:ascii="Verdana" w:hAnsi="Verdana" w:cs="Verdana"/>
          <w:sz w:val="16"/>
        </w:rPr>
        <w:t>38434570-2 – analizatory hematologiczne;</w:t>
      </w:r>
    </w:p>
    <w:p w:rsidR="00336FDA" w:rsidRPr="00DA285D" w:rsidRDefault="00336FDA" w:rsidP="00DA285D">
      <w:pPr>
        <w:spacing w:line="360" w:lineRule="auto"/>
        <w:ind w:left="720"/>
        <w:jc w:val="both"/>
        <w:rPr>
          <w:rFonts w:ascii="Verdana" w:hAnsi="Verdana" w:cs="Verdana"/>
          <w:sz w:val="16"/>
        </w:rPr>
      </w:pPr>
      <w:r>
        <w:rPr>
          <w:rFonts w:ascii="Verdana" w:hAnsi="Verdana" w:cs="Verdana"/>
          <w:sz w:val="16"/>
        </w:rPr>
        <w:t>38000000-5 – sprzęt laboratoryjny.</w:t>
      </w:r>
    </w:p>
    <w:p w:rsidR="009E1C59" w:rsidRDefault="009E1C59" w:rsidP="009E1C59">
      <w:pPr>
        <w:pStyle w:val="Akapitzlist"/>
        <w:numPr>
          <w:ilvl w:val="0"/>
          <w:numId w:val="1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możliwość powierzenia przez Wykonawcę wykonania części zamówienia podwykonawcom. W takim przypadku Wykonawca zobowiązany jest do wskazania w swej ofercie części zamówienia (zakresu), których </w:t>
      </w:r>
      <w:r w:rsidRPr="00EF33EA">
        <w:rPr>
          <w:rFonts w:ascii="Verdana" w:hAnsi="Verdana"/>
          <w:sz w:val="16"/>
          <w:szCs w:val="16"/>
        </w:rPr>
        <w:lastRenderedPageBreak/>
        <w:t>wykonanie zamierza powierzyć podwykonawcom.</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9E1C59" w:rsidRPr="00EF33EA"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9E1C59" w:rsidRPr="007844B7" w:rsidRDefault="00F5625A"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009E1C59" w:rsidRPr="007844B7">
        <w:rPr>
          <w:rFonts w:ascii="Verdana" w:eastAsia="SimSun" w:hAnsi="Verdana" w:cs="Arial"/>
          <w:kern w:val="3"/>
          <w:sz w:val="16"/>
          <w:szCs w:val="16"/>
          <w:lang w:eastAsia="zh-CN"/>
        </w:rPr>
        <w:t>sobowych w Szpitalu Powiatowym w Zawierciu jest Pan</w:t>
      </w:r>
      <w:r w:rsidR="009E1C59">
        <w:rPr>
          <w:rFonts w:ascii="Verdana" w:eastAsia="SimSun" w:hAnsi="Verdana" w:cs="Arial"/>
          <w:kern w:val="3"/>
          <w:sz w:val="16"/>
          <w:szCs w:val="16"/>
          <w:lang w:eastAsia="zh-CN"/>
        </w:rPr>
        <w:t>i</w:t>
      </w:r>
      <w:r w:rsidR="009E1C59" w:rsidRPr="007844B7">
        <w:rPr>
          <w:rFonts w:ascii="Verdana" w:eastAsia="SimSun" w:hAnsi="Verdana" w:cs="Arial"/>
          <w:kern w:val="3"/>
          <w:sz w:val="16"/>
          <w:szCs w:val="16"/>
          <w:lang w:eastAsia="zh-CN"/>
        </w:rPr>
        <w:t xml:space="preserve"> </w:t>
      </w:r>
      <w:r w:rsidR="009E1C59">
        <w:rPr>
          <w:rFonts w:ascii="Verdana" w:eastAsia="SimSun" w:hAnsi="Verdana" w:cs="Arial"/>
          <w:kern w:val="3"/>
          <w:sz w:val="16"/>
          <w:szCs w:val="16"/>
          <w:lang w:eastAsia="zh-CN"/>
        </w:rPr>
        <w:t xml:space="preserve">Agata </w:t>
      </w:r>
      <w:proofErr w:type="spellStart"/>
      <w:r w:rsidR="009E1C59">
        <w:rPr>
          <w:rFonts w:ascii="Verdana" w:eastAsia="SimSun" w:hAnsi="Verdana" w:cs="Arial"/>
          <w:kern w:val="3"/>
          <w:sz w:val="16"/>
          <w:szCs w:val="16"/>
          <w:lang w:eastAsia="zh-CN"/>
        </w:rPr>
        <w:t>Cup</w:t>
      </w:r>
      <w:proofErr w:type="spellEnd"/>
      <w:r w:rsidR="009E1C59">
        <w:rPr>
          <w:rFonts w:ascii="Verdana" w:eastAsia="SimSun" w:hAnsi="Verdana" w:cs="Arial"/>
          <w:kern w:val="3"/>
          <w:sz w:val="16"/>
          <w:szCs w:val="16"/>
          <w:lang w:eastAsia="zh-CN"/>
        </w:rPr>
        <w:t>;</w:t>
      </w:r>
      <w:r w:rsidR="009E1C59"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9E1C59"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9E1C59" w:rsidRPr="007844B7" w:rsidRDefault="009E1C59" w:rsidP="009E1C59">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336FDA" w:rsidRDefault="00336FDA" w:rsidP="00336FDA">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a) </w:t>
      </w:r>
      <w:r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w:t>
      </w:r>
      <w:r w:rsidR="005318FC">
        <w:rPr>
          <w:rFonts w:ascii="Verdana" w:eastAsia="SimSun" w:hAnsi="Verdana" w:cs="Arial"/>
          <w:kern w:val="3"/>
          <w:sz w:val="16"/>
          <w:szCs w:val="16"/>
          <w:lang w:eastAsia="zh-CN"/>
        </w:rPr>
        <w:t xml:space="preserve">tj. </w:t>
      </w:r>
      <w:r w:rsidRPr="007844B7">
        <w:rPr>
          <w:rFonts w:ascii="Verdana" w:eastAsia="SimSun" w:hAnsi="Verdana" w:cs="Arial"/>
          <w:kern w:val="3"/>
          <w:sz w:val="16"/>
          <w:szCs w:val="16"/>
          <w:lang w:eastAsia="zh-CN"/>
        </w:rPr>
        <w:t>Dz. U. z 2017 r. poz. 211</w:t>
      </w:r>
      <w:r w:rsidR="005318FC">
        <w:rPr>
          <w:rFonts w:ascii="Verdana" w:eastAsia="SimSun" w:hAnsi="Verdana" w:cs="Arial"/>
          <w:kern w:val="3"/>
          <w:sz w:val="16"/>
          <w:szCs w:val="16"/>
          <w:lang w:eastAsia="zh-CN"/>
        </w:rPr>
        <w:t xml:space="preserve"> ze zm.</w:t>
      </w:r>
      <w:r w:rsidRPr="007844B7">
        <w:rPr>
          <w:rFonts w:ascii="Verdana" w:eastAsia="SimSun" w:hAnsi="Verdana" w:cs="Arial"/>
          <w:kern w:val="3"/>
          <w:sz w:val="16"/>
          <w:szCs w:val="16"/>
          <w:lang w:eastAsia="zh-CN"/>
        </w:rPr>
        <w:t>)  a ponadto, że Wykonawca jest gotowy w każdej chwili na żądanie Zamawiającego potwierdzić to poprzez przesłanie kopii odpowiedniej dokumentacji lub oświadczenie, że oferowany produkt nie jest wyrobem medycznym</w:t>
      </w:r>
      <w:r w:rsidRPr="00A85EDD">
        <w:rPr>
          <w:rFonts w:ascii="Verdana" w:eastAsia="SimSun" w:hAnsi="Verdana" w:cs="Arial"/>
          <w:kern w:val="3"/>
          <w:sz w:val="16"/>
          <w:szCs w:val="16"/>
          <w:lang w:eastAsia="zh-CN"/>
        </w:rPr>
        <w:t>;</w:t>
      </w:r>
    </w:p>
    <w:p w:rsidR="00F5625A" w:rsidRDefault="00F96747" w:rsidP="00863A5F">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b</w:t>
      </w:r>
      <w:r w:rsidR="009E1C59">
        <w:rPr>
          <w:rFonts w:ascii="Verdana" w:eastAsia="SimSun" w:hAnsi="Verdana" w:cs="Arial"/>
          <w:kern w:val="3"/>
          <w:sz w:val="16"/>
          <w:szCs w:val="16"/>
          <w:lang w:eastAsia="zh-CN"/>
        </w:rPr>
        <w:t>)</w:t>
      </w:r>
      <w:r w:rsidR="00F5625A">
        <w:rPr>
          <w:rFonts w:ascii="Verdana" w:hAnsi="Verdana"/>
          <w:sz w:val="16"/>
          <w:szCs w:val="16"/>
        </w:rPr>
        <w:t xml:space="preserve"> </w:t>
      </w:r>
      <w:r w:rsidR="00F5625A" w:rsidRPr="007844B7">
        <w:rPr>
          <w:rFonts w:ascii="Verdana" w:eastAsia="SimSun" w:hAnsi="Verdana" w:cs="Arial"/>
          <w:kern w:val="3"/>
          <w:sz w:val="16"/>
          <w:szCs w:val="16"/>
          <w:lang w:eastAsia="zh-CN"/>
        </w:rPr>
        <w:t>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w:t>
      </w:r>
      <w:r w:rsidR="00F5625A">
        <w:rPr>
          <w:rFonts w:ascii="Verdana" w:eastAsia="SimSun" w:hAnsi="Verdana" w:cs="Arial"/>
          <w:kern w:val="3"/>
          <w:sz w:val="16"/>
          <w:szCs w:val="16"/>
          <w:lang w:eastAsia="zh-CN"/>
        </w:rPr>
        <w:t>;</w:t>
      </w:r>
    </w:p>
    <w:p w:rsidR="00C20781" w:rsidRDefault="00F96747"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kern w:val="3"/>
          <w:sz w:val="16"/>
          <w:szCs w:val="16"/>
          <w:lang w:eastAsia="zh-CN"/>
        </w:rPr>
        <w:t>c</w:t>
      </w:r>
      <w:r w:rsidR="00F5625A">
        <w:rPr>
          <w:rFonts w:ascii="Verdana" w:eastAsia="SimSun" w:hAnsi="Verdana" w:cs="Arial"/>
          <w:kern w:val="3"/>
          <w:sz w:val="16"/>
          <w:szCs w:val="16"/>
          <w:lang w:eastAsia="zh-CN"/>
        </w:rPr>
        <w:t xml:space="preserve">) </w:t>
      </w:r>
      <w:r w:rsidR="009E1C59" w:rsidRPr="00205A87">
        <w:rPr>
          <w:rFonts w:ascii="Verdana" w:eastAsia="SimSun" w:hAnsi="Verdana" w:cs="Arial"/>
          <w:sz w:val="16"/>
          <w:szCs w:val="16"/>
          <w:lang w:eastAsia="zh-CN"/>
        </w:rPr>
        <w:t>Oświadczenia</w:t>
      </w:r>
      <w:r>
        <w:rPr>
          <w:rFonts w:ascii="Verdana" w:eastAsia="SimSun" w:hAnsi="Verdana" w:cs="Arial"/>
          <w:sz w:val="16"/>
          <w:szCs w:val="16"/>
          <w:lang w:eastAsia="zh-CN"/>
        </w:rPr>
        <w:t xml:space="preserve"> Wykonawcy, że zaoferowane wyroby posiadają ka</w:t>
      </w:r>
      <w:r w:rsidR="00D30478">
        <w:rPr>
          <w:rFonts w:ascii="Verdana" w:eastAsia="SimSun" w:hAnsi="Verdana" w:cs="Arial"/>
          <w:sz w:val="16"/>
          <w:szCs w:val="16"/>
          <w:lang w:eastAsia="zh-CN"/>
        </w:rPr>
        <w:t>rtę charakterystyki produktu potwierdzającą</w:t>
      </w:r>
      <w:r>
        <w:rPr>
          <w:rFonts w:ascii="Verdana" w:eastAsia="SimSun" w:hAnsi="Verdana" w:cs="Arial"/>
          <w:sz w:val="16"/>
          <w:szCs w:val="16"/>
          <w:lang w:eastAsia="zh-CN"/>
        </w:rPr>
        <w:t>, że oferowane produkty spełniają parametry wymagane przez Zamawiającego, zgodnie z zapisami formularza asortymentowo-cenowego, a ponadto, że Wykonawca jest gotowy w każdej chwili na żądan</w:t>
      </w:r>
      <w:r w:rsidR="00592373">
        <w:rPr>
          <w:rFonts w:ascii="Verdana" w:eastAsia="SimSun" w:hAnsi="Verdana" w:cs="Arial"/>
          <w:sz w:val="16"/>
          <w:szCs w:val="16"/>
          <w:lang w:eastAsia="zh-CN"/>
        </w:rPr>
        <w:t>ie Zamawiającego potwierdzić to</w:t>
      </w:r>
      <w:r>
        <w:rPr>
          <w:rFonts w:ascii="Verdana" w:eastAsia="SimSun" w:hAnsi="Verdana" w:cs="Arial"/>
          <w:sz w:val="16"/>
          <w:szCs w:val="16"/>
          <w:lang w:eastAsia="zh-CN"/>
        </w:rPr>
        <w:t xml:space="preserve"> poprzez przesłanie kopii odpowiedniej dokumentacji – </w:t>
      </w:r>
      <w:r w:rsidR="00D30478">
        <w:rPr>
          <w:rFonts w:ascii="Verdana" w:eastAsia="SimSun" w:hAnsi="Verdana" w:cs="Arial"/>
          <w:sz w:val="16"/>
          <w:szCs w:val="16"/>
          <w:lang w:eastAsia="zh-CN"/>
        </w:rPr>
        <w:t>o ile dotyczy</w:t>
      </w:r>
      <w:r>
        <w:rPr>
          <w:rFonts w:ascii="Verdana" w:eastAsia="SimSun" w:hAnsi="Verdana" w:cs="Arial"/>
          <w:sz w:val="16"/>
          <w:szCs w:val="16"/>
          <w:lang w:eastAsia="zh-CN"/>
        </w:rPr>
        <w:t>;</w:t>
      </w:r>
    </w:p>
    <w:p w:rsidR="00C20781" w:rsidRDefault="00F96747"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d) Oświadczenia Wykonawcy, że zaoferowany sprzęt posiada kartę produktu (ulotkę</w:t>
      </w:r>
      <w:r w:rsidR="00766241">
        <w:rPr>
          <w:rFonts w:ascii="Verdana" w:eastAsia="SimSun" w:hAnsi="Verdana" w:cs="Arial"/>
          <w:sz w:val="16"/>
          <w:szCs w:val="16"/>
          <w:lang w:eastAsia="zh-CN"/>
        </w:rPr>
        <w:t xml:space="preserve">, kartę techniczną) potwierdzającą wymogi określone przez Zamawiającego, a ponadto, że Wykonawca jest gotowy w każdej chwili </w:t>
      </w:r>
      <w:r w:rsidR="00766241">
        <w:rPr>
          <w:rFonts w:ascii="Verdana" w:eastAsia="SimSun" w:hAnsi="Verdana" w:cs="Arial"/>
          <w:sz w:val="16"/>
          <w:szCs w:val="16"/>
          <w:lang w:eastAsia="zh-CN"/>
        </w:rPr>
        <w:lastRenderedPageBreak/>
        <w:t>na żądan</w:t>
      </w:r>
      <w:r w:rsidR="007F5F5E">
        <w:rPr>
          <w:rFonts w:ascii="Verdana" w:eastAsia="SimSun" w:hAnsi="Verdana" w:cs="Arial"/>
          <w:sz w:val="16"/>
          <w:szCs w:val="16"/>
          <w:lang w:eastAsia="zh-CN"/>
        </w:rPr>
        <w:t>ie Zamawiającego potwierdzić to</w:t>
      </w:r>
      <w:r w:rsidR="00766241">
        <w:rPr>
          <w:rFonts w:ascii="Verdana" w:eastAsia="SimSun" w:hAnsi="Verdana" w:cs="Arial"/>
          <w:sz w:val="16"/>
          <w:szCs w:val="16"/>
          <w:lang w:eastAsia="zh-CN"/>
        </w:rPr>
        <w:t xml:space="preserve"> poprzez przesłanie kopii odpowiedniej dokumentacji – dotyczy przedmiotu dzierżawy.</w:t>
      </w:r>
    </w:p>
    <w:p w:rsidR="00C20781" w:rsidRPr="00205A87" w:rsidRDefault="00C20781"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e) Oświadczenie Wykonawcy, że przeprowadzi szkolenie personelu Medycznego Laboratorium Diagnostycznego, ul. P</w:t>
      </w:r>
      <w:r w:rsidR="0053063B">
        <w:rPr>
          <w:rFonts w:ascii="Verdana" w:eastAsia="SimSun" w:hAnsi="Verdana" w:cs="Arial"/>
          <w:sz w:val="16"/>
          <w:szCs w:val="16"/>
          <w:lang w:eastAsia="zh-CN"/>
        </w:rPr>
        <w:t>owstańców Śląskich 8, Zawiercie – dotyczy pakietu nr 3, 4 i 6.</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w:t>
      </w:r>
      <w:r w:rsidR="00F5625A">
        <w:rPr>
          <w:rFonts w:ascii="Verdana" w:eastAsia="SimSun" w:hAnsi="Verdana" w:cs="Arial"/>
          <w:kern w:val="3"/>
          <w:sz w:val="16"/>
          <w:szCs w:val="16"/>
          <w:lang w:eastAsia="zh-CN"/>
        </w:rPr>
        <w:t>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9E1C59" w:rsidRPr="00EF33EA" w:rsidRDefault="009E1C59" w:rsidP="009E1C59">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9E1C59" w:rsidRDefault="009E1C59" w:rsidP="009E1C59">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9E1C59" w:rsidRDefault="009E1C59" w:rsidP="009E1C59">
      <w:pPr>
        <w:spacing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tj. udzielenie</w:t>
      </w:r>
      <w:r>
        <w:rPr>
          <w:rFonts w:ascii="Verdana" w:hAnsi="Verdana" w:cs="Verdana"/>
          <w:sz w:val="16"/>
        </w:rPr>
        <w:br/>
        <w:t>w  okresie 3 lat od dnia udzielenia zamówienia podstawowego, dotychczasowemu Wykonawcy zamówienia polegającego na powtórzeniu podobnych dostaw do wysokości 30%.</w:t>
      </w:r>
    </w:p>
    <w:p w:rsidR="009E1C59" w:rsidRPr="004E0B28" w:rsidRDefault="009E1C59" w:rsidP="009E1C59">
      <w:pPr>
        <w:spacing w:line="360" w:lineRule="auto"/>
        <w:jc w:val="both"/>
        <w:rPr>
          <w:rFonts w:ascii="Verdana" w:hAnsi="Verdana" w:cs="Verdana"/>
          <w:sz w:val="16"/>
        </w:rPr>
      </w:pPr>
    </w:p>
    <w:p w:rsidR="009E1C59" w:rsidRPr="0045769B" w:rsidRDefault="009E1C59" w:rsidP="0045769B">
      <w:pPr>
        <w:spacing w:line="360" w:lineRule="auto"/>
        <w:jc w:val="both"/>
        <w:rPr>
          <w:rFonts w:ascii="Verdana" w:hAnsi="Verdana" w:cs="Verdana"/>
          <w:b/>
          <w:sz w:val="16"/>
        </w:rPr>
      </w:pPr>
      <w:r w:rsidRPr="0045769B">
        <w:rPr>
          <w:rFonts w:ascii="Verdana" w:hAnsi="Verdana" w:cs="Verdana"/>
          <w:b/>
          <w:sz w:val="16"/>
        </w:rPr>
        <w:t>V. Termin wykonania zamówienia</w:t>
      </w:r>
    </w:p>
    <w:p w:rsidR="00F304AF" w:rsidRPr="00F304AF" w:rsidRDefault="00F5625A" w:rsidP="00905EEB">
      <w:pPr>
        <w:pStyle w:val="Akapitzlist"/>
        <w:numPr>
          <w:ilvl w:val="0"/>
          <w:numId w:val="32"/>
        </w:numPr>
        <w:spacing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zostanie zrealizowane w terminie </w:t>
      </w:r>
      <w:r w:rsidR="0026782B">
        <w:rPr>
          <w:rFonts w:ascii="Verdana" w:hAnsi="Verdana" w:cs="Verdana"/>
          <w:sz w:val="16"/>
        </w:rPr>
        <w:t>36</w:t>
      </w:r>
      <w:r w:rsidR="00F304AF">
        <w:rPr>
          <w:rFonts w:ascii="Verdana" w:hAnsi="Verdana" w:cs="Verdana"/>
          <w:sz w:val="16"/>
        </w:rPr>
        <w:t xml:space="preserve"> miesięcy</w:t>
      </w:r>
      <w:r w:rsidR="00272D58">
        <w:rPr>
          <w:rFonts w:ascii="Verdana" w:hAnsi="Verdana" w:cs="Verdana"/>
          <w:sz w:val="16"/>
        </w:rPr>
        <w:t xml:space="preserve"> – dotyczy pakietu nr 1, 2, 3, 4, 5 i 6.</w:t>
      </w:r>
      <w:r w:rsidR="0045769B">
        <w:rPr>
          <w:rFonts w:ascii="Verdana" w:hAnsi="Verdana" w:cs="Verdana"/>
          <w:sz w:val="16"/>
        </w:rPr>
        <w:t xml:space="preserve"> </w:t>
      </w:r>
    </w:p>
    <w:p w:rsidR="009E1C59" w:rsidRPr="00272D58" w:rsidRDefault="0045769B" w:rsidP="00905EEB">
      <w:pPr>
        <w:pStyle w:val="Akapitzlist"/>
        <w:numPr>
          <w:ilvl w:val="0"/>
          <w:numId w:val="32"/>
        </w:numPr>
        <w:spacing w:line="360" w:lineRule="auto"/>
        <w:ind w:left="357" w:hanging="357"/>
        <w:jc w:val="both"/>
        <w:rPr>
          <w:rFonts w:ascii="Verdana" w:hAnsi="Verdana" w:cs="Verdana"/>
          <w:color w:val="000000" w:themeColor="text1"/>
          <w:sz w:val="16"/>
        </w:rPr>
      </w:pPr>
      <w:r>
        <w:rPr>
          <w:rFonts w:ascii="Verdana" w:hAnsi="Verdana" w:cs="Verdana"/>
          <w:sz w:val="16"/>
        </w:rPr>
        <w:t xml:space="preserve">Sukcesywne </w:t>
      </w:r>
      <w:r w:rsidR="00905EEB">
        <w:rPr>
          <w:rFonts w:ascii="Verdana" w:hAnsi="Verdana" w:cs="Verdana"/>
          <w:sz w:val="16"/>
        </w:rPr>
        <w:t>dostawy przedmiotu umowy</w:t>
      </w:r>
      <w:r w:rsidR="00F304AF">
        <w:rPr>
          <w:rFonts w:ascii="Verdana" w:hAnsi="Verdana" w:cs="Verdana"/>
          <w:sz w:val="16"/>
        </w:rPr>
        <w:t xml:space="preserve"> w okresie 01.01.2019 – 31.12.2021</w:t>
      </w:r>
      <w:r w:rsidR="00FA4F4C">
        <w:rPr>
          <w:rFonts w:ascii="Verdana" w:hAnsi="Verdana" w:cs="Verdana"/>
          <w:sz w:val="16"/>
        </w:rPr>
        <w:t>, na koszt i ryzyko Wykonawcy,</w:t>
      </w:r>
      <w:r w:rsidR="00FA4F4C">
        <w:rPr>
          <w:rFonts w:ascii="Verdana" w:hAnsi="Verdana" w:cs="Verdana"/>
          <w:sz w:val="16"/>
        </w:rPr>
        <w:br/>
      </w:r>
      <w:r w:rsidR="00905EEB">
        <w:rPr>
          <w:rFonts w:ascii="Verdana" w:hAnsi="Verdana" w:cs="Verdana"/>
          <w:sz w:val="16"/>
        </w:rPr>
        <w:t>w ciągu 3 dni roboczych na podstawie pisemnych zamówień przesłany</w:t>
      </w:r>
      <w:r w:rsidR="00F304AF">
        <w:rPr>
          <w:rFonts w:ascii="Verdana" w:hAnsi="Verdana" w:cs="Verdana"/>
          <w:sz w:val="16"/>
        </w:rPr>
        <w:t>ch przez Zamawiającego e-mailem</w:t>
      </w:r>
      <w:r w:rsidR="00272D58">
        <w:rPr>
          <w:rFonts w:ascii="Verdana" w:hAnsi="Verdana" w:cs="Verdana"/>
          <w:sz w:val="16"/>
        </w:rPr>
        <w:t xml:space="preserve"> - dotyczy pakietu nr 1, 2, 3, 4, 5 i 6</w:t>
      </w:r>
      <w:r w:rsidR="00F304AF">
        <w:rPr>
          <w:rFonts w:ascii="Verdana" w:hAnsi="Verdana" w:cs="Verdana"/>
          <w:sz w:val="16"/>
        </w:rPr>
        <w:t>.</w:t>
      </w:r>
    </w:p>
    <w:p w:rsidR="00272D58" w:rsidRPr="00272D58" w:rsidRDefault="00272D58" w:rsidP="00905EEB">
      <w:pPr>
        <w:pStyle w:val="Akapitzlist"/>
        <w:numPr>
          <w:ilvl w:val="0"/>
          <w:numId w:val="32"/>
        </w:numPr>
        <w:spacing w:line="360" w:lineRule="auto"/>
        <w:ind w:left="357" w:hanging="357"/>
        <w:jc w:val="both"/>
        <w:rPr>
          <w:rFonts w:ascii="Verdana" w:hAnsi="Verdana" w:cs="Verdana"/>
          <w:color w:val="000000" w:themeColor="text1"/>
          <w:sz w:val="16"/>
        </w:rPr>
      </w:pPr>
      <w:r>
        <w:rPr>
          <w:rFonts w:ascii="Verdana" w:hAnsi="Verdana" w:cs="Verdana"/>
          <w:sz w:val="16"/>
        </w:rPr>
        <w:t>W przypadku pakietu nr 7, zamówienie zostanie zrealizowane w terminie 12 miesięcy.</w:t>
      </w:r>
    </w:p>
    <w:p w:rsidR="00272D58" w:rsidRPr="0045769B" w:rsidRDefault="00272D58" w:rsidP="00905EEB">
      <w:pPr>
        <w:pStyle w:val="Akapitzlist"/>
        <w:numPr>
          <w:ilvl w:val="0"/>
          <w:numId w:val="32"/>
        </w:numPr>
        <w:spacing w:line="360" w:lineRule="auto"/>
        <w:ind w:left="357" w:hanging="357"/>
        <w:jc w:val="both"/>
        <w:rPr>
          <w:rFonts w:ascii="Verdana" w:hAnsi="Verdana" w:cs="Verdana"/>
          <w:color w:val="000000" w:themeColor="text1"/>
          <w:sz w:val="16"/>
        </w:rPr>
      </w:pPr>
      <w:r>
        <w:rPr>
          <w:rFonts w:ascii="Verdana" w:hAnsi="Verdana" w:cs="Verdana"/>
          <w:sz w:val="16"/>
        </w:rPr>
        <w:t>Sukcesywne dostawy przedmiotu umowy w okresie 01.01.2019 – 31.12.2019, na koszt i ryzyko Wykonawcy,</w:t>
      </w:r>
      <w:r>
        <w:rPr>
          <w:rFonts w:ascii="Verdana" w:hAnsi="Verdana" w:cs="Verdana"/>
          <w:sz w:val="16"/>
        </w:rPr>
        <w:br/>
        <w:t>w ciągu 3 dni roboczych na podstawie pisemnych zamówień przesłanych przez Zamawiającego e-mailem - dotyczy pakietu nr 7.</w:t>
      </w:r>
    </w:p>
    <w:p w:rsidR="009E1C59" w:rsidRPr="0080603C"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9E1C59" w:rsidRPr="00FA2829" w:rsidRDefault="009E1C59" w:rsidP="009E1C59">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9E1C59" w:rsidRDefault="009E1C59" w:rsidP="00F5625A">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r>
        <w:rPr>
          <w:rFonts w:ascii="Verdana" w:hAnsi="Verdana"/>
          <w:sz w:val="16"/>
          <w:szCs w:val="16"/>
        </w:rPr>
        <w:t>;</w:t>
      </w:r>
    </w:p>
    <w:p w:rsidR="009E1C59" w:rsidRPr="009270F0" w:rsidRDefault="009E1C59" w:rsidP="009E1C59">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r w:rsidRPr="009270F0">
        <w:rPr>
          <w:rFonts w:ascii="Verdana" w:hAnsi="Verdana"/>
          <w:sz w:val="16"/>
          <w:szCs w:val="16"/>
        </w:rPr>
        <w:t xml:space="preserve"> </w:t>
      </w:r>
    </w:p>
    <w:p w:rsidR="009E1C59" w:rsidRPr="00FA2829" w:rsidRDefault="009E1C59" w:rsidP="009E1C59">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9E1C59" w:rsidRPr="00FA2829" w:rsidRDefault="009E1C59" w:rsidP="009E1C59">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9E1C59" w:rsidRDefault="009E1C59" w:rsidP="009E1C59">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9E1C59" w:rsidRDefault="009E1C59" w:rsidP="009E1C59">
      <w:pPr>
        <w:pStyle w:val="Akapitzlist"/>
        <w:numPr>
          <w:ilvl w:val="0"/>
          <w:numId w:val="13"/>
        </w:numPr>
        <w:spacing w:line="360" w:lineRule="auto"/>
        <w:ind w:left="357" w:hanging="357"/>
        <w:jc w:val="both"/>
        <w:rPr>
          <w:rFonts w:ascii="Verdana" w:hAnsi="Verdana"/>
          <w:sz w:val="16"/>
          <w:szCs w:val="16"/>
        </w:rPr>
      </w:pPr>
      <w:r w:rsidRPr="00966961">
        <w:rPr>
          <w:rFonts w:ascii="Verdana" w:hAnsi="Verdana"/>
          <w:sz w:val="16"/>
          <w:szCs w:val="16"/>
        </w:rPr>
        <w:t xml:space="preserve">Zamawiający może, na każdym etapie postępowania, uznać, że Wykonawca nie posiada wymaganych zdolności, jeżeli zaangażowanie zasobów technicznych lub zawodowych Wykonawcy w inne przedsięwzięcia gospodarcze może </w:t>
      </w:r>
      <w:r w:rsidRPr="00966961">
        <w:rPr>
          <w:rFonts w:ascii="Verdana" w:hAnsi="Verdana"/>
          <w:sz w:val="16"/>
          <w:szCs w:val="16"/>
        </w:rPr>
        <w:lastRenderedPageBreak/>
        <w:t>mieć negatywny wpływ na realizację zamówienia.</w:t>
      </w:r>
    </w:p>
    <w:p w:rsidR="00F5625A" w:rsidRDefault="00F5625A" w:rsidP="009E1C59">
      <w:pPr>
        <w:pStyle w:val="Akapitzlist"/>
        <w:numPr>
          <w:ilvl w:val="0"/>
          <w:numId w:val="13"/>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5625A" w:rsidRPr="00F5625A" w:rsidRDefault="00F5625A" w:rsidP="00F5625A">
      <w:pPr>
        <w:spacing w:line="360" w:lineRule="auto"/>
        <w:jc w:val="both"/>
        <w:rPr>
          <w:rFonts w:ascii="Verdana" w:hAnsi="Verdana"/>
          <w:sz w:val="16"/>
          <w:szCs w:val="16"/>
        </w:rPr>
      </w:pPr>
      <w:r w:rsidRPr="00F5625A">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9E1C59" w:rsidRPr="006F6172" w:rsidRDefault="00F5625A" w:rsidP="009E1C59">
      <w:pPr>
        <w:spacing w:line="360" w:lineRule="auto"/>
        <w:jc w:val="both"/>
        <w:rPr>
          <w:rFonts w:ascii="Verdana" w:hAnsi="Verdana"/>
          <w:sz w:val="16"/>
          <w:szCs w:val="16"/>
        </w:rPr>
      </w:pPr>
      <w:r w:rsidRPr="00F5625A">
        <w:rPr>
          <w:rFonts w:ascii="Verdana" w:hAnsi="Verdana"/>
          <w:sz w:val="16"/>
          <w:szCs w:val="16"/>
        </w:rPr>
        <w:t>dokonał płatności należnych podatków, opłat lub składek na ubezpieczenia społeczne lub zdrowotne wraz z odsetkami lub grzywnami lub zawarł wiążące porozumienie w sprawie spłaty tych należności.</w:t>
      </w:r>
    </w:p>
    <w:p w:rsidR="009E1C59" w:rsidRDefault="009E1C59" w:rsidP="009E1C59">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sidR="00FA4F4C">
        <w:rPr>
          <w:rFonts w:ascii="Verdana" w:hAnsi="Verdana"/>
          <w:sz w:val="16"/>
          <w:szCs w:val="16"/>
        </w:rPr>
        <w:t>nie, o którym mowa w rozdz. VII</w:t>
      </w:r>
      <w:r w:rsidRPr="00E44903">
        <w:rPr>
          <w:rFonts w:ascii="Verdana" w:hAnsi="Verdana"/>
          <w:sz w:val="16"/>
          <w:szCs w:val="16"/>
        </w:rPr>
        <w:t xml:space="preserve"> 1 niniejszej SIWZ.</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sidR="00FA4F4C">
        <w:rPr>
          <w:rFonts w:ascii="Verdana" w:hAnsi="Verdana"/>
          <w:sz w:val="16"/>
          <w:szCs w:val="16"/>
        </w:rPr>
        <w:t xml:space="preserve">nie, o którym mowa w rozdz. VII </w:t>
      </w:r>
      <w:r w:rsidRPr="00E44903">
        <w:rPr>
          <w:rFonts w:ascii="Verdana" w:hAnsi="Verdana"/>
          <w:sz w:val="16"/>
          <w:szCs w:val="16"/>
        </w:rPr>
        <w:t>1</w:t>
      </w:r>
      <w:r w:rsidR="00FA4F4C">
        <w:rPr>
          <w:rFonts w:ascii="Verdana" w:hAnsi="Verdana"/>
          <w:sz w:val="16"/>
          <w:szCs w:val="16"/>
        </w:rPr>
        <w:t xml:space="preserve"> i 7</w:t>
      </w:r>
      <w:r w:rsidRPr="00E44903">
        <w:rPr>
          <w:rFonts w:ascii="Verdana" w:hAnsi="Verdana"/>
          <w:sz w:val="16"/>
          <w:szCs w:val="16"/>
        </w:rPr>
        <w:t xml:space="preserve"> niniejszej SIWZ dotyczące tych podmiotów.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w:t>
      </w:r>
      <w:r w:rsidR="00BB0123">
        <w:rPr>
          <w:rFonts w:ascii="Verdana" w:hAnsi="Verdana"/>
          <w:b/>
          <w:sz w:val="16"/>
          <w:szCs w:val="16"/>
        </w:rPr>
        <w:t xml:space="preserve">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9E1C59" w:rsidRPr="0088170F"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E1C59"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567B07" w:rsidRPr="00567B07" w:rsidRDefault="00567B07" w:rsidP="00567B07">
      <w:pPr>
        <w:widowControl/>
        <w:suppressAutoHyphens w:val="0"/>
        <w:autoSpaceDN w:val="0"/>
        <w:spacing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BB0123" w:rsidRDefault="00567B07" w:rsidP="00BB0123">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kern w:val="3"/>
          <w:sz w:val="16"/>
          <w:szCs w:val="16"/>
          <w:lang w:eastAsia="zh-CN"/>
        </w:rPr>
        <w:t>Dokumenty potwierdzające</w:t>
      </w:r>
      <w:r w:rsidRPr="007844B7">
        <w:rPr>
          <w:rFonts w:ascii="Verdana" w:eastAsia="SimSun" w:hAnsi="Verdana" w:cs="Arial"/>
          <w:kern w:val="3"/>
          <w:sz w:val="16"/>
          <w:szCs w:val="16"/>
          <w:lang w:eastAsia="zh-CN"/>
        </w:rPr>
        <w:t>, że zaoferowane wyroby spełniają wymagania określone w ustawie z dnia 20 maja 2010 r. o wyrobach medycznyc</w:t>
      </w:r>
      <w:r w:rsidR="00592373">
        <w:rPr>
          <w:rFonts w:ascii="Verdana" w:eastAsia="SimSun" w:hAnsi="Verdana" w:cs="Arial"/>
          <w:kern w:val="3"/>
          <w:sz w:val="16"/>
          <w:szCs w:val="16"/>
          <w:lang w:eastAsia="zh-CN"/>
        </w:rPr>
        <w:t>h (</w:t>
      </w:r>
      <w:r w:rsidR="005318FC">
        <w:rPr>
          <w:rFonts w:ascii="Verdana" w:eastAsia="SimSun" w:hAnsi="Verdana" w:cs="Arial"/>
          <w:kern w:val="3"/>
          <w:sz w:val="16"/>
          <w:szCs w:val="16"/>
          <w:lang w:eastAsia="zh-CN"/>
        </w:rPr>
        <w:t xml:space="preserve">tj. </w:t>
      </w:r>
      <w:r w:rsidR="00592373">
        <w:rPr>
          <w:rFonts w:ascii="Verdana" w:eastAsia="SimSun" w:hAnsi="Verdana" w:cs="Arial"/>
          <w:kern w:val="3"/>
          <w:sz w:val="16"/>
          <w:szCs w:val="16"/>
          <w:lang w:eastAsia="zh-CN"/>
        </w:rPr>
        <w:t>Dz. U. z 2017 r. poz. 211</w:t>
      </w:r>
      <w:r w:rsidR="005318FC">
        <w:rPr>
          <w:rFonts w:ascii="Verdana" w:eastAsia="SimSun" w:hAnsi="Verdana" w:cs="Arial"/>
          <w:kern w:val="3"/>
          <w:sz w:val="16"/>
          <w:szCs w:val="16"/>
          <w:lang w:eastAsia="zh-CN"/>
        </w:rPr>
        <w:t xml:space="preserve"> ze zm.</w:t>
      </w:r>
      <w:r w:rsidR="00592373">
        <w:rPr>
          <w:rFonts w:ascii="Verdana" w:eastAsia="SimSun" w:hAnsi="Verdana" w:cs="Arial"/>
          <w:kern w:val="3"/>
          <w:sz w:val="16"/>
          <w:szCs w:val="16"/>
          <w:lang w:eastAsia="zh-CN"/>
        </w:rPr>
        <w:t>)  lub że oferowany produkt nie jest wyrobem medycznym</w:t>
      </w:r>
      <w:r w:rsidR="00BB0123" w:rsidRPr="00BB0123">
        <w:rPr>
          <w:rFonts w:ascii="Verdana" w:hAnsi="Verdana"/>
          <w:sz w:val="16"/>
          <w:szCs w:val="16"/>
        </w:rPr>
        <w:t>;</w:t>
      </w:r>
    </w:p>
    <w:p w:rsidR="00567B07" w:rsidRDefault="00567B07" w:rsidP="00BB0123">
      <w:pPr>
        <w:pStyle w:val="Akapitzlist"/>
        <w:numPr>
          <w:ilvl w:val="1"/>
          <w:numId w:val="14"/>
        </w:numPr>
        <w:spacing w:line="360" w:lineRule="auto"/>
        <w:ind w:left="714" w:hanging="357"/>
        <w:jc w:val="both"/>
        <w:rPr>
          <w:rFonts w:ascii="Verdana" w:hAnsi="Verdana"/>
          <w:sz w:val="16"/>
          <w:szCs w:val="16"/>
        </w:rPr>
      </w:pPr>
      <w:r w:rsidRPr="00BB0123">
        <w:rPr>
          <w:rFonts w:ascii="Verdana" w:hAnsi="Verdana"/>
          <w:sz w:val="16"/>
          <w:szCs w:val="16"/>
        </w:rPr>
        <w:t>Dokumenty potwierdzające, że zaoferowane wyroby posiad</w:t>
      </w:r>
      <w:r w:rsidR="00592373">
        <w:rPr>
          <w:rFonts w:ascii="Verdana" w:hAnsi="Verdana"/>
          <w:sz w:val="16"/>
          <w:szCs w:val="16"/>
        </w:rPr>
        <w:t>ają deklarację zgodności CE lub</w:t>
      </w:r>
      <w:r w:rsidRPr="00BB0123">
        <w:rPr>
          <w:rFonts w:ascii="Verdana" w:hAnsi="Verdana"/>
          <w:sz w:val="16"/>
          <w:szCs w:val="16"/>
        </w:rPr>
        <w:t xml:space="preserve"> że oferowany produkt nie wymaga posiadania deklaracji zgodności CE</w:t>
      </w:r>
      <w:r>
        <w:rPr>
          <w:rFonts w:ascii="Verdana" w:hAnsi="Verdana"/>
          <w:sz w:val="16"/>
          <w:szCs w:val="16"/>
        </w:rPr>
        <w:t>;</w:t>
      </w:r>
    </w:p>
    <w:p w:rsidR="00592373" w:rsidRPr="007F5F5E" w:rsidRDefault="00592373" w:rsidP="00BB0123">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sz w:val="16"/>
          <w:szCs w:val="16"/>
          <w:lang w:eastAsia="zh-CN"/>
        </w:rPr>
        <w:t>Karty charakterystyki produktu potwierdzające wymogi określone przez Zamawiającego, z zaznaczeniem wymaganych parametrów, a ponadto, że Wykonawca jest gotowy w każdej chwili na żądanie Zamawiającego potwierdzić to poprzez przesłanie kopii odpowiedniej dokumentacji</w:t>
      </w:r>
      <w:r w:rsidR="007F5F5E">
        <w:rPr>
          <w:rFonts w:ascii="Verdana" w:eastAsia="SimSun" w:hAnsi="Verdana" w:cs="Arial"/>
          <w:sz w:val="16"/>
          <w:szCs w:val="16"/>
          <w:lang w:eastAsia="zh-CN"/>
        </w:rPr>
        <w:t xml:space="preserve"> – </w:t>
      </w:r>
      <w:r w:rsidR="002014AD">
        <w:rPr>
          <w:rFonts w:ascii="Verdana" w:eastAsia="SimSun" w:hAnsi="Verdana" w:cs="Arial"/>
          <w:sz w:val="16"/>
          <w:szCs w:val="16"/>
          <w:lang w:eastAsia="zh-CN"/>
        </w:rPr>
        <w:t>o ile dotyczy</w:t>
      </w:r>
      <w:r>
        <w:rPr>
          <w:rFonts w:ascii="Verdana" w:eastAsia="SimSun" w:hAnsi="Verdana" w:cs="Arial"/>
          <w:sz w:val="16"/>
          <w:szCs w:val="16"/>
          <w:lang w:eastAsia="zh-CN"/>
        </w:rPr>
        <w:t>;</w:t>
      </w:r>
    </w:p>
    <w:p w:rsidR="007F5F5E" w:rsidRPr="007F5F5E" w:rsidRDefault="007F5F5E" w:rsidP="007F5F5E">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sz w:val="16"/>
          <w:szCs w:val="16"/>
          <w:lang w:eastAsia="zh-CN"/>
        </w:rPr>
        <w:t>K</w:t>
      </w:r>
      <w:r w:rsidRPr="007F5F5E">
        <w:rPr>
          <w:rFonts w:ascii="Verdana" w:eastAsia="SimSun" w:hAnsi="Verdana" w:cs="Arial"/>
          <w:sz w:val="16"/>
          <w:szCs w:val="16"/>
          <w:lang w:eastAsia="zh-CN"/>
        </w:rPr>
        <w:t>artę produktu (ulotkę, kartę techniczną) potwierdzającą wymogi określone przez Zamawiającego, a ponadto, że Wykonawca jest gotowy w każdej chwili na żądanie Zamawiającego potwierdzić to poprzez przesłanie kopii odpowiedniej dokumentacji – dotyczy przedmiotu dzierżawy.</w:t>
      </w:r>
    </w:p>
    <w:p w:rsidR="009E1C59" w:rsidRPr="00FC3C8C" w:rsidRDefault="009E1C59" w:rsidP="009E1C59">
      <w:pPr>
        <w:pStyle w:val="Akapitzlist"/>
        <w:numPr>
          <w:ilvl w:val="0"/>
          <w:numId w:val="14"/>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w:t>
      </w:r>
      <w:r w:rsidRPr="00FC3C8C">
        <w:rPr>
          <w:rFonts w:ascii="Verdana" w:hAnsi="Verdana"/>
          <w:sz w:val="16"/>
          <w:szCs w:val="16"/>
        </w:rPr>
        <w:lastRenderedPageBreak/>
        <w:t>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sidR="00BB0123">
        <w:rPr>
          <w:rFonts w:ascii="Verdana" w:hAnsi="Verdana"/>
          <w:sz w:val="16"/>
          <w:szCs w:val="16"/>
        </w:rPr>
        <w:t xml:space="preserve">art. 24 ust. 1 pkt 23 ustawy </w:t>
      </w:r>
      <w:proofErr w:type="spellStart"/>
      <w:r w:rsidR="00BB0123">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sidR="00A4751E">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w:t>
      </w:r>
      <w:r w:rsidR="00BF3B8C">
        <w:rPr>
          <w:rFonts w:ascii="Verdana" w:hAnsi="Verdana" w:cs="Verdana"/>
          <w:sz w:val="16"/>
        </w:rPr>
        <w:t>o których mowa w pkt 5. lit. a-b</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w:t>
      </w:r>
      <w:r w:rsidR="00FD4FA2">
        <w:rPr>
          <w:rFonts w:ascii="Verdana" w:hAnsi="Verdana" w:cs="Verdana"/>
          <w:sz w:val="16"/>
        </w:rPr>
        <w:t xml:space="preserve"> złożenia dokumentu na wezwanie</w:t>
      </w:r>
      <w:r>
        <w:rPr>
          <w:rFonts w:ascii="Verdana" w:hAnsi="Verdana" w:cs="Verdana"/>
          <w:sz w:val="16"/>
        </w:rPr>
        <w:t>;</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9E1C59" w:rsidRPr="00B40C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m</w:t>
      </w:r>
      <w:r w:rsidR="00272D58">
        <w:rPr>
          <w:rFonts w:ascii="Verdana" w:hAnsi="Verdana"/>
          <w:sz w:val="16"/>
          <w:szCs w:val="16"/>
        </w:rPr>
        <w:t xml:space="preserve">owa w art. 26 ust. 3 ustawy </w:t>
      </w:r>
      <w:proofErr w:type="spellStart"/>
      <w:r w:rsidR="00272D58">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lastRenderedPageBreak/>
        <w:t>W korespondencji kierowanej do Zamawiającego Wykonawca winien posługiwa</w:t>
      </w:r>
      <w:r w:rsidR="007A57A9">
        <w:rPr>
          <w:rFonts w:ascii="Verdana" w:hAnsi="Verdana"/>
          <w:sz w:val="16"/>
          <w:szCs w:val="16"/>
        </w:rPr>
        <w:t>ć się numerem sprawy określonym</w:t>
      </w:r>
      <w:r w:rsidR="007A57A9">
        <w:rPr>
          <w:rFonts w:ascii="Verdana" w:hAnsi="Verdana"/>
          <w:sz w:val="16"/>
          <w:szCs w:val="16"/>
        </w:rPr>
        <w:br/>
      </w:r>
      <w:r w:rsidRPr="00137AD5">
        <w:rPr>
          <w:rFonts w:ascii="Verdana" w:hAnsi="Verdana"/>
          <w:sz w:val="16"/>
          <w:szCs w:val="16"/>
        </w:rPr>
        <w:t>w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0"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1976E3">
        <w:rPr>
          <w:rFonts w:ascii="Verdana" w:hAnsi="Verdana"/>
          <w:b/>
          <w:sz w:val="16"/>
          <w:szCs w:val="16"/>
        </w:rPr>
        <w:t>14</w:t>
      </w:r>
      <w:r w:rsidR="00BB5B6A">
        <w:rPr>
          <w:rFonts w:ascii="Verdana" w:hAnsi="Verdana"/>
          <w:b/>
          <w:sz w:val="16"/>
          <w:szCs w:val="16"/>
        </w:rPr>
        <w:t>.11</w:t>
      </w:r>
      <w:r>
        <w:rPr>
          <w:rFonts w:ascii="Verdana" w:hAnsi="Verdana"/>
          <w:b/>
          <w:sz w:val="16"/>
          <w:szCs w:val="16"/>
        </w:rPr>
        <w:t>.2018 r.,</w:t>
      </w:r>
      <w:r w:rsidRPr="00137AD5">
        <w:rPr>
          <w:rFonts w:ascii="Verdana" w:hAnsi="Verdana"/>
          <w:sz w:val="16"/>
          <w:szCs w:val="16"/>
        </w:rPr>
        <w:t xml:space="preserve"> Zamawiający udzieli wyjaśnień niezwłocz</w:t>
      </w:r>
      <w:r w:rsidR="007A57A9">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sidR="00BB5B6A">
        <w:rPr>
          <w:rFonts w:ascii="Verdana" w:hAnsi="Verdana"/>
          <w:sz w:val="16"/>
          <w:szCs w:val="16"/>
        </w:rPr>
        <w:t>ku, o którym mowa w rozdz. VIII</w:t>
      </w:r>
      <w:r w:rsidRPr="00137AD5">
        <w:rPr>
          <w:rFonts w:ascii="Verdana" w:hAnsi="Verdana"/>
          <w:sz w:val="16"/>
          <w:szCs w:val="16"/>
        </w:rPr>
        <w:t xml:space="preserve"> 7 niniejszej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9E1C59" w:rsidRPr="00137AD5" w:rsidRDefault="009E1C59" w:rsidP="009E1C59">
      <w:pPr>
        <w:pStyle w:val="Akapitzlist"/>
        <w:numPr>
          <w:ilvl w:val="2"/>
          <w:numId w:val="19"/>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9E1C59" w:rsidRPr="00137AD5" w:rsidRDefault="009E1C59" w:rsidP="009E1C59">
      <w:pPr>
        <w:pStyle w:val="Akapitzlist"/>
        <w:numPr>
          <w:ilvl w:val="1"/>
          <w:numId w:val="18"/>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9E1C59" w:rsidRDefault="009E1C59" w:rsidP="009E1C59">
      <w:pPr>
        <w:spacing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1" w:history="1">
        <w:r w:rsidRPr="005F192B">
          <w:rPr>
            <w:rStyle w:val="Hipercze"/>
            <w:rFonts w:ascii="Verdana" w:hAnsi="Verdana" w:cs="Verdana"/>
            <w:sz w:val="16"/>
          </w:rPr>
          <w:t>zampub@szpitalzawiercie.pl</w:t>
        </w:r>
      </w:hyperlink>
      <w:r>
        <w:rPr>
          <w:rFonts w:ascii="Verdana" w:hAnsi="Verdana" w:cs="Verdana"/>
          <w:sz w:val="16"/>
        </w:rPr>
        <w:t xml:space="preserve">   </w:t>
      </w:r>
    </w:p>
    <w:p w:rsidR="009E1C59" w:rsidRPr="00137AD5" w:rsidRDefault="009E1C59" w:rsidP="009E1C59">
      <w:pPr>
        <w:pStyle w:val="Akapitzlist"/>
        <w:numPr>
          <w:ilvl w:val="0"/>
          <w:numId w:val="18"/>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7A57A9" w:rsidRPr="007A57A9" w:rsidRDefault="00BB5B6A"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 xml:space="preserve">Janina Bartoszewska-Kozioł </w:t>
      </w:r>
      <w:r w:rsidR="007A57A9" w:rsidRPr="007A57A9">
        <w:rPr>
          <w:rFonts w:ascii="Verdana" w:hAnsi="Verdana" w:cs="Verdana"/>
          <w:sz w:val="16"/>
        </w:rPr>
        <w:t xml:space="preserve">– </w:t>
      </w:r>
      <w:r>
        <w:rPr>
          <w:rFonts w:ascii="Verdana" w:hAnsi="Verdana" w:cs="Verdana"/>
          <w:sz w:val="16"/>
        </w:rPr>
        <w:t>Kierownik Medycznego Laboratorium Diagnostycznego, tel. 32-67-23-445 (wew. 236)</w:t>
      </w:r>
      <w:r w:rsidR="007A57A9" w:rsidRPr="007A57A9">
        <w:rPr>
          <w:rFonts w:ascii="Verdana" w:hAnsi="Verdana" w:cs="Verdana"/>
          <w:sz w:val="16"/>
        </w:rPr>
        <w:t>.</w:t>
      </w:r>
    </w:p>
    <w:p w:rsidR="009E1C59" w:rsidRPr="0074325C" w:rsidRDefault="009E1C59" w:rsidP="009E1C59">
      <w:pPr>
        <w:pStyle w:val="Akapitzlist"/>
        <w:numPr>
          <w:ilvl w:val="2"/>
          <w:numId w:val="19"/>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sidR="006A3228">
        <w:rPr>
          <w:rFonts w:ascii="Verdana" w:hAnsi="Verdana" w:cs="Verdana"/>
          <w:sz w:val="16"/>
        </w:rPr>
        <w:t xml:space="preserve"> nie pozwalają na jakikolwiek inny kontakt zarówno</w:t>
      </w:r>
      <w:r w:rsidR="006A3228">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IX. Wadium</w:t>
      </w:r>
    </w:p>
    <w:p w:rsidR="009E1C59" w:rsidRDefault="007A57A9" w:rsidP="009E1C59">
      <w:pPr>
        <w:spacing w:line="360" w:lineRule="auto"/>
        <w:jc w:val="both"/>
        <w:rPr>
          <w:rFonts w:ascii="Verdana" w:hAnsi="Verdana" w:cs="Verdana"/>
          <w:sz w:val="16"/>
        </w:rPr>
      </w:pPr>
      <w:r>
        <w:rPr>
          <w:rFonts w:ascii="Verdana" w:hAnsi="Verdana" w:cs="Verdana"/>
          <w:sz w:val="16"/>
        </w:rPr>
        <w:t>Zamawiający nie przewiduje wniesienia wadium.</w:t>
      </w:r>
    </w:p>
    <w:p w:rsidR="007A57A9" w:rsidRDefault="007A57A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 Termin związania ofertą</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sidR="007A57A9">
        <w:rPr>
          <w:rFonts w:ascii="Verdana" w:hAnsi="Verdana"/>
          <w:sz w:val="16"/>
          <w:szCs w:val="16"/>
        </w:rPr>
        <w:t xml:space="preserve"> 3</w:t>
      </w:r>
      <w:r w:rsidRPr="001F0594">
        <w:rPr>
          <w:rFonts w:ascii="Verdana" w:hAnsi="Verdana"/>
          <w:sz w:val="16"/>
          <w:szCs w:val="16"/>
        </w:rPr>
        <w:t>0 dni.</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9E1C59" w:rsidRPr="001F0594" w:rsidRDefault="009E1C59" w:rsidP="009E1C59">
      <w:pPr>
        <w:pStyle w:val="Akapitzlist"/>
        <w:numPr>
          <w:ilvl w:val="2"/>
          <w:numId w:val="17"/>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7A57A9">
        <w:rPr>
          <w:rFonts w:ascii="Verdana" w:hAnsi="Verdana"/>
          <w:sz w:val="16"/>
          <w:szCs w:val="16"/>
        </w:rPr>
        <w:t xml:space="preserve"> okres, nie dłuższy jednak niż </w:t>
      </w:r>
      <w:r w:rsidR="00BE6B08">
        <w:rPr>
          <w:rFonts w:ascii="Verdana" w:hAnsi="Verdana"/>
          <w:sz w:val="16"/>
          <w:szCs w:val="16"/>
        </w:rPr>
        <w:t>6</w:t>
      </w:r>
      <w:r w:rsidRPr="001F0594">
        <w:rPr>
          <w:rFonts w:ascii="Verdana" w:hAnsi="Verdana"/>
          <w:sz w:val="16"/>
          <w:szCs w:val="16"/>
        </w:rPr>
        <w:t xml:space="preserve">0 dni. </w:t>
      </w:r>
    </w:p>
    <w:p w:rsidR="009E1C59" w:rsidRDefault="009E1C59" w:rsidP="009E1C59">
      <w:pPr>
        <w:spacing w:line="360" w:lineRule="auto"/>
        <w:jc w:val="both"/>
        <w:rPr>
          <w:rFonts w:ascii="Verdana" w:hAnsi="Verdana" w:cs="Verdana"/>
          <w:b/>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 Opis sposobu przygotowywania oferty</w:t>
      </w:r>
    </w:p>
    <w:p w:rsidR="009E1C59" w:rsidRPr="006D584F" w:rsidRDefault="009E1C59" w:rsidP="006D584F">
      <w:pPr>
        <w:pStyle w:val="Akapitzlist"/>
        <w:numPr>
          <w:ilvl w:val="0"/>
          <w:numId w:val="30"/>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w:t>
      </w:r>
      <w:r w:rsidR="00184FAC">
        <w:rPr>
          <w:rFonts w:ascii="Verdana" w:hAnsi="Verdana"/>
          <w:sz w:val="16"/>
          <w:szCs w:val="16"/>
        </w:rPr>
        <w:t>ane przez Wykonawcę oświadczenia</w:t>
      </w:r>
      <w:r w:rsidR="006D584F">
        <w:rPr>
          <w:rFonts w:ascii="Verdana" w:hAnsi="Verdana"/>
          <w:sz w:val="16"/>
          <w:szCs w:val="16"/>
        </w:rPr>
        <w:t xml:space="preserve">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lastRenderedPageBreak/>
        <w:t>Zamawiający nie przewiduje zwrotu kosztów udziału w postępowaniu.</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E1C59"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9E1C59" w:rsidRPr="00AB1C5A" w:rsidRDefault="009E1C59" w:rsidP="009E1C59">
      <w:pPr>
        <w:pStyle w:val="Akapitzlist"/>
        <w:spacing w:line="360" w:lineRule="auto"/>
        <w:ind w:left="357"/>
        <w:jc w:val="both"/>
        <w:rPr>
          <w:rFonts w:ascii="Verdana" w:hAnsi="Verdana"/>
          <w:sz w:val="16"/>
          <w:szCs w:val="16"/>
        </w:rPr>
      </w:pPr>
    </w:p>
    <w:p w:rsidR="009E1C59" w:rsidRDefault="009E1C59" w:rsidP="009E1C59">
      <w:pPr>
        <w:spacing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kern w:val="0"/>
          <w:sz w:val="16"/>
          <w:szCs w:val="16"/>
          <w:lang w:eastAsia="pl-PL" w:bidi="ar-SA"/>
        </w:rPr>
        <w:t>Dostawę</w:t>
      </w:r>
      <w:r w:rsidRPr="00E81097">
        <w:rPr>
          <w:rFonts w:ascii="Verdana" w:eastAsiaTheme="minorEastAsia" w:hAnsi="Verdana"/>
          <w:b/>
          <w:kern w:val="0"/>
          <w:sz w:val="16"/>
          <w:szCs w:val="16"/>
          <w:lang w:eastAsia="pl-PL" w:bidi="ar-SA"/>
        </w:rPr>
        <w:t xml:space="preserve"> </w:t>
      </w:r>
      <w:r w:rsidR="00013482">
        <w:rPr>
          <w:rFonts w:ascii="Verdana" w:eastAsiaTheme="minorEastAsia" w:hAnsi="Verdana"/>
          <w:b/>
          <w:kern w:val="0"/>
          <w:sz w:val="16"/>
          <w:szCs w:val="16"/>
          <w:lang w:eastAsia="pl-PL" w:bidi="ar-SA"/>
        </w:rPr>
        <w:t>odczynników laboratoryjn</w:t>
      </w:r>
      <w:r w:rsidR="00272D58">
        <w:rPr>
          <w:rFonts w:ascii="Verdana" w:eastAsiaTheme="minorEastAsia" w:hAnsi="Verdana"/>
          <w:b/>
          <w:kern w:val="0"/>
          <w:sz w:val="16"/>
          <w:szCs w:val="16"/>
          <w:lang w:eastAsia="pl-PL" w:bidi="ar-SA"/>
        </w:rPr>
        <w:t>ych wraz z dzierżawą sprzętu – 7</w:t>
      </w:r>
      <w:r w:rsidR="00013482">
        <w:rPr>
          <w:rFonts w:ascii="Verdana" w:eastAsiaTheme="minorEastAsia" w:hAnsi="Verdana"/>
          <w:b/>
          <w:kern w:val="0"/>
          <w:sz w:val="16"/>
          <w:szCs w:val="16"/>
          <w:lang w:eastAsia="pl-PL" w:bidi="ar-SA"/>
        </w:rPr>
        <w:t xml:space="preserve"> pakietów</w:t>
      </w:r>
      <w:r>
        <w:rPr>
          <w:rFonts w:ascii="Verdana" w:eastAsiaTheme="minorEastAsia" w:hAnsi="Verdana"/>
          <w:b/>
          <w:kern w:val="0"/>
          <w:sz w:val="16"/>
          <w:szCs w:val="16"/>
          <w:lang w:eastAsia="pl-PL" w:bidi="ar-SA"/>
        </w:rPr>
        <w:br/>
      </w:r>
      <w:r w:rsidR="0012473A">
        <w:rPr>
          <w:rFonts w:ascii="Verdana" w:hAnsi="Verdana" w:cs="Verdana"/>
          <w:b/>
          <w:sz w:val="16"/>
        </w:rPr>
        <w:t>nie otwierać przed 20</w:t>
      </w:r>
      <w:r w:rsidR="00013482">
        <w:rPr>
          <w:rFonts w:ascii="Verdana" w:hAnsi="Verdana" w:cs="Verdana"/>
          <w:b/>
          <w:sz w:val="16"/>
        </w:rPr>
        <w:t>.11</w:t>
      </w:r>
      <w:r>
        <w:rPr>
          <w:rFonts w:ascii="Verdana" w:hAnsi="Verdana" w:cs="Verdana"/>
          <w:b/>
          <w:sz w:val="16"/>
        </w:rPr>
        <w:t>.2018</w:t>
      </w:r>
      <w:r w:rsidR="0012473A">
        <w:rPr>
          <w:rFonts w:ascii="Verdana" w:hAnsi="Verdana" w:cs="Verdana"/>
          <w:b/>
          <w:sz w:val="16"/>
        </w:rPr>
        <w:t xml:space="preserve"> </w:t>
      </w:r>
      <w:r>
        <w:rPr>
          <w:rFonts w:ascii="Verdana" w:hAnsi="Verdana" w:cs="Verdana"/>
          <w:b/>
          <w:sz w:val="16"/>
        </w:rPr>
        <w:t>r., godz. 11</w:t>
      </w:r>
      <w:r w:rsidRPr="00270F1C">
        <w:rPr>
          <w:rFonts w:ascii="Verdana" w:hAnsi="Verdana" w:cs="Verdana"/>
          <w:b/>
          <w:sz w:val="16"/>
        </w:rPr>
        <w:t>:00”</w:t>
      </w:r>
    </w:p>
    <w:p w:rsidR="009E1C59" w:rsidRPr="00205A87"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9E1C59"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9E1C59" w:rsidRPr="00270F1C" w:rsidRDefault="009E1C59" w:rsidP="009E1C59">
      <w:pPr>
        <w:spacing w:line="360" w:lineRule="auto"/>
        <w:rPr>
          <w:rFonts w:ascii="Verdana" w:hAnsi="Verdana" w:cs="Verdana"/>
          <w:b/>
          <w:sz w:val="16"/>
        </w:rPr>
      </w:pP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 Miejsce oraz termin składania i otwarcia ofert</w:t>
      </w:r>
    </w:p>
    <w:p w:rsidR="009E1C59" w:rsidRPr="002646DA"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12473A">
        <w:rPr>
          <w:rFonts w:ascii="Verdana" w:hAnsi="Verdana" w:cs="Verdana"/>
          <w:sz w:val="16"/>
        </w:rPr>
        <w:t>20</w:t>
      </w:r>
      <w:r w:rsidR="00013482">
        <w:rPr>
          <w:rFonts w:ascii="Verdana" w:hAnsi="Verdana" w:cs="Verdana"/>
          <w:sz w:val="16"/>
        </w:rPr>
        <w:t>.11</w:t>
      </w:r>
      <w:r w:rsidRPr="002646DA">
        <w:rPr>
          <w:rFonts w:ascii="Verdana" w:hAnsi="Verdana" w:cs="Verdana"/>
          <w:sz w:val="16"/>
        </w:rPr>
        <w:t>.2018r r. do godz. 10:00.</w:t>
      </w:r>
    </w:p>
    <w:p w:rsidR="009E1C59"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12473A">
        <w:rPr>
          <w:rFonts w:ascii="Verdana" w:hAnsi="Verdana" w:cs="Verdana"/>
          <w:sz w:val="16"/>
        </w:rPr>
        <w:t>20</w:t>
      </w:r>
      <w:bookmarkStart w:id="0" w:name="_GoBack"/>
      <w:bookmarkEnd w:id="0"/>
      <w:r w:rsidR="00013482">
        <w:rPr>
          <w:rFonts w:ascii="Verdana" w:hAnsi="Verdana" w:cs="Verdana"/>
          <w:sz w:val="16"/>
        </w:rPr>
        <w:t>.11</w:t>
      </w:r>
      <w:r>
        <w:rPr>
          <w:rFonts w:ascii="Verdana" w:hAnsi="Verdana" w:cs="Verdana"/>
          <w:sz w:val="16"/>
        </w:rPr>
        <w:t>.2018r.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9E1C59" w:rsidRPr="002646DA" w:rsidRDefault="009E1C59" w:rsidP="009E1C59">
      <w:pPr>
        <w:pStyle w:val="Akapitzlist"/>
        <w:spacing w:line="360" w:lineRule="auto"/>
        <w:ind w:left="357"/>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XIII. Opis sposobu obliczenia ceny</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 xml:space="preserve">Cena oferty ma być podana jednoznacznie. Nie dopuszcza się przy podawaniu ceny oferty wprowadzania zapisów </w:t>
      </w:r>
      <w:r w:rsidRPr="00AC0E87">
        <w:rPr>
          <w:rFonts w:ascii="Verdana" w:hAnsi="Verdana"/>
          <w:sz w:val="16"/>
          <w:szCs w:val="16"/>
        </w:rPr>
        <w:lastRenderedPageBreak/>
        <w:t>typu „na podane ceny udzielam 10% rabatu”. Ewentualne upusty, rabaty, o ile nie są czynem nieuczciwej konkurencji w rozumieniu ustawy z dnia z dnia 16 kwietnia 1993 r. o zwalczaniu nieuczciwej konkurencji (</w:t>
      </w:r>
      <w:r w:rsidR="00A4751E">
        <w:rPr>
          <w:rFonts w:ascii="Verdana" w:hAnsi="Verdana"/>
          <w:sz w:val="16"/>
          <w:szCs w:val="16"/>
        </w:rPr>
        <w:t>tj. Dz. U. z 2018</w:t>
      </w:r>
      <w:r w:rsidRPr="00AC0E87">
        <w:rPr>
          <w:rFonts w:ascii="Verdana" w:hAnsi="Verdana"/>
          <w:sz w:val="16"/>
          <w:szCs w:val="16"/>
        </w:rPr>
        <w:t xml:space="preserve"> </w:t>
      </w:r>
      <w:r w:rsidR="00A4751E">
        <w:rPr>
          <w:rFonts w:ascii="Verdana" w:hAnsi="Verdana"/>
          <w:sz w:val="16"/>
          <w:szCs w:val="16"/>
        </w:rPr>
        <w:t>r. poz. 419</w:t>
      </w:r>
      <w:r w:rsidRPr="00AC0E87">
        <w:rPr>
          <w:rFonts w:ascii="Verdana" w:hAnsi="Verdana"/>
          <w:sz w:val="16"/>
          <w:szCs w:val="16"/>
        </w:rPr>
        <w:t xml:space="preserve"> ze zm.) powinny zostać uwzględnione w cenie.</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013482" w:rsidRPr="00FA2829" w:rsidRDefault="00013482"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 xml:space="preserve">XIV. Kryteria oraz sposób oceny ofert </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kryteriów, osobnych na każdy</w:t>
      </w:r>
      <w:r w:rsidRPr="00FA2829">
        <w:rPr>
          <w:rFonts w:ascii="Verdana" w:hAnsi="Verdana"/>
          <w:sz w:val="16"/>
          <w:szCs w:val="16"/>
        </w:rPr>
        <w:t xml:space="preserve"> dostarczony pakiet :</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9E1C59" w:rsidRPr="00205A87" w:rsidRDefault="009E1C59" w:rsidP="009E1C59">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9E1C59" w:rsidRPr="00205A87" w:rsidRDefault="009E1C59" w:rsidP="009E1C59">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9E1C59"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9E1C59" w:rsidRPr="00873656" w:rsidRDefault="009E1C59" w:rsidP="009E1C59">
      <w:pPr>
        <w:pStyle w:val="Akapitzlist"/>
        <w:numPr>
          <w:ilvl w:val="1"/>
          <w:numId w:val="1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9E1C59" w:rsidRPr="00873656" w:rsidRDefault="009E1C59" w:rsidP="009E1C59">
      <w:pPr>
        <w:pStyle w:val="Akapitzlist"/>
        <w:numPr>
          <w:ilvl w:val="1"/>
          <w:numId w:val="1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Pr>
          <w:rFonts w:ascii="Verdana" w:hAnsi="Verdana"/>
          <w:b/>
          <w:sz w:val="16"/>
          <w:szCs w:val="16"/>
        </w:rPr>
        <w:t>załącznik</w:t>
      </w:r>
      <w:r w:rsidR="00A42A55">
        <w:rPr>
          <w:rFonts w:ascii="Verdana" w:hAnsi="Verdana"/>
          <w:b/>
          <w:sz w:val="16"/>
          <w:szCs w:val="16"/>
        </w:rPr>
        <w:t xml:space="preserve"> nr 1 do SIWZ pkt 6</w:t>
      </w:r>
      <w:r w:rsidRPr="00873656">
        <w:rPr>
          <w:rFonts w:ascii="Verdana" w:hAnsi="Verdana"/>
          <w:b/>
          <w:sz w:val="16"/>
          <w:szCs w:val="16"/>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w:t>
      </w:r>
      <w:r w:rsidR="0091561B">
        <w:rPr>
          <w:rFonts w:ascii="Verdana" w:hAnsi="Verdana"/>
          <w:sz w:val="16"/>
          <w:szCs w:val="16"/>
        </w:rPr>
        <w:t>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Jeżeli Wykonawca, którego oferta została wybrana, uchyla się od zawarcia umowy w sprawie zamówienia </w:t>
      </w:r>
      <w:r w:rsidRPr="005065E3">
        <w:rPr>
          <w:rFonts w:ascii="Verdana" w:hAnsi="Verdana"/>
          <w:sz w:val="16"/>
          <w:szCs w:val="16"/>
        </w:rPr>
        <w:lastRenderedPageBreak/>
        <w:t>publicznego, Zamawiający może wybrać ofertę najkorzystniejszą spośród pozostałych ofert, bez przeprowadzania ich ponownego badania i oceny, chyba że zachodzą przesłanki do unieważnienia postępowania.</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 Zabezpieczenie należytego wykonania umowy</w:t>
      </w:r>
    </w:p>
    <w:p w:rsidR="009E1C59" w:rsidRDefault="009E1C59" w:rsidP="009E1C59">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AA02D2" w:rsidRDefault="00AA02D2"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 Istotne postanowienia umowy</w:t>
      </w:r>
    </w:p>
    <w:p w:rsidR="009E1C59" w:rsidRDefault="009E1C59" w:rsidP="009E1C59">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XVIII. Pouczenie o środkach ochrony prawnej</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3.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 xml:space="preserve">3.4 Skarga powinna czynić zadość wymaganiom przewidzianym dla pisma procesowego oraz zawierać oznaczenie zaskarżonego orzeczenia, przytoczenie zarzutów, zwięzłe ich uzasadnienie, wskazanie dowodów, a także wniosek o </w:t>
      </w:r>
      <w:r w:rsidRPr="00FE44C3">
        <w:rPr>
          <w:rFonts w:ascii="Verdana" w:hAnsi="Verdana"/>
          <w:sz w:val="16"/>
          <w:szCs w:val="16"/>
        </w:rPr>
        <w:lastRenderedPageBreak/>
        <w:t>uchylenie orzeczenia lub zmianę orzeczenia w całości lub części.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9E1C59"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9E1C59" w:rsidRPr="00FE44C3" w:rsidRDefault="009E1C59" w:rsidP="009E1C59">
      <w:pPr>
        <w:tabs>
          <w:tab w:val="left" w:pos="1185"/>
        </w:tabs>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XIX. Aukcja elektroniczna</w:t>
      </w:r>
    </w:p>
    <w:p w:rsidR="009E1C59" w:rsidRDefault="009E1C59" w:rsidP="009E1C59">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A42A55" w:rsidRDefault="00A42A55"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bCs/>
          <w:sz w:val="16"/>
        </w:rPr>
        <w:t>XX. Inne</w:t>
      </w:r>
    </w:p>
    <w:p w:rsidR="009E1C59" w:rsidRDefault="009E1C59" w:rsidP="009E1C59">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w:t>
      </w:r>
      <w:r w:rsidR="00A4751E">
        <w:rPr>
          <w:rFonts w:ascii="Verdana" w:hAnsi="Verdana" w:cs="Verdana"/>
          <w:sz w:val="16"/>
        </w:rPr>
        <w:t xml:space="preserve">zamówień publicznych </w:t>
      </w:r>
      <w:r w:rsidR="00A4751E">
        <w:rPr>
          <w:rFonts w:ascii="Verdana" w:hAnsi="Verdana" w:cs="Tahoma"/>
          <w:color w:val="000000"/>
          <w:kern w:val="0"/>
          <w:sz w:val="16"/>
          <w:szCs w:val="16"/>
          <w:lang w:eastAsia="pl-PL" w:bidi="ar-SA"/>
        </w:rPr>
        <w:t>(tj. Dz. U. z 2018 r. poz. 1986).</w:t>
      </w:r>
    </w:p>
    <w:p w:rsidR="009E1C59" w:rsidRDefault="009E1C59" w:rsidP="009E1C59">
      <w:pPr>
        <w:spacing w:line="360" w:lineRule="auto"/>
        <w:jc w:val="both"/>
        <w:rPr>
          <w:rFonts w:ascii="Verdana" w:hAnsi="Verdana" w:cs="Verdana"/>
          <w:sz w:val="16"/>
        </w:rPr>
      </w:pPr>
    </w:p>
    <w:p w:rsidR="009E1C59" w:rsidRPr="00105720" w:rsidRDefault="009E1C59" w:rsidP="009E1C59">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sidR="0036153F">
        <w:rPr>
          <w:rFonts w:ascii="Verdana" w:hAnsi="Verdana"/>
          <w:sz w:val="16"/>
          <w:szCs w:val="16"/>
        </w:rPr>
        <w:t>asortymentowo-</w:t>
      </w:r>
      <w:r w:rsidRPr="001E04CD">
        <w:rPr>
          <w:rFonts w:ascii="Verdana" w:hAnsi="Verdana"/>
          <w:sz w:val="16"/>
          <w:szCs w:val="16"/>
        </w:rPr>
        <w:t>cenowy stanowiący załącznik nr 2 do SIWZ,</w:t>
      </w:r>
    </w:p>
    <w:p w:rsidR="009E1C59" w:rsidRPr="001E04CD" w:rsidRDefault="0036153F"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009E1C59" w:rsidRPr="001E04CD">
        <w:rPr>
          <w:rFonts w:ascii="Verdana" w:hAnsi="Verdana"/>
          <w:sz w:val="16"/>
          <w:szCs w:val="16"/>
        </w:rPr>
        <w:t xml:space="preserve"> załącznik nr 3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9E1C59" w:rsidRDefault="009E1C59" w:rsidP="009E1C59">
      <w:pPr>
        <w:pStyle w:val="Standard"/>
        <w:numPr>
          <w:ilvl w:val="0"/>
          <w:numId w:val="27"/>
        </w:numPr>
        <w:tabs>
          <w:tab w:val="left" w:pos="1185"/>
        </w:tabs>
        <w:spacing w:line="360" w:lineRule="auto"/>
        <w:ind w:left="714" w:hanging="357"/>
        <w:jc w:val="both"/>
        <w:rPr>
          <w:rFonts w:ascii="Verdana" w:hAnsi="Verdana"/>
          <w:sz w:val="16"/>
          <w:szCs w:val="16"/>
        </w:rPr>
      </w:pPr>
      <w:r w:rsidRPr="001E04CD">
        <w:rPr>
          <w:rFonts w:ascii="Verdana" w:hAnsi="Verdana"/>
          <w:sz w:val="16"/>
          <w:szCs w:val="16"/>
        </w:rPr>
        <w:t xml:space="preserve">Istotne postanowienia umowy </w:t>
      </w:r>
      <w:r>
        <w:rPr>
          <w:rFonts w:ascii="Verdana" w:hAnsi="Verdana"/>
          <w:sz w:val="16"/>
          <w:szCs w:val="16"/>
        </w:rPr>
        <w:t xml:space="preserve">sprzedaży </w:t>
      </w:r>
      <w:r w:rsidRPr="001E04CD">
        <w:rPr>
          <w:rFonts w:ascii="Verdana" w:hAnsi="Verdana"/>
          <w:sz w:val="16"/>
          <w:szCs w:val="16"/>
        </w:rPr>
        <w:t>st</w:t>
      </w:r>
      <w:r w:rsidR="0086717E">
        <w:rPr>
          <w:rFonts w:ascii="Verdana" w:hAnsi="Verdana"/>
          <w:sz w:val="16"/>
          <w:szCs w:val="16"/>
        </w:rPr>
        <w:t>anowiące załącznik nr 5 do SIWZ,</w:t>
      </w:r>
    </w:p>
    <w:p w:rsidR="001C5FEB" w:rsidRDefault="001C5FEB"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do istotnych postanowień umowy stanowiący załącznik nr 5a do SIWZ;</w:t>
      </w:r>
    </w:p>
    <w:p w:rsidR="0086717E" w:rsidRPr="001E04CD" w:rsidRDefault="0086717E"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o powierzeniu przetwarzania danych osobowych stanowiące załącznik nr 6 do SIWZ.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684C64" w:rsidRDefault="009A0D15"/>
    <w:sectPr w:rsidR="00684C64">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15" w:rsidRDefault="009A0D15" w:rsidP="006E2344">
      <w:r>
        <w:separator/>
      </w:r>
    </w:p>
  </w:endnote>
  <w:endnote w:type="continuationSeparator" w:id="0">
    <w:p w:rsidR="009A0D15" w:rsidRDefault="009A0D15"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12473A">
              <w:rPr>
                <w:b/>
                <w:bCs/>
                <w:noProof/>
                <w:sz w:val="20"/>
              </w:rPr>
              <w:t>11</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12473A">
              <w:rPr>
                <w:b/>
                <w:bCs/>
                <w:noProof/>
                <w:sz w:val="20"/>
              </w:rPr>
              <w:t>11</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15" w:rsidRDefault="009A0D15" w:rsidP="006E2344">
      <w:r>
        <w:separator/>
      </w:r>
    </w:p>
  </w:footnote>
  <w:footnote w:type="continuationSeparator" w:id="0">
    <w:p w:rsidR="009A0D15" w:rsidRDefault="009A0D15"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71BDE"/>
    <w:multiLevelType w:val="hybridMultilevel"/>
    <w:tmpl w:val="B62EA888"/>
    <w:lvl w:ilvl="0" w:tplc="7D525968">
      <w:start w:val="1"/>
      <w:numFmt w:val="lowerLetter"/>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24"/>
  </w:num>
  <w:num w:numId="4">
    <w:abstractNumId w:val="7"/>
  </w:num>
  <w:num w:numId="5">
    <w:abstractNumId w:val="28"/>
  </w:num>
  <w:num w:numId="6">
    <w:abstractNumId w:val="4"/>
  </w:num>
  <w:num w:numId="7">
    <w:abstractNumId w:val="19"/>
  </w:num>
  <w:num w:numId="8">
    <w:abstractNumId w:val="13"/>
  </w:num>
  <w:num w:numId="9">
    <w:abstractNumId w:val="14"/>
  </w:num>
  <w:num w:numId="10">
    <w:abstractNumId w:val="17"/>
  </w:num>
  <w:num w:numId="11">
    <w:abstractNumId w:val="18"/>
  </w:num>
  <w:num w:numId="12">
    <w:abstractNumId w:val="31"/>
  </w:num>
  <w:num w:numId="13">
    <w:abstractNumId w:val="8"/>
  </w:num>
  <w:num w:numId="14">
    <w:abstractNumId w:val="12"/>
  </w:num>
  <w:num w:numId="15">
    <w:abstractNumId w:val="27"/>
  </w:num>
  <w:num w:numId="16">
    <w:abstractNumId w:val="10"/>
  </w:num>
  <w:num w:numId="17">
    <w:abstractNumId w:val="21"/>
  </w:num>
  <w:num w:numId="18">
    <w:abstractNumId w:val="15"/>
  </w:num>
  <w:num w:numId="19">
    <w:abstractNumId w:val="0"/>
  </w:num>
  <w:num w:numId="20">
    <w:abstractNumId w:val="11"/>
  </w:num>
  <w:num w:numId="21">
    <w:abstractNumId w:val="29"/>
  </w:num>
  <w:num w:numId="22">
    <w:abstractNumId w:val="22"/>
  </w:num>
  <w:num w:numId="23">
    <w:abstractNumId w:val="2"/>
  </w:num>
  <w:num w:numId="24">
    <w:abstractNumId w:val="30"/>
  </w:num>
  <w:num w:numId="25">
    <w:abstractNumId w:val="25"/>
  </w:num>
  <w:num w:numId="26">
    <w:abstractNumId w:val="26"/>
  </w:num>
  <w:num w:numId="27">
    <w:abstractNumId w:val="5"/>
  </w:num>
  <w:num w:numId="28">
    <w:abstractNumId w:val="6"/>
  </w:num>
  <w:num w:numId="29">
    <w:abstractNumId w:val="3"/>
  </w:num>
  <w:num w:numId="30">
    <w:abstractNumId w:val="20"/>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1960"/>
    <w:rsid w:val="00002786"/>
    <w:rsid w:val="00013482"/>
    <w:rsid w:val="0001397F"/>
    <w:rsid w:val="000217EE"/>
    <w:rsid w:val="0002329F"/>
    <w:rsid w:val="00023E97"/>
    <w:rsid w:val="0002589A"/>
    <w:rsid w:val="00035AE7"/>
    <w:rsid w:val="000725C1"/>
    <w:rsid w:val="000800B0"/>
    <w:rsid w:val="000845E9"/>
    <w:rsid w:val="00093465"/>
    <w:rsid w:val="000B028A"/>
    <w:rsid w:val="000B15EA"/>
    <w:rsid w:val="000B4D93"/>
    <w:rsid w:val="000E2EB9"/>
    <w:rsid w:val="000F2EE5"/>
    <w:rsid w:val="00103071"/>
    <w:rsid w:val="001038AE"/>
    <w:rsid w:val="0012473A"/>
    <w:rsid w:val="001254A7"/>
    <w:rsid w:val="001303E0"/>
    <w:rsid w:val="0015051B"/>
    <w:rsid w:val="00161D9F"/>
    <w:rsid w:val="0017460D"/>
    <w:rsid w:val="00181186"/>
    <w:rsid w:val="00184FAC"/>
    <w:rsid w:val="001976E3"/>
    <w:rsid w:val="001C5FEB"/>
    <w:rsid w:val="001C7D05"/>
    <w:rsid w:val="001D4169"/>
    <w:rsid w:val="002014AD"/>
    <w:rsid w:val="00205A87"/>
    <w:rsid w:val="00214AFB"/>
    <w:rsid w:val="00227A21"/>
    <w:rsid w:val="0026782B"/>
    <w:rsid w:val="002722E8"/>
    <w:rsid w:val="00272D58"/>
    <w:rsid w:val="0029135B"/>
    <w:rsid w:val="002A5ED6"/>
    <w:rsid w:val="002D0399"/>
    <w:rsid w:val="002D7A32"/>
    <w:rsid w:val="002E3098"/>
    <w:rsid w:val="002E3147"/>
    <w:rsid w:val="002E6AC8"/>
    <w:rsid w:val="002F070D"/>
    <w:rsid w:val="002F3F38"/>
    <w:rsid w:val="003218BD"/>
    <w:rsid w:val="0033038F"/>
    <w:rsid w:val="00330F4A"/>
    <w:rsid w:val="0033339E"/>
    <w:rsid w:val="00336FDA"/>
    <w:rsid w:val="0036153F"/>
    <w:rsid w:val="00385C54"/>
    <w:rsid w:val="00387826"/>
    <w:rsid w:val="00395106"/>
    <w:rsid w:val="0039642A"/>
    <w:rsid w:val="003B428F"/>
    <w:rsid w:val="003B7A1E"/>
    <w:rsid w:val="003C0E33"/>
    <w:rsid w:val="003C5A7B"/>
    <w:rsid w:val="003D01B7"/>
    <w:rsid w:val="003D1DC6"/>
    <w:rsid w:val="0043395B"/>
    <w:rsid w:val="004569B8"/>
    <w:rsid w:val="0045769B"/>
    <w:rsid w:val="00463FEE"/>
    <w:rsid w:val="00467F7E"/>
    <w:rsid w:val="004843F0"/>
    <w:rsid w:val="00485F1B"/>
    <w:rsid w:val="00497220"/>
    <w:rsid w:val="004A2E03"/>
    <w:rsid w:val="004A7030"/>
    <w:rsid w:val="004C5872"/>
    <w:rsid w:val="004E591C"/>
    <w:rsid w:val="00505535"/>
    <w:rsid w:val="005064BC"/>
    <w:rsid w:val="005070EC"/>
    <w:rsid w:val="00507F41"/>
    <w:rsid w:val="005101AD"/>
    <w:rsid w:val="005253EF"/>
    <w:rsid w:val="00525646"/>
    <w:rsid w:val="0053063B"/>
    <w:rsid w:val="005314B0"/>
    <w:rsid w:val="005318FC"/>
    <w:rsid w:val="00542157"/>
    <w:rsid w:val="00545466"/>
    <w:rsid w:val="00554B5A"/>
    <w:rsid w:val="00564E80"/>
    <w:rsid w:val="00567B07"/>
    <w:rsid w:val="00582AD7"/>
    <w:rsid w:val="00592373"/>
    <w:rsid w:val="005A20F7"/>
    <w:rsid w:val="005B04F6"/>
    <w:rsid w:val="005E78E3"/>
    <w:rsid w:val="005F3DF9"/>
    <w:rsid w:val="0060313F"/>
    <w:rsid w:val="006208D8"/>
    <w:rsid w:val="00625249"/>
    <w:rsid w:val="00630060"/>
    <w:rsid w:val="006329DB"/>
    <w:rsid w:val="0066628C"/>
    <w:rsid w:val="00674087"/>
    <w:rsid w:val="006A3228"/>
    <w:rsid w:val="006A3C93"/>
    <w:rsid w:val="006A40F0"/>
    <w:rsid w:val="006C511F"/>
    <w:rsid w:val="006D584F"/>
    <w:rsid w:val="006E2344"/>
    <w:rsid w:val="006E2570"/>
    <w:rsid w:val="006E5D54"/>
    <w:rsid w:val="006F09D7"/>
    <w:rsid w:val="00704C69"/>
    <w:rsid w:val="00715522"/>
    <w:rsid w:val="007235B0"/>
    <w:rsid w:val="0072584A"/>
    <w:rsid w:val="00730A60"/>
    <w:rsid w:val="00736E49"/>
    <w:rsid w:val="00740092"/>
    <w:rsid w:val="007403B1"/>
    <w:rsid w:val="00743DF4"/>
    <w:rsid w:val="00746C87"/>
    <w:rsid w:val="0075449B"/>
    <w:rsid w:val="00766241"/>
    <w:rsid w:val="00775F3F"/>
    <w:rsid w:val="007844B7"/>
    <w:rsid w:val="007846D0"/>
    <w:rsid w:val="007A026C"/>
    <w:rsid w:val="007A3D8A"/>
    <w:rsid w:val="007A57A9"/>
    <w:rsid w:val="007B6E4F"/>
    <w:rsid w:val="007E0C80"/>
    <w:rsid w:val="007E5502"/>
    <w:rsid w:val="007F5F5E"/>
    <w:rsid w:val="00804C00"/>
    <w:rsid w:val="0080603C"/>
    <w:rsid w:val="00826BF1"/>
    <w:rsid w:val="00833B77"/>
    <w:rsid w:val="0086049F"/>
    <w:rsid w:val="00863A5F"/>
    <w:rsid w:val="0086717E"/>
    <w:rsid w:val="0089174C"/>
    <w:rsid w:val="00893350"/>
    <w:rsid w:val="008A1E67"/>
    <w:rsid w:val="008A4D99"/>
    <w:rsid w:val="008A5B85"/>
    <w:rsid w:val="008E644B"/>
    <w:rsid w:val="008E6799"/>
    <w:rsid w:val="008F6594"/>
    <w:rsid w:val="00905EEB"/>
    <w:rsid w:val="0091561B"/>
    <w:rsid w:val="009207CC"/>
    <w:rsid w:val="00926EC7"/>
    <w:rsid w:val="00930639"/>
    <w:rsid w:val="00935D53"/>
    <w:rsid w:val="0094319B"/>
    <w:rsid w:val="009432EA"/>
    <w:rsid w:val="00956495"/>
    <w:rsid w:val="00960BE2"/>
    <w:rsid w:val="009827EE"/>
    <w:rsid w:val="00993310"/>
    <w:rsid w:val="009A0D15"/>
    <w:rsid w:val="009B79E5"/>
    <w:rsid w:val="009C2B8F"/>
    <w:rsid w:val="009D1195"/>
    <w:rsid w:val="009E1C59"/>
    <w:rsid w:val="00A1207B"/>
    <w:rsid w:val="00A42A55"/>
    <w:rsid w:val="00A4751E"/>
    <w:rsid w:val="00A55279"/>
    <w:rsid w:val="00A6172A"/>
    <w:rsid w:val="00A63970"/>
    <w:rsid w:val="00A72959"/>
    <w:rsid w:val="00AA02D2"/>
    <w:rsid w:val="00AA4A30"/>
    <w:rsid w:val="00AB1CC7"/>
    <w:rsid w:val="00AF432B"/>
    <w:rsid w:val="00B041C5"/>
    <w:rsid w:val="00B206E5"/>
    <w:rsid w:val="00B36464"/>
    <w:rsid w:val="00B722FE"/>
    <w:rsid w:val="00B82DB0"/>
    <w:rsid w:val="00B91E72"/>
    <w:rsid w:val="00B95DE8"/>
    <w:rsid w:val="00BA76D4"/>
    <w:rsid w:val="00BB0123"/>
    <w:rsid w:val="00BB1E5D"/>
    <w:rsid w:val="00BB5B6A"/>
    <w:rsid w:val="00BD5E23"/>
    <w:rsid w:val="00BE6B08"/>
    <w:rsid w:val="00BF2EFF"/>
    <w:rsid w:val="00BF3B8C"/>
    <w:rsid w:val="00C20781"/>
    <w:rsid w:val="00C336F6"/>
    <w:rsid w:val="00C338A0"/>
    <w:rsid w:val="00C415E3"/>
    <w:rsid w:val="00C467C3"/>
    <w:rsid w:val="00C47446"/>
    <w:rsid w:val="00C91E38"/>
    <w:rsid w:val="00C96020"/>
    <w:rsid w:val="00CA6089"/>
    <w:rsid w:val="00CD2816"/>
    <w:rsid w:val="00CE1933"/>
    <w:rsid w:val="00CF60A4"/>
    <w:rsid w:val="00CF716D"/>
    <w:rsid w:val="00D06CE7"/>
    <w:rsid w:val="00D17311"/>
    <w:rsid w:val="00D30478"/>
    <w:rsid w:val="00D320AE"/>
    <w:rsid w:val="00D46014"/>
    <w:rsid w:val="00D505A4"/>
    <w:rsid w:val="00D60B97"/>
    <w:rsid w:val="00D73452"/>
    <w:rsid w:val="00D777A1"/>
    <w:rsid w:val="00DA285D"/>
    <w:rsid w:val="00DA2BBC"/>
    <w:rsid w:val="00DD7ECF"/>
    <w:rsid w:val="00DE386D"/>
    <w:rsid w:val="00E11795"/>
    <w:rsid w:val="00E33D67"/>
    <w:rsid w:val="00E43455"/>
    <w:rsid w:val="00E601B3"/>
    <w:rsid w:val="00E67970"/>
    <w:rsid w:val="00E81097"/>
    <w:rsid w:val="00EA738E"/>
    <w:rsid w:val="00EC572D"/>
    <w:rsid w:val="00ED517D"/>
    <w:rsid w:val="00ED731E"/>
    <w:rsid w:val="00ED7C96"/>
    <w:rsid w:val="00EE6985"/>
    <w:rsid w:val="00F16B66"/>
    <w:rsid w:val="00F2169F"/>
    <w:rsid w:val="00F300CF"/>
    <w:rsid w:val="00F304AF"/>
    <w:rsid w:val="00F5625A"/>
    <w:rsid w:val="00F71B20"/>
    <w:rsid w:val="00F75AC3"/>
    <w:rsid w:val="00F81D71"/>
    <w:rsid w:val="00F95626"/>
    <w:rsid w:val="00F96747"/>
    <w:rsid w:val="00FA09CA"/>
    <w:rsid w:val="00FA4F4C"/>
    <w:rsid w:val="00FA6B3C"/>
    <w:rsid w:val="00FA7B81"/>
    <w:rsid w:val="00FC2637"/>
    <w:rsid w:val="00FD4FA2"/>
    <w:rsid w:val="00FE4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basedOn w:val="Normalny"/>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 w:type="paragraph" w:customStyle="1" w:styleId="Standard">
    <w:name w:val="Standard"/>
    <w:rsid w:val="009E1C5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9E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szpitalzawiercie.pl" TargetMode="External"/><Relationship Id="rId5" Type="http://schemas.openxmlformats.org/officeDocument/2006/relationships/footnotes" Target="footnotes.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11</Pages>
  <Words>5499</Words>
  <Characters>32999</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125</cp:revision>
  <cp:lastPrinted>2018-09-07T08:05:00Z</cp:lastPrinted>
  <dcterms:created xsi:type="dcterms:W3CDTF">2018-08-03T09:56:00Z</dcterms:created>
  <dcterms:modified xsi:type="dcterms:W3CDTF">2018-11-08T13:48:00Z</dcterms:modified>
</cp:coreProperties>
</file>