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860C41" w:rsidRDefault="00684FFD" w:rsidP="00C741E0">
      <w:pPr>
        <w:widowControl/>
        <w:suppressAutoHyphens w:val="0"/>
        <w:autoSpaceDN/>
        <w:spacing w:line="276" w:lineRule="auto"/>
        <w:jc w:val="center"/>
        <w:rPr>
          <w:rFonts w:eastAsia="Times New Roman"/>
          <w:kern w:val="0"/>
          <w:szCs w:val="20"/>
          <w:lang w:eastAsia="pl-PL" w:bidi="ar-SA"/>
        </w:rPr>
      </w:pPr>
      <w:r w:rsidRPr="00684FFD">
        <w:rPr>
          <w:rFonts w:ascii="Arial" w:eastAsia="Arial" w:hAnsi="Arial"/>
          <w:b/>
          <w:kern w:val="0"/>
          <w:sz w:val="32"/>
          <w:szCs w:val="20"/>
          <w:lang w:eastAsia="pl-PL" w:bidi="ar-SA"/>
        </w:rPr>
        <w:t xml:space="preserve">Dostawa foteli </w:t>
      </w:r>
      <w:proofErr w:type="spellStart"/>
      <w:r w:rsidRPr="00684FFD">
        <w:rPr>
          <w:rFonts w:ascii="Arial" w:eastAsia="Arial" w:hAnsi="Arial"/>
          <w:b/>
          <w:kern w:val="0"/>
          <w:sz w:val="32"/>
          <w:szCs w:val="20"/>
          <w:lang w:eastAsia="pl-PL" w:bidi="ar-SA"/>
        </w:rPr>
        <w:t>m</w:t>
      </w:r>
      <w:r w:rsidR="00382E3A">
        <w:rPr>
          <w:rFonts w:ascii="Arial" w:eastAsia="Arial" w:hAnsi="Arial"/>
          <w:b/>
          <w:kern w:val="0"/>
          <w:sz w:val="32"/>
          <w:szCs w:val="20"/>
          <w:lang w:eastAsia="pl-PL" w:bidi="ar-SA"/>
        </w:rPr>
        <w:t>ultifunkcjonalnych</w:t>
      </w:r>
      <w:proofErr w:type="spellEnd"/>
      <w:r w:rsidR="00382E3A">
        <w:rPr>
          <w:rFonts w:ascii="Arial" w:eastAsia="Arial" w:hAnsi="Arial"/>
          <w:b/>
          <w:kern w:val="0"/>
          <w:sz w:val="32"/>
          <w:szCs w:val="20"/>
          <w:lang w:eastAsia="pl-PL" w:bidi="ar-SA"/>
        </w:rPr>
        <w:t xml:space="preserve"> dla potrzeb Oddziału O</w:t>
      </w:r>
      <w:r w:rsidRPr="00684FFD">
        <w:rPr>
          <w:rFonts w:ascii="Arial" w:eastAsia="Arial" w:hAnsi="Arial"/>
          <w:b/>
          <w:kern w:val="0"/>
          <w:sz w:val="32"/>
          <w:szCs w:val="20"/>
          <w:lang w:eastAsia="pl-PL" w:bidi="ar-SA"/>
        </w:rPr>
        <w:t>kulistycznego</w:t>
      </w:r>
      <w:r w:rsidR="00382E3A">
        <w:rPr>
          <w:rFonts w:ascii="Arial" w:eastAsia="Arial" w:hAnsi="Arial"/>
          <w:b/>
          <w:kern w:val="0"/>
          <w:sz w:val="32"/>
          <w:szCs w:val="20"/>
          <w:lang w:eastAsia="pl-PL" w:bidi="ar-SA"/>
        </w:rPr>
        <w:t xml:space="preserve"> Szpitala Powiatowego w Zawierciu.</w:t>
      </w:r>
    </w:p>
    <w:p w:rsidR="00684FFD" w:rsidRDefault="00684FFD" w:rsidP="00206A8D">
      <w:pPr>
        <w:widowControl/>
        <w:suppressAutoHyphens w:val="0"/>
        <w:autoSpaceDN/>
        <w:spacing w:line="0" w:lineRule="atLeast"/>
        <w:ind w:right="4"/>
        <w:jc w:val="center"/>
        <w:rPr>
          <w:rFonts w:ascii="Arial" w:eastAsia="Arial" w:hAnsi="Arial"/>
          <w:kern w:val="0"/>
          <w:sz w:val="28"/>
          <w:szCs w:val="20"/>
          <w:u w:val="single"/>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684FFD">
        <w:rPr>
          <w:rFonts w:ascii="Arial" w:eastAsia="Arial" w:hAnsi="Arial"/>
          <w:kern w:val="0"/>
          <w:sz w:val="28"/>
          <w:szCs w:val="20"/>
          <w:u w:val="single"/>
          <w:lang w:eastAsia="pl-PL" w:bidi="ar-SA"/>
        </w:rPr>
        <w:t>4</w:t>
      </w:r>
      <w:r w:rsidR="003B07B7">
        <w:rPr>
          <w:rFonts w:ascii="Arial" w:eastAsia="Arial" w:hAnsi="Arial"/>
          <w:kern w:val="0"/>
          <w:sz w:val="28"/>
          <w:szCs w:val="20"/>
          <w:u w:val="single"/>
          <w:lang w:eastAsia="pl-PL" w:bidi="ar-SA"/>
        </w:rPr>
        <w:t>2</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44748D">
        <w:rPr>
          <w:rFonts w:ascii="Arial" w:eastAsia="Arial" w:hAnsi="Arial"/>
          <w:kern w:val="0"/>
          <w:szCs w:val="20"/>
          <w:lang w:eastAsia="pl-PL" w:bidi="ar-SA"/>
        </w:rPr>
        <w:t>15</w:t>
      </w:r>
      <w:r w:rsidR="00382E3A">
        <w:rPr>
          <w:rFonts w:ascii="Arial" w:eastAsia="Arial" w:hAnsi="Arial"/>
          <w:kern w:val="0"/>
          <w:szCs w:val="20"/>
          <w:lang w:eastAsia="pl-PL" w:bidi="ar-SA"/>
        </w:rPr>
        <w:t>.07</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65068D">
      <w:pPr>
        <w:widowControl/>
        <w:suppressAutoHyphens w:val="0"/>
        <w:autoSpaceDN/>
        <w:spacing w:line="0" w:lineRule="atLeast"/>
        <w:ind w:right="-255"/>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44748D" w:rsidRDefault="00206A8D" w:rsidP="00206A8D">
      <w:pPr>
        <w:widowControl/>
        <w:spacing w:line="276" w:lineRule="auto"/>
        <w:jc w:val="both"/>
        <w:textAlignment w:val="baseline"/>
        <w:rPr>
          <w:rFonts w:ascii="Arial" w:eastAsia="Calibri" w:hAnsi="Arial"/>
          <w:sz w:val="22"/>
          <w:szCs w:val="22"/>
          <w:lang w:val="en-US" w:bidi="ar-SA"/>
        </w:rPr>
      </w:pPr>
      <w:r w:rsidRPr="0044748D">
        <w:rPr>
          <w:rFonts w:ascii="Arial" w:eastAsia="Calibri" w:hAnsi="Arial"/>
          <w:sz w:val="22"/>
          <w:szCs w:val="22"/>
          <w:lang w:val="en-US" w:bidi="ar-SA"/>
        </w:rPr>
        <w:t>e-mail: zampub@szpitalzawiercie.pl</w:t>
      </w:r>
    </w:p>
    <w:p w:rsidR="00206A8D" w:rsidRPr="0044748D" w:rsidRDefault="00206A8D" w:rsidP="00206A8D">
      <w:pPr>
        <w:widowControl/>
        <w:spacing w:line="276" w:lineRule="auto"/>
        <w:jc w:val="both"/>
        <w:textAlignment w:val="baseline"/>
        <w:rPr>
          <w:rFonts w:ascii="Arial" w:eastAsia="Calibri" w:hAnsi="Arial"/>
          <w:sz w:val="22"/>
          <w:szCs w:val="22"/>
          <w:lang w:val="en-US" w:bidi="ar-SA"/>
        </w:rPr>
      </w:pPr>
      <w:r w:rsidRPr="0044748D">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Postępowanie prowadzone jest zgodnie z ustawą z dnia 29 stycznia 2004 r. Prawo zamówień publicznych (tj. Dz. U. z 2019 r. poz. 1843</w:t>
      </w:r>
      <w:r>
        <w:rPr>
          <w:rFonts w:ascii="Arial" w:eastAsia="Calibri" w:hAnsi="Arial"/>
          <w:sz w:val="22"/>
          <w:szCs w:val="22"/>
          <w:lang w:bidi="ar-SA"/>
        </w:rPr>
        <w:t xml:space="preserve"> z poźn.zm.</w:t>
      </w:r>
      <w:r w:rsidRPr="00662D7C">
        <w:rPr>
          <w:rFonts w:ascii="Arial" w:eastAsia="Calibri" w:hAnsi="Arial"/>
          <w:sz w:val="22"/>
          <w:szCs w:val="22"/>
          <w:lang w:bidi="ar-SA"/>
        </w:rPr>
        <w:t xml:space="preserve">), zwaną dalej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0"/>
          <w:lang w:bidi="ar-SA"/>
        </w:rPr>
        <w:t>Postępowanie o</w:t>
      </w:r>
      <w:r w:rsidRPr="00662D7C">
        <w:rPr>
          <w:rFonts w:ascii="Arial" w:eastAsia="Tahoma" w:hAnsi="Arial"/>
          <w:sz w:val="22"/>
          <w:szCs w:val="20"/>
          <w:lang w:bidi="ar-SA"/>
        </w:rPr>
        <w:t xml:space="preserve"> </w:t>
      </w:r>
      <w:r w:rsidRPr="00662D7C">
        <w:rPr>
          <w:rFonts w:ascii="Arial" w:eastAsia="Calibri" w:hAnsi="Arial"/>
          <w:sz w:val="22"/>
          <w:szCs w:val="20"/>
          <w:lang w:bidi="ar-SA"/>
        </w:rPr>
        <w:t>udzielenie</w:t>
      </w:r>
      <w:r w:rsidRPr="00662D7C">
        <w:rPr>
          <w:rFonts w:ascii="Arial" w:eastAsia="Tahoma" w:hAnsi="Arial"/>
          <w:sz w:val="22"/>
          <w:szCs w:val="20"/>
          <w:lang w:bidi="ar-SA"/>
        </w:rPr>
        <w:t xml:space="preserve"> </w:t>
      </w:r>
      <w:r w:rsidRPr="00662D7C">
        <w:rPr>
          <w:rFonts w:ascii="Arial" w:eastAsia="Calibri" w:hAnsi="Arial"/>
          <w:sz w:val="22"/>
          <w:szCs w:val="20"/>
          <w:lang w:bidi="ar-SA"/>
        </w:rPr>
        <w:t>zamówienia</w:t>
      </w:r>
      <w:r w:rsidRPr="00662D7C">
        <w:rPr>
          <w:rFonts w:ascii="Arial" w:eastAsia="Tahoma" w:hAnsi="Arial"/>
          <w:sz w:val="22"/>
          <w:szCs w:val="20"/>
          <w:lang w:bidi="ar-SA"/>
        </w:rPr>
        <w:t xml:space="preserve"> </w:t>
      </w:r>
      <w:r w:rsidRPr="00662D7C">
        <w:rPr>
          <w:rFonts w:ascii="Arial" w:eastAsia="Calibri" w:hAnsi="Arial"/>
          <w:sz w:val="22"/>
          <w:szCs w:val="20"/>
          <w:lang w:bidi="ar-SA"/>
        </w:rPr>
        <w:t xml:space="preserve">prowadzone jest w procedurze przewidzianej dla postępowań, których wartość szacunkowa przekracza kwoty określone w przepisach wydanych na podstawie art. 11 ust. 8 </w:t>
      </w:r>
      <w:proofErr w:type="spellStart"/>
      <w:r w:rsidRPr="00662D7C">
        <w:rPr>
          <w:rFonts w:ascii="Arial" w:eastAsia="Calibri" w:hAnsi="Arial"/>
          <w:sz w:val="22"/>
          <w:szCs w:val="20"/>
          <w:lang w:bidi="ar-SA"/>
        </w:rPr>
        <w:t>Pzp</w:t>
      </w:r>
      <w:proofErr w:type="spellEnd"/>
      <w:r w:rsidRPr="00662D7C">
        <w:rPr>
          <w:rFonts w:ascii="Arial" w:eastAsia="Calibri" w:hAnsi="Arial"/>
          <w:sz w:val="22"/>
          <w:szCs w:val="20"/>
          <w:lang w:bidi="ar-SA"/>
        </w:rPr>
        <w:t xml:space="preserve">. W zakresie nieuregulowanym SIWZ, stosuje się przepisy </w:t>
      </w:r>
      <w:proofErr w:type="spellStart"/>
      <w:r w:rsidRPr="00662D7C">
        <w:rPr>
          <w:rFonts w:ascii="Arial" w:eastAsia="Calibri" w:hAnsi="Arial"/>
          <w:sz w:val="22"/>
          <w:szCs w:val="20"/>
          <w:lang w:bidi="ar-SA"/>
        </w:rPr>
        <w:t>Pz</w:t>
      </w:r>
      <w:r w:rsidRPr="00662D7C">
        <w:rPr>
          <w:rFonts w:ascii="Arial" w:eastAsia="Calibri" w:hAnsi="Arial"/>
          <w:sz w:val="22"/>
          <w:szCs w:val="22"/>
          <w:lang w:bidi="ar-SA"/>
        </w:rPr>
        <w:t>p</w:t>
      </w:r>
      <w:proofErr w:type="spellEnd"/>
      <w:r w:rsidRPr="00662D7C">
        <w:rPr>
          <w:rFonts w:ascii="Arial" w:eastAsia="Calibri" w:hAnsi="Arial"/>
          <w:szCs w:val="22"/>
          <w:lang w:bidi="ar-SA"/>
        </w:rPr>
        <w:t xml:space="preserve">. </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Ogłoszenie i SIWZ udostępnione zostały na stronie internetowej Zamawiającego </w:t>
      </w:r>
      <w:hyperlink r:id="rId9" w:history="1">
        <w:r w:rsidRPr="00662D7C">
          <w:rPr>
            <w:rFonts w:ascii="Arial" w:eastAsia="Calibri" w:hAnsi="Arial"/>
            <w:color w:val="0000FF"/>
            <w:sz w:val="22"/>
            <w:szCs w:val="22"/>
            <w:u w:val="single"/>
            <w:lang w:bidi="ar-SA"/>
          </w:rPr>
          <w:t>www.szpitalzawiercie.pl</w:t>
        </w:r>
      </w:hyperlink>
      <w:r w:rsidRPr="00662D7C">
        <w:rPr>
          <w:rFonts w:ascii="Arial" w:eastAsia="Calibri" w:hAnsi="Arial"/>
          <w:sz w:val="22"/>
          <w:szCs w:val="22"/>
          <w:lang w:bidi="ar-SA"/>
        </w:rPr>
        <w:t xml:space="preserve"> od dnia publikacji w Dzienniku Urzędowym Unii Europejskiej do upływu terminu składania ofert.</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sz w:val="22"/>
          <w:szCs w:val="22"/>
          <w:lang w:bidi="ar-SA"/>
        </w:rPr>
        <w:t xml:space="preserve">Postępowanie prowadzone jest w trybie przetargu nieograniczonego z zastosowaniem procedury, o której mowa w art. 24aa ustawy </w:t>
      </w:r>
      <w:proofErr w:type="spellStart"/>
      <w:r w:rsidRPr="00662D7C">
        <w:rPr>
          <w:rFonts w:ascii="Arial" w:eastAsia="Calibri" w:hAnsi="Arial"/>
          <w:sz w:val="22"/>
          <w:szCs w:val="22"/>
          <w:lang w:bidi="ar-SA"/>
        </w:rPr>
        <w:t>Pzp</w:t>
      </w:r>
      <w:proofErr w:type="spellEnd"/>
      <w:r w:rsidRPr="00662D7C">
        <w:rPr>
          <w:rFonts w:ascii="Arial" w:eastAsia="Calibri" w:hAnsi="Arial"/>
          <w:sz w:val="22"/>
          <w:szCs w:val="22"/>
          <w:lang w:bidi="ar-SA"/>
        </w:rPr>
        <w:t>.</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bCs/>
          <w:sz w:val="22"/>
          <w:szCs w:val="22"/>
          <w:lang w:bidi="ar-SA"/>
        </w:rPr>
        <w:t xml:space="preserve">Zamawiający informuje, iż zgodnie z wymogami art. 36 ust. 1 pkt 16 </w:t>
      </w:r>
      <w:proofErr w:type="spellStart"/>
      <w:r w:rsidRPr="00662D7C">
        <w:rPr>
          <w:rFonts w:ascii="Arial" w:eastAsia="Calibri" w:hAnsi="Arial"/>
          <w:bCs/>
          <w:sz w:val="22"/>
          <w:szCs w:val="22"/>
          <w:lang w:bidi="ar-SA"/>
        </w:rPr>
        <w:t>Pzp</w:t>
      </w:r>
      <w:proofErr w:type="spellEnd"/>
      <w:r w:rsidRPr="00662D7C">
        <w:rPr>
          <w:rFonts w:ascii="Arial" w:eastAsia="Calibri" w:hAnsi="Arial"/>
          <w:bCs/>
          <w:sz w:val="22"/>
          <w:szCs w:val="22"/>
          <w:lang w:bidi="ar-SA"/>
        </w:rPr>
        <w:t>, postanowienia zawarte we wzorze umowy, stanowiącym załącznik do SIWZ, będą wprowad</w:t>
      </w:r>
      <w:r>
        <w:rPr>
          <w:rFonts w:ascii="Arial" w:eastAsia="Calibri" w:hAnsi="Arial"/>
          <w:bCs/>
          <w:sz w:val="22"/>
          <w:szCs w:val="22"/>
          <w:lang w:bidi="ar-SA"/>
        </w:rPr>
        <w:t xml:space="preserve">zone do treści umowy zawieranej </w:t>
      </w:r>
      <w:r w:rsidRPr="00662D7C">
        <w:rPr>
          <w:rFonts w:ascii="Arial" w:eastAsia="Calibri" w:hAnsi="Arial"/>
          <w:bCs/>
          <w:sz w:val="22"/>
          <w:szCs w:val="22"/>
          <w:lang w:bidi="ar-SA"/>
        </w:rPr>
        <w:t xml:space="preserve">w sprawie udzielenia zamówienia publicznego </w:t>
      </w:r>
      <w:r w:rsidRPr="00662D7C">
        <w:rPr>
          <w:rFonts w:ascii="Arial" w:eastAsia="Calibri" w:hAnsi="Arial"/>
          <w:sz w:val="22"/>
          <w:szCs w:val="22"/>
          <w:lang w:bidi="ar-SA"/>
        </w:rPr>
        <w:t>objętego postępowaniem.</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Postępowanie prowadzone jest w języku polskim w formie elektronicznej za pośrednictwem platformy </w:t>
      </w:r>
      <w:proofErr w:type="spellStart"/>
      <w:r w:rsidRPr="00662D7C">
        <w:rPr>
          <w:rFonts w:ascii="Arial" w:eastAsia="Calibri" w:hAnsi="Arial" w:cs="Times New Roman"/>
          <w:kern w:val="0"/>
          <w:sz w:val="22"/>
          <w:szCs w:val="22"/>
          <w:lang w:eastAsia="en-US" w:bidi="ar-SA"/>
        </w:rPr>
        <w:t>miniPortal</w:t>
      </w:r>
      <w:proofErr w:type="spellEnd"/>
      <w:r w:rsidRPr="00662D7C">
        <w:rPr>
          <w:rFonts w:ascii="Arial" w:eastAsia="Calibri" w:hAnsi="Arial" w:cs="Times New Roman"/>
          <w:kern w:val="0"/>
          <w:sz w:val="22"/>
          <w:szCs w:val="22"/>
          <w:lang w:eastAsia="en-US" w:bidi="ar-SA"/>
        </w:rPr>
        <w:t xml:space="preserve"> (zwanej dalej Platformą) dostępnej pod adresem: </w:t>
      </w:r>
      <w:hyperlink r:id="rId10" w:history="1">
        <w:r w:rsidRPr="00662D7C">
          <w:rPr>
            <w:rFonts w:ascii="Arial" w:eastAsia="Calibri" w:hAnsi="Arial" w:cs="Times New Roman"/>
            <w:color w:val="0000FF"/>
            <w:kern w:val="0"/>
            <w:sz w:val="22"/>
            <w:szCs w:val="22"/>
            <w:u w:val="single"/>
            <w:lang w:eastAsia="en-US" w:bidi="ar-SA"/>
          </w:rPr>
          <w:t>https://miniportal.uzp.gov.pl</w:t>
        </w:r>
      </w:hyperlink>
      <w:r w:rsidRPr="00662D7C">
        <w:rPr>
          <w:rFonts w:ascii="Arial" w:eastAsia="Calibri" w:hAnsi="Arial" w:cs="Times New Roman"/>
          <w:kern w:val="0"/>
          <w:sz w:val="22"/>
          <w:szCs w:val="22"/>
          <w:lang w:eastAsia="en-US" w:bidi="ar-SA"/>
        </w:rPr>
        <w:t>.</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62D7C">
          <w:rPr>
            <w:rFonts w:ascii="Arial" w:eastAsia="Calibri" w:hAnsi="Arial" w:cs="Times New Roman"/>
            <w:color w:val="0000FF"/>
            <w:kern w:val="0"/>
            <w:sz w:val="22"/>
            <w:szCs w:val="22"/>
            <w:u w:val="single"/>
            <w:lang w:eastAsia="en-US" w:bidi="ar-SA"/>
          </w:rPr>
          <w:t>http://www.nccert.pl/kontakt.htm</w:t>
        </w:r>
      </w:hyperlink>
      <w:r w:rsidRPr="00662D7C">
        <w:rPr>
          <w:rFonts w:ascii="Arial" w:eastAsia="Calibri" w:hAnsi="Arial" w:cs="Times New Roman"/>
          <w:kern w:val="0"/>
          <w:sz w:val="22"/>
          <w:szCs w:val="22"/>
          <w:lang w:eastAsia="en-US" w:bidi="ar-SA"/>
        </w:rPr>
        <w:t>.</w:t>
      </w:r>
    </w:p>
    <w:p w:rsidR="00662D7C" w:rsidRPr="00662D7C" w:rsidRDefault="00662D7C" w:rsidP="00662D7C">
      <w:pPr>
        <w:widowControl/>
        <w:numPr>
          <w:ilvl w:val="0"/>
          <w:numId w:val="37"/>
        </w:numPr>
        <w:spacing w:line="276" w:lineRule="auto"/>
        <w:ind w:left="357" w:hanging="357"/>
        <w:jc w:val="both"/>
        <w:textAlignment w:val="baseline"/>
        <w:rPr>
          <w:rFonts w:ascii="Arial" w:eastAsia="Calibri" w:hAnsi="Arial"/>
          <w:sz w:val="22"/>
          <w:szCs w:val="22"/>
          <w:lang w:bidi="ar-SA"/>
        </w:rPr>
      </w:pPr>
      <w:r w:rsidRPr="00662D7C">
        <w:rPr>
          <w:rFonts w:ascii="Arial" w:eastAsia="Calibri" w:hAnsi="Arial" w:cs="Times New Roman"/>
          <w:kern w:val="0"/>
          <w:sz w:val="22"/>
          <w:szCs w:val="22"/>
          <w:lang w:eastAsia="en-US" w:bidi="ar-SA"/>
        </w:rPr>
        <w:t xml:space="preserve">Informacje dotyczące przedmiotowego postępowania objęte ustawowym wymogiem publikacji na stronie internetowej Zamawiającego będą udostępnione pod adresem: </w:t>
      </w:r>
      <w:hyperlink r:id="rId12" w:history="1">
        <w:r w:rsidRPr="00662D7C">
          <w:rPr>
            <w:rFonts w:ascii="Arial" w:eastAsia="Calibri" w:hAnsi="Arial" w:cs="Times New Roman"/>
            <w:color w:val="0000FF"/>
            <w:kern w:val="0"/>
            <w:sz w:val="22"/>
            <w:szCs w:val="22"/>
            <w:u w:val="single"/>
            <w:lang w:eastAsia="en-US" w:bidi="ar-SA"/>
          </w:rPr>
          <w:t>www.szpitalzawiercie.pl.</w:t>
        </w:r>
      </w:hyperlink>
      <w:r w:rsidRPr="00662D7C">
        <w:rPr>
          <w:rFonts w:ascii="Arial" w:eastAsia="Calibri" w:hAnsi="Arial" w:cs="Times New Roman"/>
          <w:kern w:val="0"/>
          <w:sz w:val="22"/>
          <w:szCs w:val="22"/>
          <w:lang w:eastAsia="en-US" w:bidi="ar-SA"/>
        </w:rPr>
        <w:t xml:space="preserve"> </w:t>
      </w:r>
    </w:p>
    <w:p w:rsidR="00662D7C" w:rsidRPr="00662D7C" w:rsidRDefault="00662D7C" w:rsidP="00662D7C">
      <w:pPr>
        <w:widowControl/>
        <w:spacing w:line="276" w:lineRule="auto"/>
        <w:ind w:left="357"/>
        <w:jc w:val="both"/>
        <w:textAlignment w:val="baseline"/>
        <w:rPr>
          <w:rFonts w:ascii="Arial" w:eastAsia="Calibri" w:hAnsi="Arial"/>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492747" w:rsidRPr="00684FFD" w:rsidRDefault="00206A8D" w:rsidP="00684FFD">
      <w:pPr>
        <w:pStyle w:val="Akapitzlist"/>
        <w:numPr>
          <w:ilvl w:val="0"/>
          <w:numId w:val="8"/>
        </w:numPr>
        <w:spacing w:line="276" w:lineRule="auto"/>
        <w:jc w:val="both"/>
        <w:rPr>
          <w:rFonts w:ascii="Arial" w:eastAsia="Calibri" w:hAnsi="Arial"/>
          <w:noProof/>
          <w:sz w:val="22"/>
          <w:szCs w:val="22"/>
          <w:lang w:eastAsia="en-US"/>
        </w:rPr>
      </w:pPr>
      <w:r w:rsidRPr="00684FFD">
        <w:rPr>
          <w:rFonts w:ascii="Arial" w:eastAsia="Calibri" w:hAnsi="Arial"/>
          <w:bCs/>
          <w:sz w:val="22"/>
          <w:szCs w:val="22"/>
        </w:rPr>
        <w:t>Przedmiotem</w:t>
      </w:r>
      <w:r w:rsidRPr="00684FFD">
        <w:rPr>
          <w:rFonts w:ascii="Arial" w:eastAsia="Calibri" w:hAnsi="Arial"/>
          <w:bCs/>
          <w:sz w:val="22"/>
          <w:szCs w:val="22"/>
          <w:lang w:val="pl-PL"/>
        </w:rPr>
        <w:t xml:space="preserve"> </w:t>
      </w:r>
      <w:r w:rsidRPr="00684FFD">
        <w:rPr>
          <w:rFonts w:ascii="Arial" w:eastAsia="Calibri" w:hAnsi="Arial"/>
          <w:bCs/>
          <w:sz w:val="22"/>
          <w:szCs w:val="22"/>
        </w:rPr>
        <w:t>z</w:t>
      </w:r>
      <w:r w:rsidRPr="00684FFD">
        <w:rPr>
          <w:rFonts w:ascii="Arial" w:eastAsia="Calibri" w:hAnsi="Arial"/>
          <w:sz w:val="22"/>
          <w:szCs w:val="22"/>
        </w:rPr>
        <w:t xml:space="preserve">amówienia jest </w:t>
      </w:r>
      <w:r w:rsidR="00A26E01" w:rsidRPr="00684FFD">
        <w:rPr>
          <w:rFonts w:ascii="Arial" w:hAnsi="Arial"/>
          <w:sz w:val="22"/>
          <w:szCs w:val="22"/>
          <w:lang w:val="pl-PL"/>
        </w:rPr>
        <w:t>d</w:t>
      </w:r>
      <w:r w:rsidR="00492747" w:rsidRPr="00684FFD">
        <w:rPr>
          <w:rFonts w:ascii="Arial" w:hAnsi="Arial"/>
          <w:sz w:val="22"/>
          <w:szCs w:val="22"/>
        </w:rPr>
        <w:t xml:space="preserve">ostawa </w:t>
      </w:r>
      <w:r w:rsidR="00684FFD" w:rsidRPr="00684FFD">
        <w:rPr>
          <w:rFonts w:ascii="Arial" w:hAnsi="Arial"/>
          <w:sz w:val="22"/>
          <w:szCs w:val="22"/>
        </w:rPr>
        <w:t xml:space="preserve">foteli </w:t>
      </w:r>
      <w:proofErr w:type="spellStart"/>
      <w:r w:rsidR="00684FFD" w:rsidRPr="00684FFD">
        <w:rPr>
          <w:rFonts w:ascii="Arial" w:hAnsi="Arial"/>
          <w:sz w:val="22"/>
          <w:szCs w:val="22"/>
        </w:rPr>
        <w:t>m</w:t>
      </w:r>
      <w:r w:rsidR="00382E3A">
        <w:rPr>
          <w:rFonts w:ascii="Arial" w:hAnsi="Arial"/>
          <w:sz w:val="22"/>
          <w:szCs w:val="22"/>
        </w:rPr>
        <w:t>ultifunkcjonalnych</w:t>
      </w:r>
      <w:proofErr w:type="spellEnd"/>
      <w:r w:rsidR="00382E3A">
        <w:rPr>
          <w:rFonts w:ascii="Arial" w:hAnsi="Arial"/>
          <w:sz w:val="22"/>
          <w:szCs w:val="22"/>
        </w:rPr>
        <w:t xml:space="preserve"> dla potrzeb </w:t>
      </w:r>
      <w:r w:rsidR="00382E3A">
        <w:rPr>
          <w:rFonts w:ascii="Arial" w:hAnsi="Arial"/>
          <w:sz w:val="22"/>
          <w:szCs w:val="22"/>
          <w:lang w:val="pl-PL"/>
        </w:rPr>
        <w:t>O</w:t>
      </w:r>
      <w:proofErr w:type="spellStart"/>
      <w:r w:rsidR="00382E3A">
        <w:rPr>
          <w:rFonts w:ascii="Arial" w:hAnsi="Arial"/>
          <w:sz w:val="22"/>
          <w:szCs w:val="22"/>
        </w:rPr>
        <w:t>ddziału</w:t>
      </w:r>
      <w:proofErr w:type="spellEnd"/>
      <w:r w:rsidR="00382E3A">
        <w:rPr>
          <w:rFonts w:ascii="Arial" w:hAnsi="Arial"/>
          <w:sz w:val="22"/>
          <w:szCs w:val="22"/>
        </w:rPr>
        <w:t xml:space="preserve"> </w:t>
      </w:r>
      <w:r w:rsidR="00382E3A">
        <w:rPr>
          <w:rFonts w:ascii="Arial" w:hAnsi="Arial"/>
          <w:sz w:val="22"/>
          <w:szCs w:val="22"/>
          <w:lang w:val="pl-PL"/>
        </w:rPr>
        <w:t>O</w:t>
      </w:r>
      <w:proofErr w:type="spellStart"/>
      <w:r w:rsidR="00684FFD" w:rsidRPr="00684FFD">
        <w:rPr>
          <w:rFonts w:ascii="Arial" w:hAnsi="Arial"/>
          <w:sz w:val="22"/>
          <w:szCs w:val="22"/>
        </w:rPr>
        <w:t>kulistycznego</w:t>
      </w:r>
      <w:proofErr w:type="spellEnd"/>
      <w:r w:rsidR="00382E3A">
        <w:rPr>
          <w:rFonts w:ascii="Arial" w:hAnsi="Arial"/>
          <w:sz w:val="22"/>
          <w:szCs w:val="22"/>
          <w:lang w:val="pl-PL"/>
        </w:rPr>
        <w:t xml:space="preserve"> Szpitala Powiatowego w Zawierciu</w:t>
      </w:r>
      <w:r w:rsidR="003B07B7" w:rsidRPr="00684FFD">
        <w:rPr>
          <w:rFonts w:ascii="Arial" w:hAnsi="Arial"/>
          <w:sz w:val="22"/>
          <w:szCs w:val="22"/>
          <w:lang w:val="pl-PL"/>
        </w:rPr>
        <w:t>.</w:t>
      </w:r>
      <w:r w:rsidR="003B07B7" w:rsidRPr="00684FFD">
        <w:rPr>
          <w:rFonts w:ascii="Arial" w:eastAsia="Calibri" w:hAnsi="Arial"/>
          <w:sz w:val="22"/>
          <w:szCs w:val="22"/>
        </w:rPr>
        <w:t xml:space="preserve"> </w:t>
      </w:r>
    </w:p>
    <w:p w:rsidR="00206A8D" w:rsidRDefault="00206A8D" w:rsidP="00662D7C">
      <w:pPr>
        <w:widowControl/>
        <w:numPr>
          <w:ilvl w:val="0"/>
          <w:numId w:val="8"/>
        </w:numPr>
        <w:tabs>
          <w:tab w:val="left" w:pos="-1985"/>
        </w:tabs>
        <w:suppressAutoHyphens w:val="0"/>
        <w:autoSpaceDN/>
        <w:spacing w:line="276" w:lineRule="auto"/>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662D7C" w:rsidRDefault="00662D7C" w:rsidP="00662D7C">
      <w:pPr>
        <w:widowControl/>
        <w:tabs>
          <w:tab w:val="left" w:pos="-1985"/>
        </w:tabs>
        <w:suppressAutoHyphens w:val="0"/>
        <w:autoSpaceDN/>
        <w:spacing w:line="276" w:lineRule="auto"/>
        <w:ind w:left="426"/>
        <w:jc w:val="both"/>
        <w:rPr>
          <w:rFonts w:ascii="Arial" w:eastAsia="Calibri" w:hAnsi="Arial"/>
          <w:kern w:val="0"/>
          <w:sz w:val="22"/>
          <w:szCs w:val="22"/>
          <w:lang w:eastAsia="en-US" w:bidi="ar-SA"/>
        </w:rPr>
      </w:pPr>
    </w:p>
    <w:p w:rsidR="00662D7C" w:rsidRDefault="00662D7C" w:rsidP="00662D7C">
      <w:pPr>
        <w:widowControl/>
        <w:tabs>
          <w:tab w:val="left" w:pos="-1985"/>
        </w:tabs>
        <w:suppressAutoHyphens w:val="0"/>
        <w:autoSpaceDN/>
        <w:spacing w:line="276" w:lineRule="auto"/>
        <w:jc w:val="both"/>
        <w:rPr>
          <w:rFonts w:ascii="Arial" w:eastAsia="Calibri" w:hAnsi="Arial"/>
          <w:kern w:val="0"/>
          <w:sz w:val="22"/>
          <w:szCs w:val="22"/>
          <w:lang w:eastAsia="en-US" w:bidi="ar-SA"/>
        </w:rPr>
      </w:pPr>
    </w:p>
    <w:p w:rsidR="00662D7C" w:rsidRPr="00860C41" w:rsidRDefault="00662D7C" w:rsidP="00662D7C">
      <w:pPr>
        <w:widowControl/>
        <w:tabs>
          <w:tab w:val="left" w:pos="-1985"/>
        </w:tabs>
        <w:suppressAutoHyphens w:val="0"/>
        <w:autoSpaceDN/>
        <w:spacing w:line="276" w:lineRule="auto"/>
        <w:jc w:val="both"/>
        <w:rPr>
          <w:rFonts w:ascii="Arial" w:eastAsia="Calibri" w:hAnsi="Arial"/>
          <w:kern w:val="0"/>
          <w:sz w:val="22"/>
          <w:szCs w:val="22"/>
          <w:lang w:eastAsia="en-US" w:bidi="ar-SA"/>
        </w:rPr>
      </w:pPr>
    </w:p>
    <w:p w:rsidR="00492747" w:rsidRPr="003B07B7" w:rsidRDefault="00206A8D" w:rsidP="00492747">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w:t>
      </w:r>
    </w:p>
    <w:p w:rsidR="00662D7C" w:rsidRPr="00662D7C" w:rsidRDefault="00206A8D" w:rsidP="00492747">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podwykonawcom nie zwalnia Wykonawcy z odpowiedzialności z</w:t>
      </w:r>
      <w:r w:rsidR="00662D7C">
        <w:rPr>
          <w:rFonts w:ascii="Arial" w:eastAsia="Times New Roman" w:hAnsi="Arial"/>
          <w:kern w:val="0"/>
          <w:sz w:val="22"/>
          <w:szCs w:val="22"/>
          <w:lang w:eastAsia="pl-PL" w:bidi="ar-SA"/>
        </w:rPr>
        <w:t>a należyte wykonanie zamówienia.</w:t>
      </w:r>
    </w:p>
    <w:p w:rsidR="00206A8D" w:rsidRPr="00684FFD"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684FFD">
        <w:rPr>
          <w:rFonts w:ascii="Arial" w:hAnsi="Arial" w:cs="Arial"/>
          <w:sz w:val="22"/>
          <w:szCs w:val="22"/>
          <w:lang w:val="pl-PL"/>
        </w:rPr>
        <w:t xml:space="preserve"> </w:t>
      </w:r>
      <w:r w:rsidRPr="00684FFD">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206A8D" w:rsidRDefault="00DC16BD" w:rsidP="00885A51">
      <w:pPr>
        <w:spacing w:line="276" w:lineRule="auto"/>
        <w:jc w:val="both"/>
        <w:textAlignment w:val="baseline"/>
        <w:rPr>
          <w:rFonts w:ascii="Arial" w:hAnsi="Arial"/>
          <w:bCs/>
          <w:iCs/>
          <w:sz w:val="22"/>
          <w:szCs w:val="22"/>
        </w:rPr>
      </w:pPr>
      <w:r>
        <w:rPr>
          <w:rFonts w:ascii="Arial" w:hAnsi="Arial"/>
          <w:sz w:val="22"/>
          <w:szCs w:val="22"/>
        </w:rPr>
        <w:t>33192000-2</w:t>
      </w:r>
      <w:r w:rsidR="003B07B7" w:rsidRPr="003B07B7">
        <w:rPr>
          <w:rFonts w:ascii="Arial" w:hAnsi="Arial"/>
          <w:sz w:val="22"/>
          <w:szCs w:val="22"/>
        </w:rPr>
        <w:t xml:space="preserve"> – </w:t>
      </w:r>
      <w:r>
        <w:rPr>
          <w:rFonts w:ascii="Arial" w:hAnsi="Arial"/>
          <w:sz w:val="22"/>
          <w:szCs w:val="22"/>
        </w:rPr>
        <w:t xml:space="preserve">meble </w:t>
      </w:r>
      <w:r w:rsidR="003B07B7" w:rsidRPr="003B07B7">
        <w:rPr>
          <w:rFonts w:ascii="Arial" w:hAnsi="Arial"/>
          <w:sz w:val="22"/>
          <w:szCs w:val="22"/>
        </w:rPr>
        <w:t>medyczne</w:t>
      </w:r>
      <w:r w:rsidR="00885A51">
        <w:rPr>
          <w:rFonts w:ascii="Arial" w:hAnsi="Arial"/>
          <w:bCs/>
          <w:iCs/>
          <w:sz w:val="22"/>
          <w:szCs w:val="22"/>
        </w:rPr>
        <w:t>.</w:t>
      </w:r>
    </w:p>
    <w:p w:rsidR="00885A51" w:rsidRPr="00885A51" w:rsidRDefault="00885A51"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684FFD" w:rsidRPr="00684FFD" w:rsidRDefault="00684FFD" w:rsidP="00684FFD">
      <w:pPr>
        <w:widowControl/>
        <w:tabs>
          <w:tab w:val="left" w:pos="284"/>
        </w:tabs>
        <w:suppressAutoHyphens w:val="0"/>
        <w:autoSpaceDN/>
        <w:spacing w:line="276" w:lineRule="auto"/>
        <w:jc w:val="both"/>
        <w:rPr>
          <w:rFonts w:ascii="Arial" w:eastAsia="Arial" w:hAnsi="Arial"/>
          <w:kern w:val="0"/>
          <w:sz w:val="22"/>
          <w:szCs w:val="22"/>
          <w:lang w:eastAsia="pl-PL" w:bidi="ar-SA"/>
        </w:rPr>
      </w:pPr>
      <w:r w:rsidRPr="00684FFD">
        <w:rPr>
          <w:rFonts w:ascii="Arial" w:eastAsia="Arial" w:hAnsi="Arial"/>
          <w:kern w:val="0"/>
          <w:sz w:val="22"/>
          <w:szCs w:val="22"/>
          <w:lang w:eastAsia="pl-PL" w:bidi="ar-SA"/>
        </w:rPr>
        <w:t>1. Dostawa zostanie zrea</w:t>
      </w:r>
      <w:r w:rsidR="00382E3A">
        <w:rPr>
          <w:rFonts w:ascii="Arial" w:eastAsia="Arial" w:hAnsi="Arial"/>
          <w:kern w:val="0"/>
          <w:sz w:val="22"/>
          <w:szCs w:val="22"/>
          <w:lang w:eastAsia="pl-PL" w:bidi="ar-SA"/>
        </w:rPr>
        <w:t>lizowana w terminie do ……. dni kalendarzowych</w:t>
      </w:r>
      <w:r w:rsidRPr="00684FFD">
        <w:rPr>
          <w:rFonts w:ascii="Arial" w:eastAsia="Arial" w:hAnsi="Arial"/>
          <w:kern w:val="0"/>
          <w:sz w:val="22"/>
          <w:szCs w:val="22"/>
          <w:lang w:eastAsia="pl-PL" w:bidi="ar-SA"/>
        </w:rPr>
        <w:t xml:space="preserve"> zgodnie z ofertą (max. </w:t>
      </w:r>
      <w:r w:rsidR="00382E3A">
        <w:rPr>
          <w:rFonts w:ascii="Arial" w:eastAsia="Arial" w:hAnsi="Arial"/>
          <w:kern w:val="0"/>
          <w:sz w:val="22"/>
          <w:szCs w:val="22"/>
          <w:lang w:eastAsia="pl-PL" w:bidi="ar-SA"/>
        </w:rPr>
        <w:t>40 dni</w:t>
      </w:r>
      <w:r w:rsidRPr="00684FFD">
        <w:rPr>
          <w:rFonts w:ascii="Arial" w:eastAsia="Arial" w:hAnsi="Arial"/>
          <w:kern w:val="0"/>
          <w:sz w:val="22"/>
          <w:szCs w:val="22"/>
          <w:lang w:eastAsia="pl-PL" w:bidi="ar-SA"/>
        </w:rPr>
        <w:t>) od daty podpisania umowy.</w:t>
      </w:r>
    </w:p>
    <w:p w:rsidR="00206A8D" w:rsidRDefault="00684FFD" w:rsidP="00684FFD">
      <w:pPr>
        <w:widowControl/>
        <w:tabs>
          <w:tab w:val="left" w:pos="284"/>
        </w:tabs>
        <w:suppressAutoHyphens w:val="0"/>
        <w:autoSpaceDN/>
        <w:spacing w:line="276" w:lineRule="auto"/>
        <w:jc w:val="both"/>
        <w:rPr>
          <w:rFonts w:ascii="Arial" w:eastAsia="Arial" w:hAnsi="Arial"/>
          <w:kern w:val="0"/>
          <w:sz w:val="22"/>
          <w:szCs w:val="22"/>
          <w:lang w:eastAsia="pl-PL" w:bidi="ar-SA"/>
        </w:rPr>
      </w:pPr>
      <w:r w:rsidRPr="00684FFD">
        <w:rPr>
          <w:rFonts w:ascii="Arial" w:eastAsia="Arial" w:hAnsi="Arial"/>
          <w:kern w:val="0"/>
          <w:sz w:val="22"/>
          <w:szCs w:val="22"/>
          <w:lang w:eastAsia="pl-PL" w:bidi="ar-SA"/>
        </w:rPr>
        <w:t>2.Szczegółowe warunki dostawy zostały określone we wzorze umowy stanowiącym załącznik nr 5 do SIWZ</w:t>
      </w:r>
      <w:r>
        <w:rPr>
          <w:rFonts w:ascii="Arial" w:eastAsia="Arial" w:hAnsi="Arial"/>
          <w:kern w:val="0"/>
          <w:sz w:val="22"/>
          <w:szCs w:val="22"/>
          <w:lang w:eastAsia="pl-PL" w:bidi="ar-SA"/>
        </w:rPr>
        <w:t>.</w:t>
      </w:r>
    </w:p>
    <w:p w:rsidR="00684FFD" w:rsidRPr="00860C41" w:rsidRDefault="00684FFD" w:rsidP="00684FFD">
      <w:pPr>
        <w:widowControl/>
        <w:tabs>
          <w:tab w:val="left" w:pos="284"/>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F15A3" w:rsidRPr="00860C41" w:rsidRDefault="00206A8D" w:rsidP="00662D7C">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w:t>
      </w:r>
      <w:r w:rsidR="007B7A1A">
        <w:rPr>
          <w:rFonts w:ascii="Arial" w:eastAsia="Calibri" w:hAnsi="Arial"/>
          <w:kern w:val="0"/>
          <w:sz w:val="22"/>
          <w:szCs w:val="22"/>
          <w:lang w:eastAsia="en-US" w:bidi="ar-SA"/>
        </w:rPr>
        <w:t xml:space="preserve">nie </w:t>
      </w:r>
      <w:r w:rsidRPr="00860C41">
        <w:rPr>
          <w:rFonts w:ascii="Arial" w:eastAsia="Calibri" w:hAnsi="Arial"/>
          <w:kern w:val="0"/>
          <w:sz w:val="22"/>
          <w:szCs w:val="22"/>
          <w:lang w:eastAsia="en-US" w:bidi="ar-SA"/>
        </w:rPr>
        <w:t xml:space="preserve">dopuszcza </w:t>
      </w:r>
      <w:r w:rsidR="000A36CF">
        <w:rPr>
          <w:rFonts w:ascii="Arial" w:eastAsia="Calibri" w:hAnsi="Arial"/>
          <w:kern w:val="0"/>
          <w:sz w:val="22"/>
          <w:szCs w:val="22"/>
          <w:lang w:eastAsia="en-US" w:bidi="ar-SA"/>
        </w:rPr>
        <w:t>składania</w:t>
      </w:r>
      <w:r w:rsidRPr="00860C41">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3B07B7"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662D7C">
      <w:pPr>
        <w:widowControl/>
        <w:tabs>
          <w:tab w:val="left" w:pos="284"/>
        </w:tabs>
        <w:suppressAutoHyphens w:val="0"/>
        <w:autoSpaceDN/>
        <w:spacing w:before="120"/>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885A51" w:rsidRDefault="00885A51"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p w:rsidR="003B07B7" w:rsidRPr="00123762" w:rsidRDefault="003B07B7"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492747" w:rsidRDefault="00206A8D" w:rsidP="003F3B3D">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6133B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Pr="00662D7C" w:rsidRDefault="00662D7C" w:rsidP="00662D7C">
      <w:pPr>
        <w:spacing w:line="276" w:lineRule="auto"/>
        <w:jc w:val="both"/>
        <w:rPr>
          <w:rFonts w:ascii="Arial" w:eastAsia="Calibri" w:hAnsi="Arial"/>
          <w:sz w:val="22"/>
          <w:szCs w:val="22"/>
        </w:rPr>
      </w:pPr>
      <w:r>
        <w:rPr>
          <w:rFonts w:ascii="Arial" w:eastAsia="Calibri" w:hAnsi="Arial"/>
          <w:sz w:val="22"/>
          <w:szCs w:val="22"/>
        </w:rPr>
        <w:t xml:space="preserve">4) </w:t>
      </w:r>
      <w:r w:rsidR="00206A8D" w:rsidRPr="00662D7C">
        <w:rPr>
          <w:rFonts w:ascii="Arial" w:eastAsia="Calibri" w:hAnsi="Arial"/>
          <w:sz w:val="22"/>
          <w:szCs w:val="22"/>
        </w:rPr>
        <w:t xml:space="preserve">Analogiczny wymóg dotyczy JEDZ składanego przez podwykonawcę, na podstawie art. 25a ust. 5 pkt 1 ustawy </w:t>
      </w:r>
      <w:proofErr w:type="spellStart"/>
      <w:r w:rsidR="00206A8D" w:rsidRPr="00662D7C">
        <w:rPr>
          <w:rFonts w:ascii="Arial" w:eastAsia="Calibri" w:hAnsi="Arial"/>
          <w:sz w:val="22"/>
          <w:szCs w:val="22"/>
        </w:rPr>
        <w:t>Pzp</w:t>
      </w:r>
      <w:proofErr w:type="spellEnd"/>
      <w:r w:rsidR="00206A8D" w:rsidRPr="00662D7C">
        <w:rPr>
          <w:rFonts w:ascii="Arial" w:eastAsia="Calibri" w:hAnsi="Arial"/>
          <w:sz w:val="22"/>
          <w:szCs w:val="22"/>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3" w:history="1">
        <w:r w:rsidR="00206A8D" w:rsidRPr="00662D7C">
          <w:rPr>
            <w:rFonts w:ascii="Arial" w:eastAsia="Calibri" w:hAnsi="Arial"/>
            <w:sz w:val="22"/>
            <w:szCs w:val="22"/>
            <w:u w:val="single"/>
          </w:rPr>
          <w:t>www.nccert.pl</w:t>
        </w:r>
      </w:hyperlink>
      <w:r w:rsidR="00206A8D" w:rsidRPr="00662D7C">
        <w:rPr>
          <w:rFonts w:ascii="Arial" w:eastAsia="Calibri" w:hAnsi="Arial"/>
          <w:sz w:val="22"/>
          <w:szCs w:val="22"/>
        </w:rPr>
        <w:t>.</w:t>
      </w:r>
    </w:p>
    <w:p w:rsidR="00AF754B" w:rsidRPr="003B07B7" w:rsidRDefault="00AF754B" w:rsidP="00AF754B">
      <w:pPr>
        <w:pStyle w:val="Akapitzlist"/>
        <w:spacing w:line="276" w:lineRule="auto"/>
        <w:ind w:left="0"/>
        <w:jc w:val="both"/>
        <w:rPr>
          <w:rFonts w:ascii="Arial" w:eastAsia="Calibri" w:hAnsi="Arial"/>
          <w:sz w:val="22"/>
          <w:szCs w:val="22"/>
        </w:rPr>
      </w:pPr>
    </w:p>
    <w:p w:rsidR="003B07B7" w:rsidRDefault="003B07B7" w:rsidP="003B07B7">
      <w:pPr>
        <w:spacing w:line="276" w:lineRule="auto"/>
        <w:jc w:val="both"/>
        <w:rPr>
          <w:rFonts w:ascii="Arial" w:eastAsia="Calibri" w:hAnsi="Arial"/>
          <w:sz w:val="22"/>
          <w:szCs w:val="22"/>
        </w:rPr>
      </w:pPr>
    </w:p>
    <w:p w:rsidR="000A36CF" w:rsidRDefault="000A36CF" w:rsidP="003B07B7">
      <w:pPr>
        <w:spacing w:line="276" w:lineRule="auto"/>
        <w:jc w:val="both"/>
        <w:rPr>
          <w:rFonts w:ascii="Arial" w:eastAsia="Calibri" w:hAnsi="Arial"/>
          <w:sz w:val="22"/>
          <w:szCs w:val="22"/>
        </w:rPr>
      </w:pPr>
    </w:p>
    <w:p w:rsidR="003B07B7" w:rsidRPr="003B07B7" w:rsidRDefault="003B07B7" w:rsidP="003B07B7">
      <w:pPr>
        <w:spacing w:line="276" w:lineRule="auto"/>
        <w:jc w:val="both"/>
        <w:rPr>
          <w:rFonts w:ascii="Arial" w:eastAsia="Calibri" w:hAnsi="Arial"/>
          <w:sz w:val="22"/>
          <w:szCs w:val="22"/>
        </w:rPr>
      </w:pPr>
    </w:p>
    <w:p w:rsidR="00492747"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W przypadku wspólnego ubiegania się o zamówienie przez Wykonawców,  „JEDZ” składa każdy z Wykonawców wspólnie ubiegających się o zamówienie. Mają one potwierdzać</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4"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F3B3D"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0A36CF" w:rsidRPr="000A36CF" w:rsidRDefault="00206A8D" w:rsidP="00492747">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000A36CF">
        <w:rPr>
          <w:rFonts w:ascii="Arial" w:eastAsia="Calibri" w:hAnsi="Arial"/>
          <w:b/>
          <w:kern w:val="0"/>
          <w:sz w:val="22"/>
          <w:szCs w:val="22"/>
          <w:lang w:eastAsia="x-none" w:bidi="ar-SA"/>
        </w:rPr>
        <w:t>załącznik nr 4 a do SIWZ.</w:t>
      </w:r>
    </w:p>
    <w:p w:rsidR="00206A8D" w:rsidRDefault="00206A8D" w:rsidP="00492747">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492747">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492747">
        <w:rPr>
          <w:rFonts w:ascii="Arial" w:eastAsia="Times New Roman" w:hAnsi="Arial"/>
          <w:kern w:val="0"/>
          <w:sz w:val="22"/>
          <w:szCs w:val="22"/>
          <w:lang w:eastAsia="pl-PL" w:bidi="ar-SA"/>
        </w:rPr>
        <w:br/>
        <w:t xml:space="preserve">z Wykonawców wspólnie ubiegających się o zamówienie. </w:t>
      </w:r>
    </w:p>
    <w:p w:rsidR="000A36CF" w:rsidRDefault="000A36CF" w:rsidP="000A36CF">
      <w:pPr>
        <w:widowControl/>
        <w:suppressAutoHyphens w:val="0"/>
        <w:autoSpaceDN/>
        <w:spacing w:line="276" w:lineRule="auto"/>
        <w:jc w:val="both"/>
        <w:rPr>
          <w:rFonts w:ascii="Arial" w:eastAsia="Times New Roman" w:hAnsi="Arial"/>
          <w:kern w:val="0"/>
          <w:sz w:val="22"/>
          <w:szCs w:val="22"/>
          <w:lang w:eastAsia="pl-PL" w:bidi="ar-SA"/>
        </w:rPr>
      </w:pPr>
    </w:p>
    <w:p w:rsidR="000A36CF" w:rsidRPr="00492747" w:rsidRDefault="000A36CF" w:rsidP="000A36CF">
      <w:pPr>
        <w:widowControl/>
        <w:suppressAutoHyphens w:val="0"/>
        <w:autoSpaceDN/>
        <w:spacing w:line="276" w:lineRule="auto"/>
        <w:jc w:val="both"/>
        <w:rPr>
          <w:rFonts w:ascii="Arial" w:eastAsia="Times New Roman" w:hAnsi="Arial"/>
          <w:kern w:val="0"/>
          <w:sz w:val="22"/>
          <w:szCs w:val="22"/>
          <w:lang w:eastAsia="pl-PL" w:bidi="ar-SA"/>
        </w:rPr>
      </w:pPr>
    </w:p>
    <w:p w:rsidR="003F3B3D" w:rsidRPr="00492747"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492747"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w:t>
      </w:r>
    </w:p>
    <w:p w:rsidR="000A36CF"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w:t>
      </w: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0A36CF" w:rsidRDefault="000A36CF" w:rsidP="003F3B3D">
      <w:pPr>
        <w:widowControl/>
        <w:suppressAutoHyphens w:val="0"/>
        <w:autoSpaceDN/>
        <w:spacing w:line="276" w:lineRule="auto"/>
        <w:jc w:val="both"/>
        <w:rPr>
          <w:rFonts w:ascii="Arial" w:eastAsia="Calibri" w:hAnsi="Arial"/>
          <w:color w:val="000000"/>
          <w:kern w:val="0"/>
          <w:sz w:val="22"/>
          <w:szCs w:val="22"/>
          <w:lang w:eastAsia="x-none" w:bidi="ar-SA"/>
        </w:rPr>
      </w:pPr>
    </w:p>
    <w:p w:rsidR="003F3B3D"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C1BD7" w:rsidRPr="00AC1BD7" w:rsidTr="00260945">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tabs>
                <w:tab w:val="left" w:pos="425"/>
              </w:tabs>
              <w:spacing w:before="120" w:after="120" w:line="276" w:lineRule="auto"/>
              <w:ind w:left="425" w:hanging="425"/>
              <w:textAlignment w:val="baseline"/>
              <w:rPr>
                <w:rFonts w:ascii="Arial" w:hAnsi="Arial"/>
                <w:b/>
              </w:rPr>
            </w:pPr>
            <w:r w:rsidRPr="00AC1BD7">
              <w:rPr>
                <w:rFonts w:ascii="Arial" w:hAnsi="Arial"/>
                <w:b/>
              </w:rPr>
              <w:t>X</w:t>
            </w:r>
            <w:r w:rsidRPr="00AC1BD7">
              <w:rPr>
                <w:rFonts w:ascii="Arial" w:hAnsi="Arial"/>
              </w:rPr>
              <w:t>.</w:t>
            </w:r>
            <w:r w:rsidRPr="00AC1BD7">
              <w:rPr>
                <w:rFonts w:ascii="Arial" w:hAnsi="Arial"/>
                <w:b/>
              </w:rPr>
              <w:t>KORZYSTANIE Z ZASOBÓW INNYCH PODMIOTÓW W CELU POTWIERDZENIA SPEŁNIANIA WARUNKÓW UDZIAŁU W POSTĘPOWANIU</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AC1BD7" w:rsidRPr="00AC1BD7" w:rsidRDefault="00AC1BD7" w:rsidP="00AC1BD7">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AC1BD7">
        <w:rPr>
          <w:rFonts w:ascii="Arial" w:eastAsia="Arial" w:hAnsi="Arial"/>
          <w:kern w:val="0"/>
          <w:sz w:val="22"/>
          <w:szCs w:val="20"/>
          <w:lang w:eastAsia="pl-PL" w:bidi="ar-SA"/>
        </w:rPr>
        <w:t>, niezależnie od charakteru prawnego łączących go z nimi stosunków prawnych.</w:t>
      </w:r>
    </w:p>
    <w:p w:rsidR="004C1F7D" w:rsidRDefault="00AC1BD7" w:rsidP="004C1F7D">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w:t>
      </w:r>
    </w:p>
    <w:p w:rsidR="004C1F7D" w:rsidRDefault="004C1F7D"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4C1F7D" w:rsidRDefault="004C1F7D"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AC1BD7" w:rsidRPr="004C1F7D" w:rsidRDefault="00AC1BD7" w:rsidP="004C1F7D">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 xml:space="preserve"> oddania mu do dyspozycji niezbędnych zasobów na potrzeby realizacji zamówienia. Dokument ten (np. zobowiązanie) należy złożyć wraz z ofertą.</w:t>
      </w:r>
    </w:p>
    <w:p w:rsidR="00AC1BD7" w:rsidRPr="00AC1BD7" w:rsidRDefault="00AC1BD7" w:rsidP="00AC1BD7">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 dokumentu (np. zobowiązania), o którym mowa w pkt 2 musi wynikać w szczególności:</w:t>
      </w:r>
    </w:p>
    <w:p w:rsidR="00AC1BD7" w:rsidRPr="00AC1BD7" w:rsidRDefault="00AC1BD7" w:rsidP="00AC1BD7">
      <w:pPr>
        <w:widowControl/>
        <w:numPr>
          <w:ilvl w:val="1"/>
          <w:numId w:val="3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dostępnych Wykonawcy zasobów innego podmiotu,</w:t>
      </w:r>
    </w:p>
    <w:p w:rsidR="00AC1BD7" w:rsidRPr="00AC1BD7" w:rsidRDefault="00AC1BD7" w:rsidP="00AC1BD7">
      <w:pPr>
        <w:widowControl/>
        <w:numPr>
          <w:ilvl w:val="1"/>
          <w:numId w:val="3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sposób wykorzystania zasobów innego podmiotu, przez Wykonawcę, przy wykonywaniu zamówienia publicznego,</w:t>
      </w:r>
    </w:p>
    <w:p w:rsidR="00AC1BD7" w:rsidRPr="00AC1BD7" w:rsidRDefault="00AC1BD7" w:rsidP="00AC1BD7">
      <w:pPr>
        <w:widowControl/>
        <w:numPr>
          <w:ilvl w:val="1"/>
          <w:numId w:val="3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zakres i okres udziału innego podmiotu przy wykonywaniu zamówienia publicznego,</w:t>
      </w:r>
    </w:p>
    <w:p w:rsidR="00AC1BD7" w:rsidRPr="00AC1BD7" w:rsidRDefault="00AC1BD7" w:rsidP="00AC1BD7">
      <w:pPr>
        <w:widowControl/>
        <w:numPr>
          <w:ilvl w:val="1"/>
          <w:numId w:val="38"/>
        </w:numPr>
        <w:tabs>
          <w:tab w:val="left" w:pos="860"/>
        </w:tabs>
        <w:suppressAutoHyphens w:val="0"/>
        <w:spacing w:line="276" w:lineRule="auto"/>
        <w:ind w:left="714"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czy podmiot, na zdolnościach którego Wykonawca polega w </w:t>
      </w:r>
      <w:r w:rsidR="00D83F6C">
        <w:rPr>
          <w:rFonts w:ascii="Arial" w:eastAsia="Arial" w:hAnsi="Arial"/>
          <w:kern w:val="0"/>
          <w:sz w:val="22"/>
          <w:szCs w:val="20"/>
          <w:lang w:eastAsia="pl-PL" w:bidi="ar-SA"/>
        </w:rPr>
        <w:t xml:space="preserve">odniesieniu do warunków </w:t>
      </w:r>
      <w:proofErr w:type="spellStart"/>
      <w:r w:rsidR="00D83F6C">
        <w:rPr>
          <w:rFonts w:ascii="Arial" w:eastAsia="Arial" w:hAnsi="Arial"/>
          <w:kern w:val="0"/>
          <w:sz w:val="22"/>
          <w:szCs w:val="20"/>
          <w:lang w:eastAsia="pl-PL" w:bidi="ar-SA"/>
        </w:rPr>
        <w:t>udziału</w:t>
      </w:r>
      <w:r w:rsidRPr="00AC1BD7">
        <w:rPr>
          <w:rFonts w:ascii="Arial" w:eastAsia="Arial" w:hAnsi="Arial"/>
          <w:kern w:val="0"/>
          <w:sz w:val="22"/>
          <w:szCs w:val="20"/>
          <w:lang w:eastAsia="pl-PL" w:bidi="ar-SA"/>
        </w:rPr>
        <w:t>w</w:t>
      </w:r>
      <w:proofErr w:type="spellEnd"/>
      <w:r w:rsidRPr="00AC1BD7">
        <w:rPr>
          <w:rFonts w:ascii="Arial" w:eastAsia="Arial" w:hAnsi="Arial"/>
          <w:kern w:val="0"/>
          <w:sz w:val="22"/>
          <w:szCs w:val="20"/>
          <w:lang w:eastAsia="pl-PL" w:bidi="ar-SA"/>
        </w:rPr>
        <w:t xml:space="preserve"> postępowaniu dotyczących wykształcenia, kwalifikacji zawodowych lub doświadczenia, zrealizuje roboty budowlane lub usługi, których wskazane zdolności dotyczą.</w:t>
      </w:r>
    </w:p>
    <w:p w:rsidR="00AC1BD7" w:rsidRPr="00AC1BD7" w:rsidRDefault="00AC1BD7" w:rsidP="00AC1BD7">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AC1BD7" w:rsidRPr="00AC1BD7" w:rsidRDefault="00AC1BD7" w:rsidP="00AC1BD7">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C1BD7" w:rsidRPr="00AC1BD7" w:rsidRDefault="00AC1BD7" w:rsidP="00AC1BD7">
      <w:pPr>
        <w:widowControl/>
        <w:numPr>
          <w:ilvl w:val="0"/>
          <w:numId w:val="38"/>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przez siebie wskazanym:</w:t>
      </w:r>
    </w:p>
    <w:p w:rsidR="00AC1BD7" w:rsidRPr="00AC1BD7" w:rsidRDefault="00AC1BD7" w:rsidP="00AC1BD7">
      <w:pPr>
        <w:widowControl/>
        <w:numPr>
          <w:ilvl w:val="1"/>
          <w:numId w:val="3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zastąpił ten podmiot innym podmiotem lub podmiotami lub</w:t>
      </w:r>
    </w:p>
    <w:p w:rsidR="00AC1BD7" w:rsidRPr="00AC1BD7" w:rsidRDefault="00AC1BD7" w:rsidP="00AC1BD7">
      <w:pPr>
        <w:widowControl/>
        <w:numPr>
          <w:ilvl w:val="1"/>
          <w:numId w:val="39"/>
        </w:numPr>
        <w:tabs>
          <w:tab w:val="left" w:pos="1000"/>
        </w:tabs>
        <w:suppressAutoHyphens w:val="0"/>
        <w:spacing w:line="276" w:lineRule="auto"/>
        <w:ind w:left="714" w:hanging="357"/>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AC1BD7" w:rsidRPr="00AC1BD7" w:rsidRDefault="00AC1BD7" w:rsidP="00AC1BD7">
      <w:pPr>
        <w:widowControl/>
        <w:numPr>
          <w:ilvl w:val="0"/>
          <w:numId w:val="4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 xml:space="preserve">Jeżeli Wykonawca wykazując spełnianie warunków udziału w postępowaniu, określonych przez Zamawiającego w cz. VIII SIWZ polega na zdolnościach innych podmiotów, na zasadach określonych powyżej, zamieszcza informacje o tych podmiotach w oświadczeniu, o którym mowa w art. 25a ust. 1 </w:t>
      </w:r>
      <w:proofErr w:type="spellStart"/>
      <w:r w:rsidRPr="00AC1BD7">
        <w:rPr>
          <w:rFonts w:ascii="Arial" w:eastAsia="Arial" w:hAnsi="Arial" w:cs="Times New Roman"/>
          <w:kern w:val="0"/>
          <w:sz w:val="22"/>
          <w:szCs w:val="20"/>
          <w:lang w:eastAsia="pl-PL" w:bidi="ar-SA"/>
        </w:rPr>
        <w:t>Pzp</w:t>
      </w:r>
      <w:proofErr w:type="spellEnd"/>
      <w:r w:rsidRPr="00AC1BD7">
        <w:rPr>
          <w:rFonts w:ascii="Arial" w:eastAsia="Arial" w:hAnsi="Arial" w:cs="Times New Roman"/>
          <w:kern w:val="0"/>
          <w:sz w:val="22"/>
          <w:szCs w:val="20"/>
          <w:lang w:eastAsia="pl-PL" w:bidi="ar-SA"/>
        </w:rPr>
        <w:t>.</w:t>
      </w:r>
    </w:p>
    <w:p w:rsidR="00AC1BD7" w:rsidRPr="00AC1BD7" w:rsidRDefault="00AC1BD7" w:rsidP="00AC1BD7">
      <w:pPr>
        <w:widowControl/>
        <w:numPr>
          <w:ilvl w:val="0"/>
          <w:numId w:val="40"/>
        </w:numPr>
        <w:tabs>
          <w:tab w:val="left" w:pos="420"/>
        </w:tabs>
        <w:suppressAutoHyphens w:val="0"/>
        <w:spacing w:line="276" w:lineRule="auto"/>
        <w:ind w:left="357" w:hanging="357"/>
        <w:jc w:val="both"/>
        <w:textAlignment w:val="baseline"/>
        <w:rPr>
          <w:rFonts w:ascii="Arial" w:eastAsia="Arial" w:hAnsi="Arial" w:cs="Times New Roman"/>
          <w:kern w:val="0"/>
          <w:sz w:val="22"/>
          <w:szCs w:val="20"/>
          <w:lang w:eastAsia="pl-PL"/>
        </w:rPr>
      </w:pPr>
      <w:r w:rsidRPr="00AC1BD7">
        <w:rPr>
          <w:rFonts w:ascii="Arial" w:eastAsia="Arial" w:hAnsi="Arial" w:cs="Times New Roman"/>
          <w:kern w:val="0"/>
          <w:sz w:val="22"/>
          <w:szCs w:val="20"/>
          <w:lang w:eastAsia="pl-PL" w:bidi="ar-SA"/>
        </w:rPr>
        <w:t>Wykonawca zobowiązany będzie złożyć dokumenty tego podmiotu potwierdzające spełnienie warunków udziału w postępowaniu w zakresie zdolności lub sytuacji, na których Wykonawca polegał w celu wykazania spełnienia tych warunków.</w:t>
      </w:r>
    </w:p>
    <w:p w:rsidR="00AC1BD7" w:rsidRPr="00AC1BD7" w:rsidRDefault="00AC1BD7" w:rsidP="00AC1BD7">
      <w:pPr>
        <w:widowControl/>
        <w:tabs>
          <w:tab w:val="left" w:pos="420"/>
        </w:tabs>
        <w:suppressAutoHyphens w:val="0"/>
        <w:spacing w:line="276" w:lineRule="auto"/>
        <w:ind w:left="357"/>
        <w:jc w:val="both"/>
        <w:textAlignment w:val="baseline"/>
        <w:rPr>
          <w:rFonts w:ascii="Arial" w:eastAsia="Arial" w:hAnsi="Arial" w:cs="Times New Roman"/>
          <w:kern w:val="0"/>
          <w:sz w:val="22"/>
          <w:szCs w:val="20"/>
          <w:lang w:eastAsia="pl-PL"/>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AC1BD7" w:rsidRPr="00AC1BD7" w:rsidTr="00260945">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AC1BD7" w:rsidRPr="00AC1BD7" w:rsidRDefault="00AC1BD7" w:rsidP="00AC1BD7">
            <w:pPr>
              <w:spacing w:before="120" w:after="120" w:line="276" w:lineRule="auto"/>
              <w:jc w:val="both"/>
              <w:textAlignment w:val="baseline"/>
              <w:rPr>
                <w:rFonts w:ascii="Arial" w:hAnsi="Arial"/>
              </w:rPr>
            </w:pPr>
            <w:r w:rsidRPr="00AC1BD7">
              <w:rPr>
                <w:rFonts w:ascii="Arial" w:hAnsi="Arial"/>
                <w:b/>
              </w:rPr>
              <w:t>XI. PROCEDURA SANACYJNA - SAMOOCZYSZCZENIE</w:t>
            </w:r>
          </w:p>
        </w:tc>
      </w:tr>
    </w:tbl>
    <w:p w:rsidR="00AC1BD7" w:rsidRPr="00AC1BD7" w:rsidRDefault="00AC1BD7" w:rsidP="00AC1BD7">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4C1F7D" w:rsidRDefault="00AC1BD7" w:rsidP="00AC1BD7">
      <w:pPr>
        <w:widowControl/>
        <w:numPr>
          <w:ilvl w:val="0"/>
          <w:numId w:val="41"/>
        </w:numPr>
        <w:tabs>
          <w:tab w:val="left" w:pos="420"/>
        </w:tabs>
        <w:suppressAutoHyphens w:val="0"/>
        <w:spacing w:line="276" w:lineRule="auto"/>
        <w:ind w:left="357" w:hanging="357"/>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Pr="00AC1BD7">
        <w:rPr>
          <w:rFonts w:ascii="Arial" w:eastAsia="Arial" w:hAnsi="Arial"/>
          <w:kern w:val="0"/>
          <w:sz w:val="22"/>
          <w:szCs w:val="20"/>
          <w:lang w:eastAsia="pl-PL" w:bidi="ar-SA"/>
        </w:rPr>
        <w:t xml:space="preserve"> współpracę z organami ścigania oraz</w:t>
      </w:r>
    </w:p>
    <w:p w:rsidR="00D83F6C" w:rsidRDefault="00D83F6C" w:rsidP="00D83F6C">
      <w:pPr>
        <w:widowControl/>
        <w:tabs>
          <w:tab w:val="left" w:pos="420"/>
        </w:tabs>
        <w:suppressAutoHyphens w:val="0"/>
        <w:spacing w:line="276" w:lineRule="auto"/>
        <w:ind w:left="357"/>
        <w:jc w:val="both"/>
        <w:textAlignment w:val="baseline"/>
        <w:rPr>
          <w:rFonts w:ascii="Arial" w:eastAsia="Arial" w:hAnsi="Arial"/>
          <w:kern w:val="0"/>
          <w:sz w:val="22"/>
          <w:szCs w:val="20"/>
          <w:lang w:eastAsia="pl-PL" w:bidi="ar-SA"/>
        </w:rPr>
      </w:pPr>
    </w:p>
    <w:p w:rsidR="004C1F7D" w:rsidRDefault="004C1F7D" w:rsidP="004C1F7D">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4C1F7D" w:rsidRDefault="004C1F7D" w:rsidP="004C1F7D">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p>
    <w:p w:rsidR="00D83F6C" w:rsidRDefault="00AC1BD7" w:rsidP="00D83F6C">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r w:rsidRPr="00AC1BD7">
        <w:rPr>
          <w:rFonts w:ascii="Arial" w:eastAsia="Arial" w:hAnsi="Arial"/>
          <w:kern w:val="0"/>
          <w:sz w:val="22"/>
          <w:szCs w:val="20"/>
          <w:lang w:eastAsia="pl-PL" w:bidi="ar-SA"/>
        </w:rPr>
        <w:t xml:space="preserve">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1BD7" w:rsidRPr="00AC1BD7" w:rsidRDefault="00D83F6C" w:rsidP="00D83F6C">
      <w:pPr>
        <w:widowControl/>
        <w:tabs>
          <w:tab w:val="left" w:pos="420"/>
        </w:tabs>
        <w:suppressAutoHyphens w:val="0"/>
        <w:spacing w:line="276" w:lineRule="auto"/>
        <w:jc w:val="both"/>
        <w:textAlignment w:val="baseline"/>
        <w:rPr>
          <w:rFonts w:ascii="Arial" w:eastAsia="Arial" w:hAnsi="Arial"/>
          <w:kern w:val="0"/>
          <w:sz w:val="22"/>
          <w:szCs w:val="20"/>
          <w:lang w:eastAsia="pl-PL" w:bidi="ar-SA"/>
        </w:rPr>
      </w:pPr>
      <w:r>
        <w:rPr>
          <w:rFonts w:ascii="Arial" w:eastAsia="Arial" w:hAnsi="Arial"/>
          <w:kern w:val="0"/>
          <w:sz w:val="22"/>
          <w:szCs w:val="20"/>
          <w:lang w:eastAsia="pl-PL" w:bidi="ar-SA"/>
        </w:rPr>
        <w:t>2.</w:t>
      </w:r>
      <w:r w:rsidR="00AC1BD7" w:rsidRPr="00AC1BD7">
        <w:rPr>
          <w:rFonts w:ascii="Arial" w:eastAsia="Arial" w:hAnsi="Arial"/>
          <w:kern w:val="0"/>
          <w:sz w:val="22"/>
          <w:szCs w:val="20"/>
          <w:lang w:eastAsia="pl-PL" w:bidi="ar-SA"/>
        </w:rPr>
        <w:t>W celu skorzystania z instytucji „samooczyszczenia”, Wykonaw</w:t>
      </w:r>
      <w:r>
        <w:rPr>
          <w:rFonts w:ascii="Arial" w:eastAsia="Arial" w:hAnsi="Arial"/>
          <w:kern w:val="0"/>
          <w:sz w:val="22"/>
          <w:szCs w:val="20"/>
          <w:lang w:eastAsia="pl-PL" w:bidi="ar-SA"/>
        </w:rPr>
        <w:t xml:space="preserve">ca zobowiązany jest do złożenia wraz </w:t>
      </w:r>
      <w:r w:rsidR="00AC1BD7" w:rsidRPr="00AC1BD7">
        <w:rPr>
          <w:rFonts w:ascii="Arial" w:eastAsia="Arial" w:hAnsi="Arial"/>
          <w:kern w:val="0"/>
          <w:sz w:val="22"/>
          <w:szCs w:val="20"/>
          <w:lang w:eastAsia="pl-PL" w:bidi="ar-SA"/>
        </w:rPr>
        <w:t>z ofertą stosownego oświadczenia oraz złożenia dowodów. Wykonawca nie podlega wykluczeniu, jeżeli Zamawiający, uwzględniając wagę i szczególne okoliczności czynu Wykonawcy, uzna za wystarczające</w:t>
      </w:r>
      <w:r w:rsidR="00AC1BD7">
        <w:rPr>
          <w:rFonts w:ascii="Arial" w:eastAsia="Arial" w:hAnsi="Arial"/>
          <w:kern w:val="0"/>
          <w:sz w:val="22"/>
          <w:szCs w:val="20"/>
          <w:lang w:eastAsia="pl-PL" w:bidi="ar-SA"/>
        </w:rPr>
        <w:t xml:space="preserve"> dowody, o których mowa w pkt 1</w:t>
      </w:r>
    </w:p>
    <w:p w:rsidR="00AC1BD7" w:rsidRPr="001811C8" w:rsidRDefault="00AC1BD7" w:rsidP="00AC1BD7">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5"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492747" w:rsidRPr="00AC1BD7" w:rsidRDefault="00206A8D" w:rsidP="00492747">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492747" w:rsidRDefault="00206A8D" w:rsidP="003F3B3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4C1F7D" w:rsidRPr="00D83F6C" w:rsidRDefault="00206A8D" w:rsidP="004C1F7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w:t>
      </w:r>
    </w:p>
    <w:p w:rsidR="00D83F6C" w:rsidRPr="004C1F7D" w:rsidRDefault="00D83F6C" w:rsidP="00D83F6C">
      <w:pPr>
        <w:pStyle w:val="Akapitzlist"/>
        <w:spacing w:line="276" w:lineRule="auto"/>
        <w:ind w:left="0"/>
        <w:jc w:val="both"/>
        <w:rPr>
          <w:rFonts w:ascii="Arial" w:hAnsi="Arial" w:cs="Arial"/>
          <w:sz w:val="22"/>
          <w:szCs w:val="22"/>
        </w:rPr>
      </w:pPr>
    </w:p>
    <w:p w:rsidR="004C1F7D" w:rsidRDefault="004C1F7D" w:rsidP="004C1F7D">
      <w:pPr>
        <w:pStyle w:val="Akapitzlist"/>
        <w:spacing w:line="276" w:lineRule="auto"/>
        <w:ind w:left="0"/>
        <w:jc w:val="both"/>
        <w:rPr>
          <w:rFonts w:ascii="Arial" w:hAnsi="Arial" w:cs="Arial"/>
          <w:sz w:val="22"/>
          <w:szCs w:val="22"/>
          <w:lang w:val="pl-PL"/>
        </w:rPr>
      </w:pPr>
    </w:p>
    <w:p w:rsidR="004C1F7D" w:rsidRDefault="004C1F7D" w:rsidP="004C1F7D">
      <w:pPr>
        <w:pStyle w:val="Akapitzlist"/>
        <w:spacing w:line="276" w:lineRule="auto"/>
        <w:ind w:left="0"/>
        <w:jc w:val="both"/>
        <w:rPr>
          <w:rFonts w:ascii="Arial" w:hAnsi="Arial" w:cs="Arial"/>
          <w:sz w:val="22"/>
          <w:szCs w:val="22"/>
          <w:lang w:val="pl-PL"/>
        </w:rPr>
      </w:pPr>
    </w:p>
    <w:p w:rsidR="00206A8D" w:rsidRPr="004C1F7D" w:rsidRDefault="00206A8D" w:rsidP="004C1F7D">
      <w:pPr>
        <w:pStyle w:val="Akapitzlist"/>
        <w:spacing w:line="276" w:lineRule="auto"/>
        <w:ind w:left="0"/>
        <w:jc w:val="both"/>
        <w:rPr>
          <w:rFonts w:ascii="Arial" w:hAnsi="Arial" w:cs="Arial"/>
          <w:sz w:val="22"/>
          <w:szCs w:val="22"/>
        </w:rPr>
      </w:pPr>
      <w:r w:rsidRPr="004C1F7D">
        <w:rPr>
          <w:rFonts w:ascii="Arial" w:hAnsi="Arial" w:cs="Arial"/>
          <w:sz w:val="22"/>
          <w:szCs w:val="22"/>
        </w:rPr>
        <w:t xml:space="preserve">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Pr="003F3B3D"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3B07B7" w:rsidRPr="004C1F7D" w:rsidRDefault="00206A8D" w:rsidP="00492747">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Pr="00492747" w:rsidRDefault="00206A8D" w:rsidP="003F3B3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D05A60">
        <w:rPr>
          <w:rFonts w:ascii="Arial" w:hAnsi="Arial"/>
          <w:b/>
          <w:color w:val="000000"/>
          <w:sz w:val="22"/>
          <w:szCs w:val="22"/>
          <w:highlight w:val="yellow"/>
          <w:lang w:eastAsia="pl-PL"/>
        </w:rPr>
        <w:t>2</w:t>
      </w:r>
      <w:r w:rsidR="00190325">
        <w:rPr>
          <w:rFonts w:ascii="Arial" w:hAnsi="Arial"/>
          <w:b/>
          <w:color w:val="000000"/>
          <w:sz w:val="22"/>
          <w:szCs w:val="22"/>
          <w:highlight w:val="yellow"/>
          <w:lang w:eastAsia="pl-PL"/>
        </w:rPr>
        <w:t>4</w:t>
      </w:r>
      <w:r w:rsidR="00684FFD">
        <w:rPr>
          <w:rFonts w:ascii="Arial" w:hAnsi="Arial"/>
          <w:b/>
          <w:color w:val="000000"/>
          <w:sz w:val="22"/>
          <w:szCs w:val="22"/>
          <w:highlight w:val="yellow"/>
          <w:lang w:eastAsia="pl-PL"/>
        </w:rPr>
        <w:t>.07</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4C1F7D" w:rsidRDefault="004C1F7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4C1F7D" w:rsidRPr="00860C41" w:rsidRDefault="004C1F7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WYMAGANIA DOTYCZĄCE WADIUM</w:t>
            </w:r>
          </w:p>
        </w:tc>
      </w:tr>
    </w:tbl>
    <w:p w:rsidR="00492747"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B07B7">
        <w:rPr>
          <w:rFonts w:ascii="Arial" w:eastAsia="Calibri" w:hAnsi="Arial"/>
          <w:kern w:val="0"/>
          <w:sz w:val="22"/>
          <w:szCs w:val="20"/>
          <w:lang w:eastAsia="pl-PL" w:bidi="ar-SA"/>
        </w:rPr>
        <w:t xml:space="preserve"> </w:t>
      </w:r>
      <w:r w:rsidR="00684FFD">
        <w:rPr>
          <w:rFonts w:ascii="Arial" w:eastAsia="Calibri" w:hAnsi="Arial"/>
          <w:kern w:val="0"/>
          <w:sz w:val="22"/>
          <w:szCs w:val="20"/>
          <w:lang w:eastAsia="pl-PL" w:bidi="ar-SA"/>
        </w:rPr>
        <w:t>4 400</w:t>
      </w:r>
      <w:r w:rsidR="003B07B7">
        <w:rPr>
          <w:rFonts w:ascii="Arial" w:eastAsia="Calibri" w:hAnsi="Arial"/>
          <w:kern w:val="0"/>
          <w:sz w:val="22"/>
          <w:szCs w:val="20"/>
          <w:lang w:eastAsia="pl-PL" w:bidi="ar-SA"/>
        </w:rPr>
        <w:t>,00 zł.</w:t>
      </w:r>
    </w:p>
    <w:p w:rsidR="00206A8D" w:rsidRPr="00492747" w:rsidRDefault="00206A8D" w:rsidP="00206A8D">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492747">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590D29" w:rsidRPr="004C1F7D" w:rsidRDefault="00206A8D" w:rsidP="00590D29">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684FFD" w:rsidRPr="00684FFD" w:rsidRDefault="00206A8D" w:rsidP="00684FFD">
      <w:pPr>
        <w:widowControl/>
        <w:numPr>
          <w:ilvl w:val="0"/>
          <w:numId w:val="12"/>
        </w:numPr>
        <w:suppressAutoHyphens w:val="0"/>
        <w:autoSpaceDE w:val="0"/>
        <w:autoSpaceDN/>
        <w:adjustRightInd w:val="0"/>
        <w:spacing w:line="276" w:lineRule="auto"/>
        <w:ind w:left="0"/>
        <w:jc w:val="both"/>
        <w:rPr>
          <w:rFonts w:ascii="Arial" w:hAnsi="Arial"/>
          <w:b/>
          <w:sz w:val="22"/>
          <w:szCs w:val="22"/>
        </w:rPr>
      </w:pPr>
      <w:r w:rsidRPr="003B07B7">
        <w:rPr>
          <w:rFonts w:ascii="Arial" w:eastAsia="Calibri" w:hAnsi="Arial"/>
          <w:kern w:val="0"/>
          <w:sz w:val="22"/>
          <w:szCs w:val="20"/>
          <w:lang w:eastAsia="pl-PL" w:bidi="ar-SA"/>
        </w:rPr>
        <w:t xml:space="preserve">Środki pieniężne należy wpłacić na konto bankowego </w:t>
      </w:r>
      <w:r w:rsidRPr="003B07B7">
        <w:rPr>
          <w:rFonts w:ascii="Arial" w:hAnsi="Arial"/>
          <w:sz w:val="22"/>
          <w:szCs w:val="22"/>
        </w:rPr>
        <w:t xml:space="preserve">Zamawiającego: PKO BP SA 23 1020 2313 0000 3402 0616 9645 z dopiskiem: </w:t>
      </w:r>
      <w:r w:rsidR="00C4269C" w:rsidRPr="003B07B7">
        <w:rPr>
          <w:rFonts w:ascii="Arial" w:hAnsi="Arial"/>
          <w:b/>
          <w:sz w:val="22"/>
          <w:szCs w:val="22"/>
        </w:rPr>
        <w:t>DZP/PN/</w:t>
      </w:r>
      <w:r w:rsidR="00684FFD">
        <w:rPr>
          <w:rFonts w:ascii="Arial" w:hAnsi="Arial"/>
          <w:b/>
          <w:sz w:val="22"/>
          <w:szCs w:val="22"/>
        </w:rPr>
        <w:t>4</w:t>
      </w:r>
      <w:r w:rsidR="003B07B7" w:rsidRPr="003B07B7">
        <w:rPr>
          <w:rFonts w:ascii="Arial" w:hAnsi="Arial"/>
          <w:b/>
          <w:sz w:val="22"/>
          <w:szCs w:val="22"/>
        </w:rPr>
        <w:t>2</w:t>
      </w:r>
      <w:r w:rsidR="008A6C47" w:rsidRPr="003B07B7">
        <w:rPr>
          <w:rFonts w:ascii="Arial" w:hAnsi="Arial"/>
          <w:b/>
          <w:sz w:val="22"/>
          <w:szCs w:val="22"/>
        </w:rPr>
        <w:t>/2020</w:t>
      </w:r>
      <w:r w:rsidRPr="003B07B7">
        <w:rPr>
          <w:rFonts w:ascii="Arial" w:hAnsi="Arial"/>
          <w:b/>
          <w:sz w:val="22"/>
          <w:szCs w:val="22"/>
        </w:rPr>
        <w:t xml:space="preserve"> </w:t>
      </w:r>
      <w:r w:rsidR="00AF754B">
        <w:rPr>
          <w:rFonts w:ascii="Arial" w:hAnsi="Arial"/>
          <w:b/>
          <w:sz w:val="22"/>
          <w:szCs w:val="22"/>
        </w:rPr>
        <w:t>–</w:t>
      </w:r>
      <w:r w:rsidRPr="003B07B7">
        <w:rPr>
          <w:rFonts w:ascii="Arial" w:hAnsi="Arial"/>
          <w:b/>
          <w:i/>
          <w:sz w:val="22"/>
          <w:szCs w:val="22"/>
        </w:rPr>
        <w:t xml:space="preserve"> </w:t>
      </w:r>
      <w:r w:rsidR="00684FFD" w:rsidRPr="00684FFD">
        <w:rPr>
          <w:rFonts w:ascii="Arial" w:hAnsi="Arial"/>
          <w:b/>
          <w:sz w:val="22"/>
          <w:szCs w:val="22"/>
        </w:rPr>
        <w:t xml:space="preserve">Dostawa foteli </w:t>
      </w:r>
      <w:proofErr w:type="spellStart"/>
      <w:r w:rsidR="00684FFD" w:rsidRPr="00684FFD">
        <w:rPr>
          <w:rFonts w:ascii="Arial" w:hAnsi="Arial"/>
          <w:b/>
          <w:sz w:val="22"/>
          <w:szCs w:val="22"/>
        </w:rPr>
        <w:t>m</w:t>
      </w:r>
      <w:r w:rsidR="00382E3A">
        <w:rPr>
          <w:rFonts w:ascii="Arial" w:hAnsi="Arial"/>
          <w:b/>
          <w:sz w:val="22"/>
          <w:szCs w:val="22"/>
        </w:rPr>
        <w:t>ultifunkcjonalnych</w:t>
      </w:r>
      <w:proofErr w:type="spellEnd"/>
      <w:r w:rsidR="00382E3A">
        <w:rPr>
          <w:rFonts w:ascii="Arial" w:hAnsi="Arial"/>
          <w:b/>
          <w:sz w:val="22"/>
          <w:szCs w:val="22"/>
        </w:rPr>
        <w:t xml:space="preserve"> dla potrzeb Oddziału O</w:t>
      </w:r>
      <w:r w:rsidR="00684FFD" w:rsidRPr="00684FFD">
        <w:rPr>
          <w:rFonts w:ascii="Arial" w:hAnsi="Arial"/>
          <w:b/>
          <w:sz w:val="22"/>
          <w:szCs w:val="22"/>
        </w:rPr>
        <w:t>kulistycznego</w:t>
      </w:r>
      <w:r w:rsidR="00382E3A">
        <w:rPr>
          <w:rFonts w:ascii="Arial" w:hAnsi="Arial"/>
          <w:b/>
          <w:sz w:val="22"/>
          <w:szCs w:val="22"/>
        </w:rPr>
        <w:t xml:space="preserve"> Szpitala Powiatowego w Zawierciu</w:t>
      </w:r>
      <w:r w:rsidR="00684FFD">
        <w:rPr>
          <w:rFonts w:ascii="Arial" w:hAnsi="Arial"/>
          <w:b/>
          <w:sz w:val="22"/>
          <w:szCs w:val="22"/>
        </w:rPr>
        <w:t>.</w:t>
      </w:r>
    </w:p>
    <w:p w:rsidR="00206A8D" w:rsidRPr="003B07B7" w:rsidRDefault="00206A8D" w:rsidP="003B07B7">
      <w:pPr>
        <w:widowControl/>
        <w:numPr>
          <w:ilvl w:val="0"/>
          <w:numId w:val="12"/>
        </w:numPr>
        <w:suppressAutoHyphens w:val="0"/>
        <w:autoSpaceDE w:val="0"/>
        <w:autoSpaceDN/>
        <w:adjustRightInd w:val="0"/>
        <w:spacing w:line="276" w:lineRule="auto"/>
        <w:ind w:left="0"/>
        <w:jc w:val="both"/>
        <w:rPr>
          <w:rFonts w:ascii="Arial" w:eastAsia="Calibri" w:hAnsi="Arial"/>
          <w:kern w:val="0"/>
          <w:sz w:val="22"/>
          <w:szCs w:val="20"/>
          <w:lang w:eastAsia="pl-PL" w:bidi="ar-SA"/>
        </w:rPr>
      </w:pPr>
      <w:r w:rsidRPr="003B07B7">
        <w:rPr>
          <w:rFonts w:ascii="Arial" w:eastAsia="Calibri" w:hAnsi="Arial"/>
          <w:kern w:val="0"/>
          <w:sz w:val="22"/>
          <w:szCs w:val="20"/>
          <w:lang w:eastAsia="pl-PL" w:bidi="ar-SA"/>
        </w:rPr>
        <w:t xml:space="preserve">Za termin wniesienia wadium uważa się datę wpływu środków na konto Zamawiającego. </w:t>
      </w:r>
    </w:p>
    <w:p w:rsidR="003F3B3D" w:rsidRPr="00590D29" w:rsidRDefault="00206A8D" w:rsidP="003F3B3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362F03" w:rsidRDefault="00206A8D" w:rsidP="00362F03">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w:t>
      </w:r>
      <w:r w:rsidR="00362F03">
        <w:rPr>
          <w:rFonts w:ascii="Arial" w:eastAsia="Calibri" w:hAnsi="Arial"/>
          <w:kern w:val="0"/>
          <w:sz w:val="22"/>
          <w:szCs w:val="20"/>
          <w:lang w:eastAsia="pl-PL" w:bidi="ar-SA"/>
        </w:rPr>
        <w:t>yć sporządzony w języku polskim.</w:t>
      </w:r>
    </w:p>
    <w:p w:rsidR="00206A8D" w:rsidRPr="00362F03" w:rsidRDefault="00362F03" w:rsidP="00D05A60">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9.</w:t>
      </w:r>
      <w:r w:rsidR="00206A8D" w:rsidRPr="00362F03">
        <w:rPr>
          <w:rFonts w:ascii="Arial" w:eastAsia="Calibri" w:hAnsi="Arial"/>
          <w:kern w:val="0"/>
          <w:sz w:val="22"/>
          <w:szCs w:val="20"/>
          <w:lang w:eastAsia="pl-PL" w:bidi="ar-SA"/>
        </w:rPr>
        <w:t xml:space="preserve"> Wykonawca, który </w:t>
      </w:r>
      <w:r w:rsidR="00206A8D" w:rsidRPr="00362F03">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albo nie zgodził się na przedłużenie okresu związa</w:t>
      </w:r>
      <w:r w:rsidR="00D05A60">
        <w:rPr>
          <w:rFonts w:ascii="Arial" w:eastAsia="Calibri" w:hAnsi="Arial"/>
          <w:kern w:val="0"/>
          <w:sz w:val="22"/>
          <w:szCs w:val="22"/>
          <w:lang w:eastAsia="en-US" w:bidi="ar-SA"/>
        </w:rPr>
        <w:t xml:space="preserve">nia ofertą podlega wykluczeniu </w:t>
      </w:r>
      <w:r w:rsidR="00206A8D" w:rsidRPr="00362F03">
        <w:rPr>
          <w:rFonts w:ascii="Arial" w:eastAsia="Calibri" w:hAnsi="Arial"/>
          <w:kern w:val="0"/>
          <w:sz w:val="22"/>
          <w:szCs w:val="22"/>
          <w:lang w:eastAsia="en-US" w:bidi="ar-SA"/>
        </w:rPr>
        <w:t xml:space="preserve">z postępowania na podstawie art. 24 ust. 2 pkt 2. Zgodnie z przesłanką art. 24 ust. 4 ustawy </w:t>
      </w:r>
      <w:proofErr w:type="spellStart"/>
      <w:r w:rsidR="00206A8D" w:rsidRPr="00362F03">
        <w:rPr>
          <w:rFonts w:ascii="Arial" w:eastAsia="Calibri" w:hAnsi="Arial"/>
          <w:kern w:val="0"/>
          <w:sz w:val="22"/>
          <w:szCs w:val="22"/>
          <w:lang w:eastAsia="en-US" w:bidi="ar-SA"/>
        </w:rPr>
        <w:t>Pzp</w:t>
      </w:r>
      <w:proofErr w:type="spellEnd"/>
      <w:r w:rsidR="00206A8D" w:rsidRPr="00362F03">
        <w:rPr>
          <w:rFonts w:ascii="Arial" w:eastAsia="Calibri" w:hAnsi="Arial"/>
          <w:kern w:val="0"/>
          <w:sz w:val="22"/>
          <w:szCs w:val="22"/>
          <w:lang w:eastAsia="en-US" w:bidi="ar-SA"/>
        </w:rPr>
        <w:t xml:space="preserve"> ofertę wykonawcy wykluczonego uznaje się za odrzuconą.</w:t>
      </w:r>
    </w:p>
    <w:p w:rsidR="00206A8D" w:rsidRDefault="00362F03" w:rsidP="00D05A60">
      <w:pPr>
        <w:widowControl/>
        <w:suppressAutoHyphens w:val="0"/>
        <w:autoSpaceDE w:val="0"/>
        <w:autoSpaceDN/>
        <w:adjustRightInd w:val="0"/>
        <w:spacing w:line="276" w:lineRule="auto"/>
        <w:ind w:hanging="426"/>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10. </w:t>
      </w:r>
      <w:r w:rsidR="00206A8D"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00206A8D" w:rsidRPr="00860C41">
        <w:rPr>
          <w:rFonts w:ascii="Arial" w:eastAsia="Calibri" w:hAnsi="Arial"/>
          <w:kern w:val="0"/>
          <w:sz w:val="22"/>
          <w:szCs w:val="20"/>
          <w:lang w:eastAsia="pl-PL" w:bidi="ar-SA"/>
        </w:rPr>
        <w:t>Pzp</w:t>
      </w:r>
      <w:proofErr w:type="spellEnd"/>
      <w:r w:rsidR="00206A8D" w:rsidRPr="00860C41">
        <w:rPr>
          <w:rFonts w:ascii="Arial" w:eastAsia="Calibri" w:hAnsi="Arial"/>
          <w:kern w:val="0"/>
          <w:sz w:val="22"/>
          <w:szCs w:val="20"/>
          <w:lang w:eastAsia="pl-PL" w:bidi="ar-SA"/>
        </w:rPr>
        <w:t>.</w:t>
      </w:r>
    </w:p>
    <w:p w:rsidR="004C1F7D" w:rsidRDefault="004C1F7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4C1F7D" w:rsidRDefault="004C1F7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AC1BD7">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w:t>
            </w:r>
            <w:r w:rsidR="00AC1BD7">
              <w:rPr>
                <w:rFonts w:ascii="Arial" w:eastAsia="Times New Roman" w:hAnsi="Arial"/>
                <w:b/>
                <w:kern w:val="0"/>
                <w:sz w:val="22"/>
                <w:szCs w:val="18"/>
                <w:lang w:eastAsia="en-US" w:bidi="ar-SA"/>
              </w:rPr>
              <w:t>V</w:t>
            </w:r>
            <w:r w:rsidRPr="00860C41">
              <w:rPr>
                <w:rFonts w:ascii="Arial" w:eastAsia="Times New Roman" w:hAnsi="Arial"/>
                <w:b/>
                <w:kern w:val="0"/>
                <w:sz w:val="22"/>
                <w:szCs w:val="18"/>
                <w:lang w:eastAsia="en-US" w:bidi="ar-SA"/>
              </w:rPr>
              <w:t>.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p w:rsidR="00362F03" w:rsidRPr="00860C41" w:rsidRDefault="00362F03" w:rsidP="00362F03">
      <w:pPr>
        <w:widowControl/>
        <w:suppressAutoHyphens w:val="0"/>
        <w:autoSpaceDE w:val="0"/>
        <w:autoSpaceDN/>
        <w:adjustRightInd w:val="0"/>
        <w:spacing w:line="276" w:lineRule="auto"/>
        <w:jc w:val="both"/>
        <w:rPr>
          <w:rFonts w:ascii="Arial" w:eastAsia="Calibri" w:hAnsi="Arial"/>
          <w:color w:val="000000"/>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AC1BD7"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w:t>
            </w:r>
            <w:r w:rsidR="00206A8D" w:rsidRPr="00860C41">
              <w:rPr>
                <w:rFonts w:ascii="Arial" w:eastAsia="Times New Roman" w:hAnsi="Arial"/>
                <w:b/>
                <w:kern w:val="0"/>
                <w:sz w:val="22"/>
                <w:szCs w:val="18"/>
                <w:lang w:eastAsia="en-US" w:bidi="ar-SA"/>
              </w:rPr>
              <w:t>. OPIS SPOSOBU PRZYGOTOWANIA OFERT</w:t>
            </w:r>
          </w:p>
        </w:tc>
      </w:tr>
    </w:tbl>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w:t>
      </w:r>
    </w:p>
    <w:p w:rsidR="007E7D21" w:rsidRPr="008A6C47" w:rsidRDefault="00206A8D" w:rsidP="00590D29">
      <w:pPr>
        <w:widowControl/>
        <w:suppressAutoHyphens w:val="0"/>
        <w:autoSpaceDE w:val="0"/>
        <w:autoSpaceDN/>
        <w:adjustRightInd w:val="0"/>
        <w:spacing w:line="276" w:lineRule="auto"/>
        <w:ind w:left="284"/>
        <w:jc w:val="both"/>
        <w:rPr>
          <w:rFonts w:ascii="Arial" w:eastAsia="Calibri" w:hAnsi="Arial"/>
          <w:color w:val="000000"/>
          <w:kern w:val="0"/>
          <w:sz w:val="22"/>
          <w:szCs w:val="22"/>
          <w:lang w:eastAsia="pl-PL" w:bidi="ar-SA"/>
        </w:rPr>
      </w:pPr>
      <w:r w:rsidRPr="00860C41">
        <w:rPr>
          <w:rFonts w:ascii="Arial" w:eastAsia="Calibri" w:hAnsi="Arial"/>
          <w:b/>
          <w:color w:val="000000"/>
          <w:kern w:val="0"/>
          <w:sz w:val="22"/>
          <w:szCs w:val="22"/>
          <w:lang w:eastAsia="pl-PL" w:bidi="ar-SA"/>
        </w:rPr>
        <w:t xml:space="preserve">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590D29" w:rsidRDefault="00206A8D" w:rsidP="00590D29">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4C1F7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4C1F7D" w:rsidRDefault="004C1F7D" w:rsidP="004C1F7D">
      <w:pPr>
        <w:widowControl/>
        <w:suppressAutoHyphens w:val="0"/>
        <w:autoSpaceDE w:val="0"/>
        <w:autoSpaceDN/>
        <w:adjustRightInd w:val="0"/>
        <w:spacing w:line="276" w:lineRule="auto"/>
        <w:ind w:left="363"/>
        <w:jc w:val="both"/>
        <w:rPr>
          <w:rFonts w:ascii="Arial" w:eastAsia="Calibri" w:hAnsi="Arial"/>
          <w:kern w:val="0"/>
          <w:sz w:val="22"/>
          <w:szCs w:val="22"/>
          <w:lang w:eastAsia="en-US" w:bidi="ar-SA"/>
        </w:rPr>
      </w:pPr>
    </w:p>
    <w:p w:rsidR="004C1F7D" w:rsidRPr="003F3B3D" w:rsidRDefault="004C1F7D" w:rsidP="004C1F7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005518" w:rsidRPr="004C1F7D" w:rsidRDefault="00206A8D" w:rsidP="00005518">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590D29" w:rsidRPr="00005518" w:rsidRDefault="00206A8D" w:rsidP="00005518">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3F3B3D"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AC1BD7"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206A8D" w:rsidRPr="00860C41">
              <w:rPr>
                <w:rFonts w:ascii="Arial" w:eastAsia="Times New Roman" w:hAnsi="Arial"/>
                <w:b/>
                <w:kern w:val="0"/>
                <w:sz w:val="22"/>
                <w:szCs w:val="18"/>
                <w:lang w:eastAsia="en-US" w:bidi="ar-SA"/>
              </w:rPr>
              <w:t>.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656C96"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656C96" w:rsidRDefault="00656C96" w:rsidP="00656C96">
      <w:pPr>
        <w:pStyle w:val="Akapitzlist"/>
        <w:suppressAutoHyphens/>
        <w:spacing w:line="276" w:lineRule="auto"/>
        <w:ind w:left="0"/>
        <w:jc w:val="both"/>
        <w:rPr>
          <w:rFonts w:ascii="Arial" w:eastAsiaTheme="minorHAnsi" w:hAnsi="Arial" w:cs="Arial"/>
          <w:sz w:val="22"/>
          <w:szCs w:val="22"/>
          <w:lang w:val="pl-PL" w:eastAsia="en-US"/>
        </w:rPr>
      </w:pPr>
    </w:p>
    <w:p w:rsidR="00656C96" w:rsidRDefault="00656C96" w:rsidP="00656C96">
      <w:pPr>
        <w:pStyle w:val="Akapitzlist"/>
        <w:suppressAutoHyphens/>
        <w:spacing w:line="276" w:lineRule="auto"/>
        <w:ind w:left="0"/>
        <w:jc w:val="both"/>
        <w:rPr>
          <w:rFonts w:ascii="Arial" w:eastAsiaTheme="minorHAnsi" w:hAnsi="Arial" w:cs="Arial"/>
          <w:sz w:val="22"/>
          <w:szCs w:val="22"/>
          <w:lang w:val="pl-PL" w:eastAsia="en-US"/>
        </w:rPr>
      </w:pPr>
    </w:p>
    <w:p w:rsidR="00656C96" w:rsidRPr="003F3B3D" w:rsidRDefault="00656C96" w:rsidP="00656C96">
      <w:pPr>
        <w:pStyle w:val="Akapitzlist"/>
        <w:suppressAutoHyphens/>
        <w:spacing w:line="276" w:lineRule="auto"/>
        <w:ind w:left="0"/>
        <w:jc w:val="both"/>
        <w:rPr>
          <w:rFonts w:ascii="Arial" w:eastAsiaTheme="minorHAnsi" w:hAnsi="Arial" w:cs="Arial"/>
          <w:sz w:val="22"/>
          <w:szCs w:val="22"/>
          <w:lang w:eastAsia="en-US"/>
        </w:rPr>
      </w:pP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82E3A" w:rsidRPr="00656C96" w:rsidRDefault="00206A8D" w:rsidP="00382E3A">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005518" w:rsidRPr="00382E3A" w:rsidRDefault="00206A8D" w:rsidP="00005518">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590D29" w:rsidRPr="00005518" w:rsidRDefault="00206A8D" w:rsidP="00590D29">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590D29"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Pr="007B07F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XV</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xml:space="preserve">.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AF754B" w:rsidRPr="00AF754B" w:rsidRDefault="00AF754B" w:rsidP="00AF754B">
      <w:pPr>
        <w:pStyle w:val="Akapitzlist"/>
        <w:numPr>
          <w:ilvl w:val="0"/>
          <w:numId w:val="4"/>
        </w:numPr>
        <w:spacing w:line="276" w:lineRule="auto"/>
        <w:jc w:val="both"/>
        <w:rPr>
          <w:rFonts w:ascii="Arial" w:eastAsiaTheme="minorHAnsi" w:hAnsi="Arial" w:cs="Arial"/>
          <w:sz w:val="22"/>
          <w:szCs w:val="22"/>
          <w:lang w:val="pl-PL" w:eastAsia="en-US" w:bidi="hi-IN"/>
        </w:rPr>
      </w:pPr>
      <w:r w:rsidRPr="00AF754B">
        <w:rPr>
          <w:rFonts w:ascii="Arial" w:eastAsiaTheme="minorHAnsi" w:hAnsi="Arial" w:cs="Arial"/>
          <w:sz w:val="22"/>
          <w:szCs w:val="22"/>
          <w:lang w:val="pl-PL" w:eastAsia="en-US" w:bidi="hi-IN"/>
        </w:rPr>
        <w:t xml:space="preserve">Komisyjne otwarcie ofert odbędzie się: w dniu </w:t>
      </w:r>
      <w:r w:rsidR="00190325">
        <w:rPr>
          <w:rFonts w:ascii="Arial" w:eastAsiaTheme="minorHAnsi" w:hAnsi="Arial" w:cs="Arial"/>
          <w:sz w:val="22"/>
          <w:szCs w:val="22"/>
          <w:highlight w:val="yellow"/>
          <w:lang w:val="pl-PL" w:eastAsia="en-US" w:bidi="hi-IN"/>
        </w:rPr>
        <w:t>04</w:t>
      </w:r>
      <w:bookmarkStart w:id="1" w:name="_GoBack"/>
      <w:bookmarkEnd w:id="1"/>
      <w:r w:rsidR="00A20A1A">
        <w:rPr>
          <w:rFonts w:ascii="Arial" w:eastAsiaTheme="minorHAnsi" w:hAnsi="Arial" w:cs="Arial"/>
          <w:sz w:val="22"/>
          <w:szCs w:val="22"/>
          <w:highlight w:val="yellow"/>
          <w:lang w:val="pl-PL" w:eastAsia="en-US" w:bidi="hi-IN"/>
        </w:rPr>
        <w:t>.08</w:t>
      </w:r>
      <w:r w:rsidRPr="00C56684">
        <w:rPr>
          <w:rFonts w:ascii="Arial" w:eastAsiaTheme="minorHAnsi" w:hAnsi="Arial" w:cs="Arial"/>
          <w:sz w:val="22"/>
          <w:szCs w:val="22"/>
          <w:highlight w:val="yellow"/>
          <w:lang w:val="pl-PL" w:eastAsia="en-US" w:bidi="hi-IN"/>
        </w:rPr>
        <w:t>.2020r</w:t>
      </w:r>
      <w:r w:rsidRPr="00AF754B">
        <w:rPr>
          <w:rFonts w:ascii="Arial" w:eastAsiaTheme="minorHAnsi" w:hAnsi="Arial" w:cs="Arial"/>
          <w:sz w:val="22"/>
          <w:szCs w:val="22"/>
          <w:lang w:val="pl-PL" w:eastAsia="en-US" w:bidi="hi-IN"/>
        </w:rPr>
        <w:t>. o godzinie 11.00 w siedzibie Zamawiającego: Szpital Powiatowy w Zawierciu, 42 - 400 Zawiercie, ul. Piłs</w:t>
      </w:r>
      <w:r w:rsidR="00683230">
        <w:rPr>
          <w:rFonts w:ascii="Arial" w:eastAsiaTheme="minorHAnsi" w:hAnsi="Arial" w:cs="Arial"/>
          <w:sz w:val="22"/>
          <w:szCs w:val="22"/>
          <w:lang w:val="pl-PL" w:eastAsia="en-US" w:bidi="hi-IN"/>
        </w:rPr>
        <w:t>udskiego 80, II piętro, pok. 217</w:t>
      </w:r>
      <w:r w:rsidRPr="00AF754B">
        <w:rPr>
          <w:rFonts w:ascii="Arial" w:eastAsiaTheme="minorHAnsi" w:hAnsi="Arial" w:cs="Arial"/>
          <w:sz w:val="22"/>
          <w:szCs w:val="22"/>
          <w:lang w:val="pl-PL" w:eastAsia="en-US" w:bidi="hi-IN"/>
        </w:rPr>
        <w: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C4269C"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656C96" w:rsidRDefault="00656C96" w:rsidP="00656C96">
      <w:pPr>
        <w:suppressAutoHyphens w:val="0"/>
        <w:autoSpaceDE w:val="0"/>
        <w:spacing w:line="276" w:lineRule="auto"/>
        <w:ind w:left="360"/>
        <w:jc w:val="both"/>
        <w:rPr>
          <w:rFonts w:ascii="Arial" w:eastAsiaTheme="minorHAnsi" w:hAnsi="Arial"/>
          <w:kern w:val="0"/>
          <w:sz w:val="22"/>
          <w:szCs w:val="22"/>
          <w:lang w:eastAsia="en-US"/>
        </w:rPr>
      </w:pPr>
    </w:p>
    <w:p w:rsidR="00656C96" w:rsidRPr="003F3B3D" w:rsidRDefault="00656C96" w:rsidP="00656C96">
      <w:pPr>
        <w:suppressAutoHyphens w:val="0"/>
        <w:autoSpaceDE w:val="0"/>
        <w:spacing w:line="276" w:lineRule="auto"/>
        <w:ind w:left="360"/>
        <w:jc w:val="both"/>
        <w:rPr>
          <w:rFonts w:ascii="Arial" w:eastAsiaTheme="minorHAnsi" w:hAnsi="Arial"/>
          <w:kern w:val="0"/>
          <w:sz w:val="22"/>
          <w:szCs w:val="22"/>
          <w:lang w:eastAsia="en-US"/>
        </w:rPr>
      </w:pP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00AC1BD7">
              <w:rPr>
                <w:rFonts w:ascii="Arial" w:eastAsia="Times New Roman" w:hAnsi="Arial"/>
                <w:b/>
                <w:kern w:val="0"/>
                <w:sz w:val="22"/>
                <w:szCs w:val="18"/>
                <w:lang w:eastAsia="en-US" w:bidi="ar-SA"/>
              </w:rPr>
              <w:t>II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w:t>
      </w:r>
      <w:r w:rsidR="004C1F7D">
        <w:rPr>
          <w:rFonts w:ascii="Arial" w:eastAsia="Times New Roman" w:hAnsi="Arial"/>
          <w:kern w:val="0"/>
          <w:sz w:val="22"/>
          <w:szCs w:val="22"/>
          <w:lang w:eastAsia="en-US" w:bidi="ar-SA"/>
        </w:rPr>
        <w:t>h towarów i usług (Dz. U. z 2019</w:t>
      </w:r>
      <w:r w:rsidRPr="00860C41">
        <w:rPr>
          <w:rFonts w:ascii="Arial" w:eastAsia="Times New Roman" w:hAnsi="Arial"/>
          <w:kern w:val="0"/>
          <w:sz w:val="22"/>
          <w:szCs w:val="22"/>
          <w:lang w:eastAsia="en-US" w:bidi="ar-SA"/>
        </w:rPr>
        <w:t>r. poz. 1</w:t>
      </w:r>
      <w:r w:rsidR="004C1F7D">
        <w:rPr>
          <w:rFonts w:ascii="Arial" w:eastAsia="Times New Roman" w:hAnsi="Arial"/>
          <w:kern w:val="0"/>
          <w:sz w:val="22"/>
          <w:szCs w:val="22"/>
          <w:lang w:eastAsia="en-US" w:bidi="ar-SA"/>
        </w:rPr>
        <w:t>78</w:t>
      </w:r>
      <w:r w:rsidRPr="00860C41">
        <w:rPr>
          <w:rFonts w:ascii="Arial" w:eastAsia="Times New Roman" w:hAnsi="Arial"/>
          <w:kern w:val="0"/>
          <w:sz w:val="22"/>
          <w:szCs w:val="22"/>
          <w:lang w:eastAsia="en-US"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382E3A" w:rsidRPr="00656C96" w:rsidRDefault="00206A8D" w:rsidP="00382E3A">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4C1F7D" w:rsidRDefault="00206A8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hAnsi="Arial"/>
          <w:sz w:val="22"/>
        </w:rPr>
        <w:t xml:space="preserve">Jeżeli w postępowaniu złożona będzie oferta, której wybór prowadziłby do powstania </w:t>
      </w:r>
      <w:r w:rsidRPr="004C1F7D">
        <w:rPr>
          <w:rFonts w:ascii="Arial" w:hAnsi="Arial"/>
          <w:sz w:val="22"/>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4C1F7D" w:rsidRPr="004C1F7D" w:rsidRDefault="004C1F7D" w:rsidP="004C1F7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4C1F7D">
        <w:rPr>
          <w:rFonts w:ascii="Arial" w:eastAsia="TimesNewRoman, 'MS Gothic'" w:hAnsi="Arial"/>
          <w:sz w:val="22"/>
          <w:szCs w:val="22"/>
          <w:lang w:eastAsia="pl-PL"/>
        </w:rPr>
        <w:t xml:space="preserve">Jeżeli cena oferty lub koszt, lub ich istotne części składowe wydadzą się rażąco niskie </w:t>
      </w:r>
      <w:r w:rsidRPr="004C1F7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4C1F7D" w:rsidRDefault="004C1F7D" w:rsidP="004C1F7D">
      <w:pPr>
        <w:pStyle w:val="Tekstpodstawowy2"/>
        <w:widowControl/>
        <w:numPr>
          <w:ilvl w:val="0"/>
          <w:numId w:val="44"/>
        </w:numPr>
        <w:spacing w:after="0" w:line="276" w:lineRule="auto"/>
        <w:jc w:val="both"/>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4C1F7D" w:rsidRDefault="004C1F7D" w:rsidP="004C1F7D">
      <w:pPr>
        <w:pStyle w:val="Tekstpodstawowy2"/>
        <w:widowControl/>
        <w:numPr>
          <w:ilvl w:val="0"/>
          <w:numId w:val="44"/>
        </w:numPr>
        <w:spacing w:after="0" w:line="276" w:lineRule="auto"/>
        <w:jc w:val="both"/>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4C1F7D" w:rsidRDefault="004C1F7D" w:rsidP="004C1F7D">
      <w:pPr>
        <w:pStyle w:val="Tekstpodstawowy2"/>
        <w:widowControl/>
        <w:numPr>
          <w:ilvl w:val="0"/>
          <w:numId w:val="44"/>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4C1F7D" w:rsidRDefault="004C1F7D" w:rsidP="004C1F7D">
      <w:pPr>
        <w:pStyle w:val="Tekstpodstawowy2"/>
        <w:widowControl/>
        <w:numPr>
          <w:ilvl w:val="0"/>
          <w:numId w:val="44"/>
        </w:numPr>
        <w:spacing w:after="0" w:line="276" w:lineRule="auto"/>
        <w:jc w:val="both"/>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4C1F7D" w:rsidRDefault="004C1F7D" w:rsidP="004C1F7D">
      <w:pPr>
        <w:pStyle w:val="Tekstpodstawowy2"/>
        <w:widowControl/>
        <w:numPr>
          <w:ilvl w:val="0"/>
          <w:numId w:val="44"/>
        </w:numPr>
        <w:spacing w:after="0" w:line="276" w:lineRule="auto"/>
        <w:jc w:val="both"/>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4C1F7D" w:rsidRPr="004C1F7D" w:rsidRDefault="004C1F7D" w:rsidP="004C1F7D">
      <w:pPr>
        <w:pStyle w:val="Akapitzlist"/>
        <w:numPr>
          <w:ilvl w:val="0"/>
          <w:numId w:val="5"/>
        </w:numPr>
        <w:spacing w:line="276" w:lineRule="auto"/>
        <w:jc w:val="both"/>
        <w:rPr>
          <w:rFonts w:ascii="Arial" w:eastAsia="Arial" w:hAnsi="Arial"/>
          <w:sz w:val="22"/>
          <w:szCs w:val="22"/>
          <w:lang w:eastAsia="pl-PL"/>
        </w:rPr>
      </w:pPr>
      <w:r w:rsidRPr="004C1F7D">
        <w:rPr>
          <w:rFonts w:ascii="Arial" w:hAnsi="Arial"/>
          <w:bCs/>
          <w:iCs/>
          <w:color w:val="000000"/>
          <w:sz w:val="22"/>
          <w:szCs w:val="22"/>
          <w:lang w:eastAsia="pl-PL"/>
        </w:rPr>
        <w:t>W przypadku gdy cena całkowita oferty będzie niższa o co najmniej 30% od:</w:t>
      </w:r>
    </w:p>
    <w:p w:rsidR="004C1F7D" w:rsidRDefault="004C1F7D" w:rsidP="004C1F7D">
      <w:pPr>
        <w:pStyle w:val="Standard"/>
        <w:widowControl/>
        <w:numPr>
          <w:ilvl w:val="1"/>
          <w:numId w:val="45"/>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A20A1A">
        <w:rPr>
          <w:rFonts w:ascii="Arial" w:hAnsi="Arial"/>
          <w:bCs/>
          <w:iCs/>
          <w:color w:val="000000"/>
          <w:lang w:eastAsia="pl-PL"/>
        </w:rPr>
        <w:t xml:space="preserve">eń, chyba że rozbieżność wynika </w:t>
      </w:r>
      <w:r>
        <w:rPr>
          <w:rFonts w:ascii="Arial" w:hAnsi="Arial"/>
          <w:bCs/>
          <w:iCs/>
          <w:color w:val="000000"/>
          <w:lang w:eastAsia="pl-PL"/>
        </w:rPr>
        <w:t>z okoliczności oczywistych, które nie wymagają wyjaśnienia;</w:t>
      </w:r>
    </w:p>
    <w:p w:rsidR="00656C96" w:rsidRDefault="00656C96" w:rsidP="00656C96">
      <w:pPr>
        <w:pStyle w:val="Standard"/>
        <w:widowControl/>
        <w:autoSpaceDE w:val="0"/>
        <w:spacing w:line="276" w:lineRule="auto"/>
        <w:ind w:left="714"/>
        <w:jc w:val="both"/>
        <w:rPr>
          <w:rFonts w:ascii="Arial" w:hAnsi="Arial"/>
          <w:bCs/>
          <w:iCs/>
          <w:color w:val="000000"/>
          <w:lang w:eastAsia="pl-PL"/>
        </w:rPr>
      </w:pPr>
    </w:p>
    <w:p w:rsidR="00656C96" w:rsidRDefault="00656C96" w:rsidP="00656C96">
      <w:pPr>
        <w:pStyle w:val="Standard"/>
        <w:widowControl/>
        <w:autoSpaceDE w:val="0"/>
        <w:spacing w:line="276" w:lineRule="auto"/>
        <w:ind w:left="714"/>
        <w:jc w:val="both"/>
        <w:rPr>
          <w:rFonts w:ascii="Arial" w:hAnsi="Arial"/>
          <w:bCs/>
          <w:iCs/>
          <w:color w:val="000000"/>
          <w:lang w:eastAsia="pl-PL"/>
        </w:rPr>
      </w:pPr>
    </w:p>
    <w:p w:rsidR="004C1F7D" w:rsidRPr="00656C96" w:rsidRDefault="004C1F7D" w:rsidP="00656C96">
      <w:pPr>
        <w:pStyle w:val="Standard"/>
        <w:widowControl/>
        <w:numPr>
          <w:ilvl w:val="1"/>
          <w:numId w:val="45"/>
        </w:numPr>
        <w:autoSpaceDE w:val="0"/>
        <w:spacing w:line="276" w:lineRule="auto"/>
        <w:ind w:left="714" w:hanging="357"/>
        <w:jc w:val="both"/>
        <w:rPr>
          <w:rFonts w:ascii="Arial" w:hAnsi="Arial"/>
          <w:bCs/>
          <w:iCs/>
          <w:color w:val="000000"/>
          <w:lang w:eastAsia="pl-PL"/>
        </w:rPr>
      </w:pPr>
      <w:r>
        <w:rPr>
          <w:rFonts w:ascii="Arial" w:hAnsi="Arial"/>
          <w:bCs/>
          <w:iCs/>
          <w:color w:val="000000"/>
          <w:lang w:eastAsia="pl-PL"/>
        </w:rPr>
        <w:t>wartości zamówienia powiększonej o należny podatek od t</w:t>
      </w:r>
      <w:r w:rsidR="00656C96">
        <w:rPr>
          <w:rFonts w:ascii="Arial" w:hAnsi="Arial"/>
          <w:bCs/>
          <w:iCs/>
          <w:color w:val="000000"/>
          <w:lang w:eastAsia="pl-PL"/>
        </w:rPr>
        <w:t xml:space="preserve">owarów i usług, zaktualizowanej </w:t>
      </w:r>
      <w:r>
        <w:rPr>
          <w:rFonts w:ascii="Arial" w:hAnsi="Arial"/>
          <w:bCs/>
          <w:iCs/>
          <w:color w:val="000000"/>
          <w:lang w:eastAsia="pl-PL"/>
        </w:rPr>
        <w:t>z uwzględnieniem okoliczności, które nastąpiły po wszczęciu postępowania, w szczególności istotnej zmiany cen rynkowych, Zamawiający może zwrócić się o udzielenie wyjaśnień.</w:t>
      </w:r>
      <w:r w:rsidR="00656C96">
        <w:rPr>
          <w:rFonts w:ascii="Arial" w:hAnsi="Arial"/>
          <w:bCs/>
          <w:iCs/>
          <w:color w:val="000000"/>
          <w:lang w:eastAsia="pl-PL"/>
        </w:rPr>
        <w:t xml:space="preserve"> </w:t>
      </w:r>
      <w:r w:rsidRPr="00656C96">
        <w:rPr>
          <w:rFonts w:ascii="Arial" w:eastAsia="TimesNewRoman, 'MS Gothic'" w:hAnsi="Arial"/>
          <w:lang w:eastAsia="pl-PL"/>
        </w:rPr>
        <w:t>Obowiązek wykazania, że oferta nie zawiera rażąco niskiej ceny, spoczywa na Wykonawcy.</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AC1BD7"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XIX</w:t>
            </w:r>
            <w:r w:rsidR="00206A8D"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206A8D" w:rsidRPr="00860C41">
              <w:rPr>
                <w:rFonts w:ascii="Arial" w:eastAsia="Times New Roman" w:hAnsi="Arial"/>
                <w:b/>
                <w:kern w:val="0"/>
                <w:sz w:val="22"/>
                <w:szCs w:val="18"/>
                <w:lang w:eastAsia="en-US" w:bidi="ar-SA"/>
              </w:rPr>
              <w:br/>
              <w:t>I SPOSOBU OCENY OFERT.</w:t>
            </w:r>
          </w:p>
        </w:tc>
      </w:tr>
    </w:tbl>
    <w:p w:rsidR="00684FFD" w:rsidRPr="00684FFD" w:rsidRDefault="00684FFD" w:rsidP="00684FFD">
      <w:pPr>
        <w:widowControl/>
        <w:numPr>
          <w:ilvl w:val="0"/>
          <w:numId w:val="32"/>
        </w:numPr>
        <w:tabs>
          <w:tab w:val="left" w:pos="420"/>
        </w:tabs>
        <w:suppressAutoHyphens w:val="0"/>
        <w:autoSpaceDN/>
        <w:spacing w:line="0" w:lineRule="atLeast"/>
        <w:textAlignment w:val="baseline"/>
        <w:rPr>
          <w:rFonts w:ascii="Arial" w:eastAsia="Arial" w:hAnsi="Arial"/>
          <w:kern w:val="0"/>
          <w:sz w:val="22"/>
          <w:szCs w:val="20"/>
          <w:lang w:eastAsia="pl-PL" w:bidi="ar-SA"/>
        </w:rPr>
      </w:pPr>
      <w:r w:rsidRPr="00684FFD">
        <w:rPr>
          <w:rFonts w:ascii="Arial" w:eastAsia="Arial" w:hAnsi="Arial"/>
          <w:kern w:val="0"/>
          <w:sz w:val="22"/>
          <w:szCs w:val="20"/>
          <w:lang w:eastAsia="pl-PL" w:bidi="ar-SA"/>
        </w:rPr>
        <w:t>Przy wyborze oferty Zamawiający będzie kierował się następującymi kryteriami:</w:t>
      </w:r>
    </w:p>
    <w:p w:rsidR="00684FFD" w:rsidRPr="00684FFD" w:rsidRDefault="00684FFD" w:rsidP="00684FFD">
      <w:pPr>
        <w:widowControl/>
        <w:suppressAutoHyphens w:val="0"/>
        <w:autoSpaceDN/>
        <w:spacing w:line="20" w:lineRule="exact"/>
        <w:rPr>
          <w:rFonts w:eastAsia="Times New Roman"/>
          <w:kern w:val="0"/>
          <w:sz w:val="20"/>
          <w:szCs w:val="20"/>
          <w:lang w:eastAsia="pl-PL" w:bidi="ar-SA"/>
        </w:rPr>
      </w:pPr>
      <w:r w:rsidRPr="00684FFD">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026CD01" wp14:editId="5B9378C0">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684FFD" w:rsidRPr="00684FFD" w:rsidRDefault="00684FFD" w:rsidP="00684FFD">
      <w:pPr>
        <w:widowControl/>
        <w:suppressAutoHyphens w:val="0"/>
        <w:autoSpaceDN/>
        <w:spacing w:line="231" w:lineRule="exact"/>
        <w:rPr>
          <w:rFonts w:eastAsia="Times New Roman"/>
          <w:kern w:val="0"/>
          <w:sz w:val="20"/>
          <w:szCs w:val="20"/>
          <w:lang w:eastAsia="pl-PL" w:bidi="ar-SA"/>
        </w:rPr>
      </w:pPr>
    </w:p>
    <w:p w:rsidR="00684FFD" w:rsidRPr="00684FFD" w:rsidRDefault="00684FFD" w:rsidP="00684FFD">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684FFD">
        <w:rPr>
          <w:rFonts w:ascii="Arial" w:eastAsia="Arial" w:hAnsi="Arial"/>
          <w:kern w:val="0"/>
          <w:sz w:val="22"/>
          <w:szCs w:val="20"/>
          <w:lang w:eastAsia="pl-PL" w:bidi="ar-SA"/>
        </w:rPr>
        <w:t>A. Cena</w:t>
      </w:r>
      <w:r w:rsidRPr="00684FFD">
        <w:rPr>
          <w:rFonts w:eastAsia="Times New Roman"/>
          <w:kern w:val="0"/>
          <w:sz w:val="20"/>
          <w:szCs w:val="20"/>
          <w:lang w:eastAsia="pl-PL" w:bidi="ar-SA"/>
        </w:rPr>
        <w:tab/>
      </w:r>
      <w:r w:rsidRPr="00684FFD">
        <w:rPr>
          <w:rFonts w:ascii="Arial" w:eastAsia="Arial" w:hAnsi="Arial"/>
          <w:kern w:val="0"/>
          <w:sz w:val="22"/>
          <w:szCs w:val="20"/>
          <w:lang w:eastAsia="pl-PL" w:bidi="ar-SA"/>
        </w:rPr>
        <w:t>– waga 60 %,</w:t>
      </w:r>
    </w:p>
    <w:p w:rsidR="00684FFD" w:rsidRPr="00684FFD" w:rsidRDefault="00684FFD" w:rsidP="00684FFD">
      <w:pPr>
        <w:widowControl/>
        <w:suppressAutoHyphens w:val="0"/>
        <w:autoSpaceDN/>
        <w:spacing w:line="8" w:lineRule="exact"/>
        <w:rPr>
          <w:rFonts w:eastAsia="Times New Roman"/>
          <w:kern w:val="0"/>
          <w:sz w:val="20"/>
          <w:szCs w:val="20"/>
          <w:lang w:eastAsia="pl-PL" w:bidi="ar-SA"/>
        </w:rPr>
      </w:pPr>
    </w:p>
    <w:p w:rsidR="00684FFD" w:rsidRPr="00684FFD" w:rsidRDefault="00684FFD" w:rsidP="00684FFD">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684FFD">
        <w:rPr>
          <w:rFonts w:ascii="Arial" w:eastAsia="Arial" w:hAnsi="Arial"/>
          <w:kern w:val="0"/>
          <w:sz w:val="22"/>
          <w:szCs w:val="20"/>
          <w:lang w:eastAsia="pl-PL" w:bidi="ar-SA"/>
        </w:rPr>
        <w:t xml:space="preserve">B. Termin dostawy </w:t>
      </w:r>
      <w:r w:rsidRPr="00684FFD">
        <w:rPr>
          <w:rFonts w:eastAsia="Times New Roman"/>
          <w:kern w:val="0"/>
          <w:sz w:val="20"/>
          <w:szCs w:val="20"/>
          <w:lang w:eastAsia="pl-PL" w:bidi="ar-SA"/>
        </w:rPr>
        <w:tab/>
      </w:r>
      <w:r w:rsidRPr="00684FFD">
        <w:rPr>
          <w:rFonts w:ascii="Arial" w:eastAsia="Arial" w:hAnsi="Arial"/>
          <w:kern w:val="0"/>
          <w:sz w:val="22"/>
          <w:szCs w:val="20"/>
          <w:lang w:eastAsia="pl-PL" w:bidi="ar-SA"/>
        </w:rPr>
        <w:t>– waga 20 %,</w:t>
      </w:r>
    </w:p>
    <w:p w:rsidR="00684FFD" w:rsidRPr="00684FFD" w:rsidRDefault="00684FFD" w:rsidP="00684FFD">
      <w:pPr>
        <w:widowControl/>
        <w:tabs>
          <w:tab w:val="left" w:pos="5640"/>
        </w:tabs>
        <w:suppressAutoHyphens w:val="0"/>
        <w:autoSpaceDN/>
        <w:spacing w:line="0" w:lineRule="atLeast"/>
        <w:ind w:left="420"/>
        <w:rPr>
          <w:rFonts w:ascii="Arial" w:eastAsia="Arial" w:hAnsi="Arial"/>
          <w:kern w:val="0"/>
          <w:sz w:val="22"/>
          <w:szCs w:val="20"/>
          <w:lang w:eastAsia="pl-PL" w:bidi="ar-SA"/>
        </w:rPr>
      </w:pPr>
      <w:r w:rsidRPr="00684FFD">
        <w:rPr>
          <w:rFonts w:ascii="Arial" w:eastAsia="Arial" w:hAnsi="Arial"/>
          <w:kern w:val="0"/>
          <w:sz w:val="22"/>
          <w:szCs w:val="20"/>
          <w:lang w:eastAsia="pl-PL" w:bidi="ar-SA"/>
        </w:rPr>
        <w:t>C. Okres gwarancji i rękojmi                                        -   waga 20 %.</w:t>
      </w:r>
    </w:p>
    <w:p w:rsidR="00684FFD" w:rsidRPr="00684FFD" w:rsidRDefault="00684FFD" w:rsidP="00684FFD">
      <w:pPr>
        <w:widowControl/>
        <w:suppressAutoHyphens w:val="0"/>
        <w:autoSpaceDN/>
        <w:spacing w:line="241" w:lineRule="exact"/>
        <w:rPr>
          <w:rFonts w:eastAsia="Times New Roman"/>
          <w:kern w:val="0"/>
          <w:sz w:val="20"/>
          <w:szCs w:val="20"/>
          <w:lang w:eastAsia="pl-PL" w:bidi="ar-SA"/>
        </w:rPr>
      </w:pPr>
    </w:p>
    <w:p w:rsidR="00684FFD" w:rsidRPr="00684FFD" w:rsidRDefault="00684FFD" w:rsidP="00684FFD">
      <w:pPr>
        <w:pStyle w:val="Akapitzlist"/>
        <w:numPr>
          <w:ilvl w:val="0"/>
          <w:numId w:val="35"/>
        </w:numPr>
        <w:tabs>
          <w:tab w:val="left" w:pos="426"/>
        </w:tabs>
        <w:spacing w:line="0" w:lineRule="atLeast"/>
        <w:ind w:hanging="720"/>
        <w:textAlignment w:val="baseline"/>
        <w:rPr>
          <w:rFonts w:ascii="Arial" w:eastAsia="Arial" w:hAnsi="Arial"/>
          <w:b/>
          <w:sz w:val="22"/>
          <w:szCs w:val="20"/>
          <w:lang w:eastAsia="pl-PL"/>
        </w:rPr>
      </w:pPr>
      <w:r w:rsidRPr="00684FFD">
        <w:rPr>
          <w:rFonts w:ascii="Arial" w:eastAsia="Arial" w:hAnsi="Arial"/>
          <w:sz w:val="22"/>
          <w:szCs w:val="20"/>
          <w:lang w:eastAsia="pl-PL"/>
        </w:rPr>
        <w:t>Kryterium „</w:t>
      </w:r>
      <w:r w:rsidRPr="00684FFD">
        <w:rPr>
          <w:rFonts w:ascii="Arial" w:eastAsia="Arial" w:hAnsi="Arial"/>
          <w:b/>
          <w:sz w:val="22"/>
          <w:szCs w:val="20"/>
          <w:lang w:eastAsia="pl-PL"/>
        </w:rPr>
        <w:t>Cena</w:t>
      </w:r>
      <w:r w:rsidRPr="00684FFD">
        <w:rPr>
          <w:rFonts w:ascii="Arial" w:eastAsia="Arial" w:hAnsi="Arial"/>
          <w:sz w:val="22"/>
          <w:szCs w:val="20"/>
          <w:lang w:eastAsia="pl-PL"/>
        </w:rPr>
        <w:t>” będzie liczone w następujący sposób:</w:t>
      </w:r>
    </w:p>
    <w:p w:rsidR="00684FFD" w:rsidRPr="00684FFD" w:rsidRDefault="00684FFD" w:rsidP="00684FFD">
      <w:pPr>
        <w:widowControl/>
        <w:suppressAutoHyphens w:val="0"/>
        <w:autoSpaceDN/>
        <w:spacing w:line="12" w:lineRule="exact"/>
        <w:rPr>
          <w:rFonts w:eastAsia="Times New Roman"/>
          <w:kern w:val="0"/>
          <w:sz w:val="20"/>
          <w:szCs w:val="20"/>
          <w:lang w:eastAsia="pl-PL" w:bidi="ar-SA"/>
        </w:rPr>
      </w:pPr>
    </w:p>
    <w:p w:rsidR="00684FFD" w:rsidRPr="00684FFD" w:rsidRDefault="00684FFD" w:rsidP="00684FFD">
      <w:pPr>
        <w:widowControl/>
        <w:suppressAutoHyphens w:val="0"/>
        <w:autoSpaceDN/>
        <w:spacing w:line="274" w:lineRule="auto"/>
        <w:ind w:left="360"/>
        <w:rPr>
          <w:rFonts w:ascii="Arial" w:eastAsia="Arial" w:hAnsi="Arial"/>
          <w:kern w:val="0"/>
          <w:sz w:val="22"/>
          <w:szCs w:val="20"/>
          <w:lang w:eastAsia="pl-PL" w:bidi="ar-SA"/>
        </w:rPr>
      </w:pPr>
      <w:r w:rsidRPr="00684FFD">
        <w:rPr>
          <w:rFonts w:ascii="Arial" w:eastAsia="Arial" w:hAnsi="Arial"/>
          <w:kern w:val="0"/>
          <w:sz w:val="22"/>
          <w:szCs w:val="20"/>
          <w:lang w:eastAsia="pl-PL" w:bidi="ar-SA"/>
        </w:rPr>
        <w:t>- najwyższą liczbę punktów za to kryterium (60 pkt) otrzyma oferta o najniższej cenie brutto, pozostali Wykonawcy odpowiednio mniej, stosownie do wzoru:</w:t>
      </w:r>
    </w:p>
    <w:p w:rsidR="00684FFD" w:rsidRPr="00684FFD" w:rsidRDefault="00684FFD" w:rsidP="00684FFD">
      <w:pPr>
        <w:widowControl/>
        <w:suppressAutoHyphens w:val="0"/>
        <w:autoSpaceDN/>
        <w:spacing w:line="170" w:lineRule="exact"/>
        <w:rPr>
          <w:rFonts w:eastAsia="Times New Roman"/>
          <w:kern w:val="0"/>
          <w:sz w:val="20"/>
          <w:szCs w:val="20"/>
          <w:lang w:eastAsia="pl-PL" w:bidi="ar-SA"/>
        </w:rPr>
      </w:pPr>
    </w:p>
    <w:p w:rsidR="00684FFD" w:rsidRPr="00684FFD" w:rsidRDefault="00656C96" w:rsidP="0055425F">
      <w:pPr>
        <w:widowControl/>
        <w:suppressAutoHyphens w:val="0"/>
        <w:autoSpaceDN/>
        <w:spacing w:line="0" w:lineRule="atLeast"/>
        <w:ind w:right="-239"/>
        <w:jc w:val="center"/>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684FFD" w:rsidRPr="00684FFD">
        <w:rPr>
          <w:rFonts w:ascii="Arial" w:eastAsia="Arial" w:hAnsi="Arial"/>
          <w:b/>
          <w:kern w:val="0"/>
          <w:sz w:val="22"/>
          <w:szCs w:val="20"/>
          <w:lang w:eastAsia="pl-PL" w:bidi="ar-SA"/>
        </w:rPr>
        <w:t>najniższa zaoferowana cena brutto</w:t>
      </w:r>
    </w:p>
    <w:p w:rsidR="00684FFD" w:rsidRPr="00684FFD" w:rsidRDefault="00684FFD" w:rsidP="0055425F">
      <w:pPr>
        <w:widowControl/>
        <w:suppressAutoHyphens w:val="0"/>
        <w:autoSpaceDN/>
        <w:spacing w:line="12" w:lineRule="exact"/>
        <w:jc w:val="center"/>
        <w:rPr>
          <w:rFonts w:eastAsia="Times New Roman"/>
          <w:kern w:val="0"/>
          <w:sz w:val="20"/>
          <w:szCs w:val="20"/>
          <w:lang w:eastAsia="pl-PL" w:bidi="ar-SA"/>
        </w:rPr>
      </w:pPr>
    </w:p>
    <w:p w:rsidR="00684FFD" w:rsidRPr="00684FFD" w:rsidRDefault="00684FFD" w:rsidP="0055425F">
      <w:pPr>
        <w:widowControl/>
        <w:suppressAutoHyphens w:val="0"/>
        <w:autoSpaceDN/>
        <w:spacing w:line="0" w:lineRule="atLeast"/>
        <w:ind w:left="2120"/>
        <w:jc w:val="center"/>
        <w:rPr>
          <w:rFonts w:ascii="Arial" w:eastAsia="Arial" w:hAnsi="Arial"/>
          <w:b/>
          <w:kern w:val="0"/>
          <w:sz w:val="22"/>
          <w:szCs w:val="20"/>
          <w:lang w:eastAsia="pl-PL" w:bidi="ar-SA"/>
        </w:rPr>
      </w:pPr>
      <w:r w:rsidRPr="00684FFD">
        <w:rPr>
          <w:rFonts w:ascii="Arial" w:eastAsia="Arial" w:hAnsi="Arial"/>
          <w:b/>
          <w:kern w:val="0"/>
          <w:sz w:val="22"/>
          <w:szCs w:val="20"/>
          <w:lang w:eastAsia="pl-PL" w:bidi="ar-SA"/>
        </w:rPr>
        <w:t>A  =  ---------------------------------</w:t>
      </w:r>
      <w:r w:rsidR="0055425F">
        <w:rPr>
          <w:rFonts w:ascii="Arial" w:eastAsia="Arial" w:hAnsi="Arial"/>
          <w:b/>
          <w:kern w:val="0"/>
          <w:sz w:val="22"/>
          <w:szCs w:val="20"/>
          <w:lang w:eastAsia="pl-PL" w:bidi="ar-SA"/>
        </w:rPr>
        <w:t>----------------------</w:t>
      </w:r>
      <w:r w:rsidRPr="00684FFD">
        <w:rPr>
          <w:rFonts w:ascii="Arial" w:eastAsia="Arial" w:hAnsi="Arial"/>
          <w:b/>
          <w:kern w:val="0"/>
          <w:sz w:val="22"/>
          <w:szCs w:val="20"/>
          <w:lang w:eastAsia="pl-PL" w:bidi="ar-SA"/>
        </w:rPr>
        <w:t xml:space="preserve"> x  60 punktów</w:t>
      </w:r>
    </w:p>
    <w:p w:rsidR="00684FFD" w:rsidRPr="00684FFD" w:rsidRDefault="0055425F" w:rsidP="0055425F">
      <w:pPr>
        <w:widowControl/>
        <w:suppressAutoHyphens w:val="0"/>
        <w:autoSpaceDN/>
        <w:spacing w:line="0" w:lineRule="atLeast"/>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684FFD" w:rsidRPr="00684FFD">
        <w:rPr>
          <w:rFonts w:ascii="Arial" w:eastAsia="Arial" w:hAnsi="Arial"/>
          <w:b/>
          <w:kern w:val="0"/>
          <w:sz w:val="22"/>
          <w:szCs w:val="20"/>
          <w:lang w:eastAsia="pl-PL" w:bidi="ar-SA"/>
        </w:rPr>
        <w:t>cena brutto oferty badanej</w:t>
      </w:r>
    </w:p>
    <w:p w:rsidR="00684FFD" w:rsidRPr="00684FFD" w:rsidRDefault="00684FFD" w:rsidP="00684FFD">
      <w:pPr>
        <w:widowControl/>
        <w:suppressAutoHyphens w:val="0"/>
        <w:autoSpaceDN/>
        <w:spacing w:line="248" w:lineRule="exact"/>
        <w:rPr>
          <w:rFonts w:eastAsia="Times New Roman"/>
          <w:kern w:val="0"/>
          <w:sz w:val="20"/>
          <w:szCs w:val="20"/>
          <w:lang w:eastAsia="pl-PL" w:bidi="ar-SA"/>
        </w:rPr>
      </w:pPr>
    </w:p>
    <w:p w:rsidR="00382E3A" w:rsidRPr="00382E3A" w:rsidRDefault="00382E3A" w:rsidP="00382E3A">
      <w:pPr>
        <w:pStyle w:val="Akapitzlist"/>
        <w:numPr>
          <w:ilvl w:val="0"/>
          <w:numId w:val="35"/>
        </w:numPr>
        <w:tabs>
          <w:tab w:val="left" w:pos="426"/>
        </w:tabs>
        <w:spacing w:line="255" w:lineRule="auto"/>
        <w:ind w:left="426" w:hanging="426"/>
        <w:jc w:val="both"/>
        <w:rPr>
          <w:rFonts w:ascii="Arial" w:eastAsia="Arial" w:hAnsi="Arial"/>
          <w:sz w:val="22"/>
          <w:szCs w:val="20"/>
          <w:lang w:eastAsia="pl-PL"/>
        </w:rPr>
      </w:pPr>
      <w:r w:rsidRPr="00382E3A">
        <w:rPr>
          <w:rFonts w:ascii="Arial" w:eastAsia="Arial" w:hAnsi="Arial"/>
          <w:sz w:val="22"/>
          <w:szCs w:val="20"/>
          <w:lang w:eastAsia="pl-PL"/>
        </w:rPr>
        <w:t xml:space="preserve">Kryterium „Termin </w:t>
      </w:r>
      <w:r>
        <w:rPr>
          <w:rFonts w:ascii="Arial" w:eastAsia="Arial" w:hAnsi="Arial"/>
          <w:sz w:val="22"/>
          <w:szCs w:val="20"/>
          <w:lang w:val="pl-PL" w:eastAsia="pl-PL"/>
        </w:rPr>
        <w:t>dostawy</w:t>
      </w:r>
      <w:r w:rsidRPr="00382E3A">
        <w:rPr>
          <w:rFonts w:ascii="Arial" w:eastAsia="Arial" w:hAnsi="Arial"/>
          <w:sz w:val="22"/>
          <w:szCs w:val="20"/>
          <w:lang w:eastAsia="pl-PL"/>
        </w:rPr>
        <w:t>” będzie liczone w następujący sposób:</w:t>
      </w: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r w:rsidRPr="00382E3A">
        <w:rPr>
          <w:rFonts w:ascii="Arial" w:eastAsia="Arial" w:hAnsi="Arial" w:cs="Times New Roman"/>
          <w:kern w:val="0"/>
          <w:sz w:val="22"/>
          <w:szCs w:val="20"/>
          <w:lang w:val="x-none" w:eastAsia="pl-PL" w:bidi="ar-SA"/>
        </w:rPr>
        <w:t>- najwyższą l</w:t>
      </w:r>
      <w:r>
        <w:rPr>
          <w:rFonts w:ascii="Arial" w:eastAsia="Arial" w:hAnsi="Arial" w:cs="Times New Roman"/>
          <w:kern w:val="0"/>
          <w:sz w:val="22"/>
          <w:szCs w:val="20"/>
          <w:lang w:val="x-none" w:eastAsia="pl-PL" w:bidi="ar-SA"/>
        </w:rPr>
        <w:t>iczbę punktów za to kryterium (</w:t>
      </w:r>
      <w:r>
        <w:rPr>
          <w:rFonts w:ascii="Arial" w:eastAsia="Arial" w:hAnsi="Arial" w:cs="Times New Roman"/>
          <w:kern w:val="0"/>
          <w:sz w:val="22"/>
          <w:szCs w:val="20"/>
          <w:lang w:eastAsia="pl-PL" w:bidi="ar-SA"/>
        </w:rPr>
        <w:t>2</w:t>
      </w:r>
      <w:r w:rsidRPr="00382E3A">
        <w:rPr>
          <w:rFonts w:ascii="Arial" w:eastAsia="Arial" w:hAnsi="Arial" w:cs="Times New Roman"/>
          <w:kern w:val="0"/>
          <w:sz w:val="22"/>
          <w:szCs w:val="20"/>
          <w:lang w:val="x-none" w:eastAsia="pl-PL" w:bidi="ar-SA"/>
        </w:rPr>
        <w:t xml:space="preserve">0 pkt) otrzyma oferta o najkrótszym terminie </w:t>
      </w:r>
      <w:r>
        <w:rPr>
          <w:rFonts w:ascii="Arial" w:eastAsia="Arial" w:hAnsi="Arial" w:cs="Times New Roman"/>
          <w:kern w:val="0"/>
          <w:sz w:val="22"/>
          <w:szCs w:val="20"/>
          <w:lang w:eastAsia="pl-PL" w:bidi="ar-SA"/>
        </w:rPr>
        <w:t>dostawy</w:t>
      </w:r>
      <w:r w:rsidRPr="00382E3A">
        <w:rPr>
          <w:rFonts w:ascii="Arial" w:eastAsia="Arial" w:hAnsi="Arial" w:cs="Times New Roman"/>
          <w:kern w:val="0"/>
          <w:sz w:val="22"/>
          <w:szCs w:val="20"/>
          <w:lang w:val="x-none" w:eastAsia="pl-PL" w:bidi="ar-SA"/>
        </w:rPr>
        <w:t>, pozostali Wykonawcy odpowiednio mniej, stosownie do wzoru:</w:t>
      </w: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p>
    <w:p w:rsidR="00382E3A" w:rsidRPr="0055425F" w:rsidRDefault="00656C96" w:rsidP="00656C96">
      <w:pPr>
        <w:widowControl/>
        <w:tabs>
          <w:tab w:val="left" w:pos="708"/>
        </w:tabs>
        <w:suppressAutoHyphens w:val="0"/>
        <w:autoSpaceDN/>
        <w:spacing w:line="255" w:lineRule="auto"/>
        <w:rPr>
          <w:rFonts w:ascii="Arial" w:eastAsia="Arial" w:hAnsi="Arial" w:cs="Times New Roman"/>
          <w:b/>
          <w:kern w:val="0"/>
          <w:sz w:val="22"/>
          <w:szCs w:val="20"/>
          <w:lang w:eastAsia="pl-PL" w:bidi="ar-SA"/>
        </w:rPr>
      </w:pPr>
      <w:r>
        <w:rPr>
          <w:rFonts w:ascii="Arial" w:eastAsia="Arial" w:hAnsi="Arial" w:cs="Times New Roman"/>
          <w:b/>
          <w:kern w:val="0"/>
          <w:sz w:val="22"/>
          <w:szCs w:val="20"/>
          <w:lang w:eastAsia="pl-PL" w:bidi="ar-SA"/>
        </w:rPr>
        <w:t xml:space="preserve">                                              </w:t>
      </w:r>
      <w:r w:rsidR="00382E3A" w:rsidRPr="0055425F">
        <w:rPr>
          <w:rFonts w:ascii="Arial" w:eastAsia="Arial" w:hAnsi="Arial" w:cs="Times New Roman"/>
          <w:b/>
          <w:kern w:val="0"/>
          <w:sz w:val="22"/>
          <w:szCs w:val="20"/>
          <w:lang w:val="x-none" w:eastAsia="pl-PL" w:bidi="ar-SA"/>
        </w:rPr>
        <w:t xml:space="preserve">najkrótszy termin </w:t>
      </w:r>
      <w:r w:rsidR="00382E3A" w:rsidRPr="0055425F">
        <w:rPr>
          <w:rFonts w:ascii="Arial" w:eastAsia="Arial" w:hAnsi="Arial" w:cs="Times New Roman"/>
          <w:b/>
          <w:kern w:val="0"/>
          <w:sz w:val="22"/>
          <w:szCs w:val="20"/>
          <w:lang w:eastAsia="pl-PL" w:bidi="ar-SA"/>
        </w:rPr>
        <w:t>dostawy</w:t>
      </w:r>
    </w:p>
    <w:p w:rsidR="00382E3A" w:rsidRPr="0055425F" w:rsidRDefault="00656C96" w:rsidP="0055425F">
      <w:pPr>
        <w:widowControl/>
        <w:tabs>
          <w:tab w:val="left" w:pos="708"/>
        </w:tabs>
        <w:suppressAutoHyphens w:val="0"/>
        <w:autoSpaceDN/>
        <w:spacing w:line="255" w:lineRule="auto"/>
        <w:ind w:left="567"/>
        <w:jc w:val="center"/>
        <w:rPr>
          <w:rFonts w:ascii="Arial" w:eastAsia="Arial" w:hAnsi="Arial" w:cs="Times New Roman"/>
          <w:b/>
          <w:kern w:val="0"/>
          <w:sz w:val="22"/>
          <w:szCs w:val="20"/>
          <w:lang w:val="x-none" w:eastAsia="pl-PL" w:bidi="ar-SA"/>
        </w:rPr>
      </w:pPr>
      <w:r>
        <w:rPr>
          <w:rFonts w:ascii="Arial" w:eastAsia="Arial" w:hAnsi="Arial" w:cs="Times New Roman"/>
          <w:b/>
          <w:kern w:val="0"/>
          <w:sz w:val="22"/>
          <w:szCs w:val="20"/>
          <w:lang w:val="x-none" w:eastAsia="pl-PL" w:bidi="ar-SA"/>
        </w:rPr>
        <w:t xml:space="preserve">B  =  </w:t>
      </w:r>
      <w:r w:rsidR="00382E3A" w:rsidRPr="0055425F">
        <w:rPr>
          <w:rFonts w:ascii="Arial" w:eastAsia="Arial" w:hAnsi="Arial" w:cs="Times New Roman"/>
          <w:b/>
          <w:kern w:val="0"/>
          <w:sz w:val="22"/>
          <w:szCs w:val="20"/>
          <w:lang w:val="x-none" w:eastAsia="pl-PL" w:bidi="ar-SA"/>
        </w:rPr>
        <w:t>----------------------------------------</w:t>
      </w:r>
      <w:r>
        <w:rPr>
          <w:rFonts w:ascii="Arial" w:eastAsia="Arial" w:hAnsi="Arial" w:cs="Times New Roman"/>
          <w:b/>
          <w:kern w:val="0"/>
          <w:sz w:val="22"/>
          <w:szCs w:val="20"/>
          <w:lang w:eastAsia="pl-PL" w:bidi="ar-SA"/>
        </w:rPr>
        <w:t>---</w:t>
      </w:r>
      <w:r w:rsidR="00382E3A" w:rsidRPr="0055425F">
        <w:rPr>
          <w:rFonts w:ascii="Arial" w:eastAsia="Arial" w:hAnsi="Arial" w:cs="Times New Roman"/>
          <w:b/>
          <w:kern w:val="0"/>
          <w:sz w:val="22"/>
          <w:szCs w:val="20"/>
          <w:lang w:val="x-none" w:eastAsia="pl-PL" w:bidi="ar-SA"/>
        </w:rPr>
        <w:t xml:space="preserve">  x  </w:t>
      </w:r>
      <w:r w:rsidR="00382E3A" w:rsidRPr="0055425F">
        <w:rPr>
          <w:rFonts w:ascii="Arial" w:eastAsia="Arial" w:hAnsi="Arial" w:cs="Times New Roman"/>
          <w:b/>
          <w:kern w:val="0"/>
          <w:sz w:val="22"/>
          <w:szCs w:val="20"/>
          <w:lang w:eastAsia="pl-PL" w:bidi="ar-SA"/>
        </w:rPr>
        <w:t>2</w:t>
      </w:r>
      <w:r w:rsidR="00382E3A" w:rsidRPr="0055425F">
        <w:rPr>
          <w:rFonts w:ascii="Arial" w:eastAsia="Arial" w:hAnsi="Arial" w:cs="Times New Roman"/>
          <w:b/>
          <w:kern w:val="0"/>
          <w:sz w:val="22"/>
          <w:szCs w:val="20"/>
          <w:lang w:val="x-none" w:eastAsia="pl-PL" w:bidi="ar-SA"/>
        </w:rPr>
        <w:t>0 punktów</w:t>
      </w:r>
    </w:p>
    <w:p w:rsidR="00382E3A" w:rsidRPr="0055425F" w:rsidRDefault="00656C96" w:rsidP="00656C96">
      <w:pPr>
        <w:widowControl/>
        <w:tabs>
          <w:tab w:val="left" w:pos="708"/>
        </w:tabs>
        <w:suppressAutoHyphens w:val="0"/>
        <w:autoSpaceDN/>
        <w:spacing w:line="255" w:lineRule="auto"/>
        <w:rPr>
          <w:rFonts w:ascii="Arial" w:eastAsia="Arial" w:hAnsi="Arial" w:cs="Times New Roman"/>
          <w:b/>
          <w:kern w:val="0"/>
          <w:sz w:val="22"/>
          <w:szCs w:val="20"/>
          <w:lang w:val="x-none" w:eastAsia="pl-PL" w:bidi="ar-SA"/>
        </w:rPr>
      </w:pPr>
      <w:r>
        <w:rPr>
          <w:rFonts w:ascii="Arial" w:eastAsia="Arial" w:hAnsi="Arial" w:cs="Times New Roman"/>
          <w:b/>
          <w:kern w:val="0"/>
          <w:sz w:val="22"/>
          <w:szCs w:val="20"/>
          <w:lang w:eastAsia="pl-PL" w:bidi="ar-SA"/>
        </w:rPr>
        <w:t xml:space="preserve">                                             </w:t>
      </w:r>
      <w:r w:rsidR="00382E3A" w:rsidRPr="0055425F">
        <w:rPr>
          <w:rFonts w:ascii="Arial" w:eastAsia="Arial" w:hAnsi="Arial" w:cs="Times New Roman"/>
          <w:b/>
          <w:kern w:val="0"/>
          <w:sz w:val="22"/>
          <w:szCs w:val="20"/>
          <w:lang w:val="x-none" w:eastAsia="pl-PL" w:bidi="ar-SA"/>
        </w:rPr>
        <w:t xml:space="preserve">termin </w:t>
      </w:r>
      <w:r w:rsidR="00382E3A" w:rsidRPr="0055425F">
        <w:rPr>
          <w:rFonts w:ascii="Arial" w:eastAsia="Arial" w:hAnsi="Arial" w:cs="Times New Roman"/>
          <w:b/>
          <w:kern w:val="0"/>
          <w:sz w:val="22"/>
          <w:szCs w:val="20"/>
          <w:lang w:eastAsia="pl-PL" w:bidi="ar-SA"/>
        </w:rPr>
        <w:t>dostawy</w:t>
      </w:r>
      <w:r w:rsidR="00382E3A" w:rsidRPr="0055425F">
        <w:rPr>
          <w:rFonts w:ascii="Arial" w:eastAsia="Arial" w:hAnsi="Arial" w:cs="Times New Roman"/>
          <w:b/>
          <w:kern w:val="0"/>
          <w:sz w:val="22"/>
          <w:szCs w:val="20"/>
          <w:lang w:val="x-none" w:eastAsia="pl-PL" w:bidi="ar-SA"/>
        </w:rPr>
        <w:t xml:space="preserve"> oferty badanej</w:t>
      </w:r>
    </w:p>
    <w:p w:rsidR="00382E3A" w:rsidRPr="0055425F" w:rsidRDefault="00382E3A" w:rsidP="0055425F">
      <w:pPr>
        <w:widowControl/>
        <w:tabs>
          <w:tab w:val="left" w:pos="708"/>
        </w:tabs>
        <w:suppressAutoHyphens w:val="0"/>
        <w:autoSpaceDN/>
        <w:spacing w:line="255" w:lineRule="auto"/>
        <w:ind w:left="567"/>
        <w:jc w:val="center"/>
        <w:rPr>
          <w:rFonts w:ascii="Arial" w:eastAsia="Arial" w:hAnsi="Arial" w:cs="Times New Roman"/>
          <w:b/>
          <w:kern w:val="0"/>
          <w:sz w:val="22"/>
          <w:szCs w:val="20"/>
          <w:lang w:val="x-none" w:eastAsia="pl-PL" w:bidi="ar-SA"/>
        </w:rPr>
      </w:pP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r w:rsidRPr="00382E3A">
        <w:rPr>
          <w:rFonts w:ascii="Arial" w:eastAsia="Arial" w:hAnsi="Arial" w:cs="Times New Roman"/>
          <w:kern w:val="0"/>
          <w:sz w:val="22"/>
          <w:szCs w:val="20"/>
          <w:lang w:val="x-none" w:eastAsia="pl-PL" w:bidi="ar-SA"/>
        </w:rPr>
        <w:t xml:space="preserve">B - ilość punktów za kryterium Termin </w:t>
      </w:r>
      <w:r>
        <w:rPr>
          <w:rFonts w:ascii="Arial" w:eastAsia="Arial" w:hAnsi="Arial" w:cs="Times New Roman"/>
          <w:kern w:val="0"/>
          <w:sz w:val="22"/>
          <w:szCs w:val="20"/>
          <w:lang w:eastAsia="pl-PL" w:bidi="ar-SA"/>
        </w:rPr>
        <w:t>dostawy</w:t>
      </w:r>
      <w:r w:rsidRPr="00382E3A">
        <w:rPr>
          <w:rFonts w:ascii="Arial" w:eastAsia="Arial" w:hAnsi="Arial" w:cs="Times New Roman"/>
          <w:kern w:val="0"/>
          <w:sz w:val="22"/>
          <w:szCs w:val="20"/>
          <w:lang w:val="x-none" w:eastAsia="pl-PL" w:bidi="ar-SA"/>
        </w:rPr>
        <w:t>i.</w:t>
      </w: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p>
    <w:p w:rsidR="00382E3A" w:rsidRPr="00382E3A"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val="x-none" w:eastAsia="pl-PL" w:bidi="ar-SA"/>
        </w:rPr>
      </w:pPr>
      <w:r w:rsidRPr="00382E3A">
        <w:rPr>
          <w:rFonts w:ascii="Arial" w:eastAsia="Arial" w:hAnsi="Arial" w:cs="Times New Roman"/>
          <w:kern w:val="0"/>
          <w:sz w:val="22"/>
          <w:szCs w:val="20"/>
          <w:lang w:val="x-none" w:eastAsia="pl-PL" w:bidi="ar-SA"/>
        </w:rPr>
        <w:t xml:space="preserve">Uwaga ! </w:t>
      </w:r>
    </w:p>
    <w:p w:rsidR="00684FFD" w:rsidRDefault="00382E3A" w:rsidP="00382E3A">
      <w:pPr>
        <w:widowControl/>
        <w:tabs>
          <w:tab w:val="left" w:pos="708"/>
        </w:tabs>
        <w:suppressAutoHyphens w:val="0"/>
        <w:autoSpaceDN/>
        <w:spacing w:line="255" w:lineRule="auto"/>
        <w:ind w:left="567"/>
        <w:jc w:val="both"/>
        <w:rPr>
          <w:rFonts w:ascii="Arial" w:eastAsia="Arial" w:hAnsi="Arial" w:cs="Times New Roman"/>
          <w:kern w:val="0"/>
          <w:sz w:val="22"/>
          <w:szCs w:val="20"/>
          <w:lang w:eastAsia="pl-PL" w:bidi="ar-SA"/>
        </w:rPr>
      </w:pPr>
      <w:r w:rsidRPr="00382E3A">
        <w:rPr>
          <w:rFonts w:ascii="Arial" w:eastAsia="Arial" w:hAnsi="Arial" w:cs="Times New Roman"/>
          <w:kern w:val="0"/>
          <w:sz w:val="22"/>
          <w:szCs w:val="20"/>
          <w:lang w:val="x-none" w:eastAsia="pl-PL" w:bidi="ar-SA"/>
        </w:rPr>
        <w:t xml:space="preserve">Termin </w:t>
      </w:r>
      <w:r>
        <w:rPr>
          <w:rFonts w:ascii="Arial" w:eastAsia="Arial" w:hAnsi="Arial" w:cs="Times New Roman"/>
          <w:kern w:val="0"/>
          <w:sz w:val="22"/>
          <w:szCs w:val="20"/>
          <w:lang w:eastAsia="pl-PL" w:bidi="ar-SA"/>
        </w:rPr>
        <w:t>dostawy</w:t>
      </w:r>
      <w:r w:rsidRPr="00382E3A">
        <w:rPr>
          <w:rFonts w:ascii="Arial" w:eastAsia="Arial" w:hAnsi="Arial" w:cs="Times New Roman"/>
          <w:kern w:val="0"/>
          <w:sz w:val="22"/>
          <w:szCs w:val="20"/>
          <w:lang w:val="x-none" w:eastAsia="pl-PL" w:bidi="ar-SA"/>
        </w:rPr>
        <w:t xml:space="preserve"> należy podać w pełnych dniach, np. 3, 4, 8 (…) max. </w:t>
      </w:r>
      <w:r>
        <w:rPr>
          <w:rFonts w:ascii="Arial" w:eastAsia="Arial" w:hAnsi="Arial" w:cs="Times New Roman"/>
          <w:kern w:val="0"/>
          <w:sz w:val="22"/>
          <w:szCs w:val="20"/>
          <w:lang w:eastAsia="pl-PL" w:bidi="ar-SA"/>
        </w:rPr>
        <w:t>40</w:t>
      </w:r>
      <w:r w:rsidRPr="00382E3A">
        <w:rPr>
          <w:rFonts w:ascii="Arial" w:eastAsia="Arial" w:hAnsi="Arial" w:cs="Times New Roman"/>
          <w:kern w:val="0"/>
          <w:sz w:val="22"/>
          <w:szCs w:val="20"/>
          <w:lang w:val="x-none" w:eastAsia="pl-PL" w:bidi="ar-SA"/>
        </w:rPr>
        <w:t xml:space="preserve"> dni kalendarzowe. W przypadku gdy Wykonawca, nie wskaże powyższego w formularzu ofertowym Zamawiający przyjmie, iż zaoferowano maksymalny dopuszczony termin </w:t>
      </w:r>
      <w:r>
        <w:rPr>
          <w:rFonts w:ascii="Arial" w:eastAsia="Arial" w:hAnsi="Arial" w:cs="Times New Roman"/>
          <w:kern w:val="0"/>
          <w:sz w:val="22"/>
          <w:szCs w:val="20"/>
          <w:lang w:eastAsia="pl-PL" w:bidi="ar-SA"/>
        </w:rPr>
        <w:t>dostawy</w:t>
      </w:r>
      <w:r w:rsidRPr="00382E3A">
        <w:rPr>
          <w:rFonts w:ascii="Arial" w:eastAsia="Arial" w:hAnsi="Arial" w:cs="Times New Roman"/>
          <w:kern w:val="0"/>
          <w:sz w:val="22"/>
          <w:szCs w:val="20"/>
          <w:lang w:val="x-none" w:eastAsia="pl-PL" w:bidi="ar-SA"/>
        </w:rPr>
        <w:t>, a co za tym idzie Wykonawca otrzyma 0 pkt.</w:t>
      </w:r>
    </w:p>
    <w:p w:rsidR="00382E3A" w:rsidRDefault="00382E3A" w:rsidP="00382E3A">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xml:space="preserve">W przypadku zaoferowania dłuższego terminu dostawy niż </w:t>
      </w:r>
      <w:r w:rsidR="004C1F7D">
        <w:rPr>
          <w:rFonts w:ascii="Arial" w:eastAsia="Times New Roman" w:hAnsi="Arial"/>
          <w:kern w:val="0"/>
          <w:sz w:val="22"/>
          <w:szCs w:val="22"/>
          <w:lang w:eastAsia="pl-PL" w:bidi="ar-SA"/>
        </w:rPr>
        <w:t>40 dni kalendarzowych</w:t>
      </w:r>
      <w:r>
        <w:rPr>
          <w:rFonts w:ascii="Arial" w:eastAsia="Times New Roman" w:hAnsi="Arial"/>
          <w:kern w:val="0"/>
          <w:sz w:val="22"/>
          <w:szCs w:val="22"/>
          <w:lang w:eastAsia="pl-PL" w:bidi="ar-SA"/>
        </w:rPr>
        <w:t xml:space="preserve">, oferta </w:t>
      </w:r>
      <w:r w:rsidR="004C1F7D">
        <w:rPr>
          <w:rFonts w:ascii="Arial" w:eastAsia="Times New Roman" w:hAnsi="Arial"/>
          <w:kern w:val="0"/>
          <w:sz w:val="22"/>
          <w:szCs w:val="22"/>
          <w:lang w:eastAsia="pl-PL" w:bidi="ar-SA"/>
        </w:rPr>
        <w:t xml:space="preserve">Wykonawcy </w:t>
      </w:r>
      <w:r>
        <w:rPr>
          <w:rFonts w:ascii="Arial" w:eastAsia="Times New Roman" w:hAnsi="Arial"/>
          <w:kern w:val="0"/>
          <w:sz w:val="22"/>
          <w:szCs w:val="22"/>
          <w:lang w:eastAsia="pl-PL" w:bidi="ar-SA"/>
        </w:rPr>
        <w:t>zostanie odrzucona jako niezgodna z SIWZ.</w:t>
      </w:r>
    </w:p>
    <w:p w:rsidR="00382E3A" w:rsidRPr="00382E3A" w:rsidRDefault="00382E3A" w:rsidP="00382E3A">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p>
    <w:p w:rsidR="00684FFD" w:rsidRPr="003D1B6B" w:rsidRDefault="00684FFD" w:rsidP="003D1B6B">
      <w:pPr>
        <w:pStyle w:val="Akapitzlist"/>
        <w:numPr>
          <w:ilvl w:val="0"/>
          <w:numId w:val="35"/>
        </w:numPr>
        <w:tabs>
          <w:tab w:val="left" w:pos="426"/>
        </w:tabs>
        <w:spacing w:line="255" w:lineRule="auto"/>
        <w:ind w:left="426" w:hanging="426"/>
        <w:jc w:val="both"/>
        <w:textAlignment w:val="baseline"/>
        <w:rPr>
          <w:rFonts w:ascii="Arial" w:eastAsia="Arial" w:hAnsi="Arial"/>
          <w:sz w:val="22"/>
          <w:szCs w:val="20"/>
          <w:lang w:eastAsia="pl-PL"/>
        </w:rPr>
      </w:pPr>
      <w:r w:rsidRPr="003D1B6B">
        <w:rPr>
          <w:rFonts w:ascii="Arial" w:eastAsia="Arial" w:hAnsi="Arial"/>
          <w:sz w:val="22"/>
          <w:szCs w:val="20"/>
          <w:lang w:eastAsia="pl-PL"/>
        </w:rPr>
        <w:t>Kryterium „</w:t>
      </w:r>
      <w:r w:rsidRPr="003D1B6B">
        <w:rPr>
          <w:rFonts w:ascii="Arial" w:eastAsia="Arial" w:hAnsi="Arial"/>
          <w:b/>
          <w:sz w:val="22"/>
          <w:szCs w:val="20"/>
          <w:lang w:eastAsia="pl-PL"/>
        </w:rPr>
        <w:t>Okres gwarancji i rękojmi</w:t>
      </w:r>
      <w:r w:rsidRPr="003D1B6B">
        <w:rPr>
          <w:rFonts w:ascii="Arial" w:eastAsia="Arial" w:hAnsi="Arial"/>
          <w:sz w:val="22"/>
          <w:szCs w:val="20"/>
          <w:lang w:eastAsia="pl-PL"/>
        </w:rPr>
        <w:t xml:space="preserve">” </w:t>
      </w:r>
      <w:r w:rsidR="004C1F7D">
        <w:rPr>
          <w:rFonts w:ascii="Arial" w:eastAsia="Arial" w:hAnsi="Arial"/>
          <w:sz w:val="22"/>
          <w:szCs w:val="20"/>
          <w:lang w:val="pl-PL" w:eastAsia="pl-PL"/>
        </w:rPr>
        <w:t xml:space="preserve">(20pkt) </w:t>
      </w:r>
      <w:r w:rsidRPr="003D1B6B">
        <w:rPr>
          <w:rFonts w:ascii="Arial" w:eastAsia="Arial" w:hAnsi="Arial"/>
          <w:sz w:val="22"/>
          <w:szCs w:val="20"/>
          <w:lang w:eastAsia="pl-PL"/>
        </w:rPr>
        <w:t>będzie liczone w następujący sposób:</w:t>
      </w:r>
    </w:p>
    <w:p w:rsidR="00684FFD" w:rsidRPr="00684FFD" w:rsidRDefault="00684FFD" w:rsidP="00656C96">
      <w:pPr>
        <w:widowControl/>
        <w:suppressAutoHyphens w:val="0"/>
        <w:autoSpaceDN/>
        <w:spacing w:line="274" w:lineRule="auto"/>
        <w:rPr>
          <w:rFonts w:ascii="Arial" w:eastAsia="Arial" w:hAnsi="Arial" w:cs="Times New Roman"/>
          <w:kern w:val="0"/>
          <w:sz w:val="22"/>
          <w:szCs w:val="20"/>
          <w:lang w:eastAsia="pl-PL" w:bidi="ar-SA"/>
        </w:rPr>
      </w:pPr>
    </w:p>
    <w:p w:rsidR="00684FFD" w:rsidRDefault="00B70FA9" w:rsidP="00684FFD">
      <w:pPr>
        <w:widowControl/>
        <w:suppressAutoHyphens w:val="0"/>
        <w:autoSpaceDN/>
        <w:spacing w:line="0" w:lineRule="atLeast"/>
        <w:ind w:left="360"/>
        <w:rPr>
          <w:rFonts w:ascii="Arial" w:eastAsia="Arial" w:hAnsi="Arial" w:cs="Times New Roman"/>
          <w:b/>
          <w:kern w:val="0"/>
          <w:sz w:val="22"/>
          <w:szCs w:val="20"/>
          <w:lang w:eastAsia="pl-PL" w:bidi="ar-SA"/>
        </w:rPr>
      </w:pPr>
      <w:r>
        <w:rPr>
          <w:rFonts w:ascii="Arial" w:eastAsia="Arial" w:hAnsi="Arial" w:cs="Times New Roman"/>
          <w:b/>
          <w:kern w:val="0"/>
          <w:sz w:val="22"/>
          <w:szCs w:val="20"/>
          <w:lang w:eastAsia="pl-PL" w:bidi="ar-SA"/>
        </w:rPr>
        <w:t>1 rok -</w:t>
      </w:r>
      <w:r w:rsidR="0055425F">
        <w:rPr>
          <w:rFonts w:ascii="Arial" w:eastAsia="Arial" w:hAnsi="Arial" w:cs="Times New Roman"/>
          <w:b/>
          <w:kern w:val="0"/>
          <w:sz w:val="22"/>
          <w:szCs w:val="20"/>
          <w:lang w:eastAsia="pl-PL" w:bidi="ar-SA"/>
        </w:rPr>
        <w:t xml:space="preserve"> </w:t>
      </w:r>
      <w:r>
        <w:rPr>
          <w:rFonts w:ascii="Arial" w:eastAsia="Arial" w:hAnsi="Arial" w:cs="Times New Roman"/>
          <w:b/>
          <w:kern w:val="0"/>
          <w:sz w:val="22"/>
          <w:szCs w:val="20"/>
          <w:lang w:eastAsia="pl-PL" w:bidi="ar-SA"/>
        </w:rPr>
        <w:t>0 pkt</w:t>
      </w:r>
    </w:p>
    <w:p w:rsidR="00B70FA9" w:rsidRDefault="00B70FA9" w:rsidP="00684FFD">
      <w:pPr>
        <w:widowControl/>
        <w:suppressAutoHyphens w:val="0"/>
        <w:autoSpaceDN/>
        <w:spacing w:line="0" w:lineRule="atLeast"/>
        <w:ind w:left="360"/>
        <w:rPr>
          <w:rFonts w:ascii="Arial" w:eastAsia="Arial" w:hAnsi="Arial" w:cs="Times New Roman"/>
          <w:b/>
          <w:kern w:val="0"/>
          <w:sz w:val="22"/>
          <w:szCs w:val="20"/>
          <w:lang w:eastAsia="pl-PL" w:bidi="ar-SA"/>
        </w:rPr>
      </w:pPr>
      <w:r>
        <w:rPr>
          <w:rFonts w:ascii="Arial" w:eastAsia="Arial" w:hAnsi="Arial" w:cs="Times New Roman"/>
          <w:b/>
          <w:kern w:val="0"/>
          <w:sz w:val="22"/>
          <w:szCs w:val="20"/>
          <w:lang w:eastAsia="pl-PL" w:bidi="ar-SA"/>
        </w:rPr>
        <w:t>2 lata -</w:t>
      </w:r>
      <w:r w:rsidR="0055425F">
        <w:rPr>
          <w:rFonts w:ascii="Arial" w:eastAsia="Arial" w:hAnsi="Arial" w:cs="Times New Roman"/>
          <w:b/>
          <w:kern w:val="0"/>
          <w:sz w:val="22"/>
          <w:szCs w:val="20"/>
          <w:lang w:eastAsia="pl-PL" w:bidi="ar-SA"/>
        </w:rPr>
        <w:t xml:space="preserve"> </w:t>
      </w:r>
      <w:r>
        <w:rPr>
          <w:rFonts w:ascii="Arial" w:eastAsia="Arial" w:hAnsi="Arial" w:cs="Times New Roman"/>
          <w:b/>
          <w:kern w:val="0"/>
          <w:sz w:val="22"/>
          <w:szCs w:val="20"/>
          <w:lang w:eastAsia="pl-PL" w:bidi="ar-SA"/>
        </w:rPr>
        <w:t xml:space="preserve">10 pkt </w:t>
      </w:r>
    </w:p>
    <w:p w:rsidR="00B70FA9" w:rsidRDefault="00B70FA9" w:rsidP="00684FFD">
      <w:pPr>
        <w:widowControl/>
        <w:suppressAutoHyphens w:val="0"/>
        <w:autoSpaceDN/>
        <w:spacing w:line="0" w:lineRule="atLeast"/>
        <w:ind w:left="360"/>
        <w:rPr>
          <w:rFonts w:ascii="Arial" w:eastAsia="Arial" w:hAnsi="Arial" w:cs="Times New Roman"/>
          <w:b/>
          <w:kern w:val="0"/>
          <w:sz w:val="22"/>
          <w:szCs w:val="20"/>
          <w:lang w:eastAsia="pl-PL" w:bidi="ar-SA"/>
        </w:rPr>
      </w:pPr>
      <w:r>
        <w:rPr>
          <w:rFonts w:ascii="Arial" w:eastAsia="Arial" w:hAnsi="Arial" w:cs="Times New Roman"/>
          <w:b/>
          <w:kern w:val="0"/>
          <w:sz w:val="22"/>
          <w:szCs w:val="20"/>
          <w:lang w:eastAsia="pl-PL" w:bidi="ar-SA"/>
        </w:rPr>
        <w:t>3 lata -</w:t>
      </w:r>
      <w:r w:rsidR="0055425F">
        <w:rPr>
          <w:rFonts w:ascii="Arial" w:eastAsia="Arial" w:hAnsi="Arial" w:cs="Times New Roman"/>
          <w:b/>
          <w:kern w:val="0"/>
          <w:sz w:val="22"/>
          <w:szCs w:val="20"/>
          <w:lang w:eastAsia="pl-PL" w:bidi="ar-SA"/>
        </w:rPr>
        <w:t xml:space="preserve"> </w:t>
      </w:r>
      <w:r>
        <w:rPr>
          <w:rFonts w:ascii="Arial" w:eastAsia="Arial" w:hAnsi="Arial" w:cs="Times New Roman"/>
          <w:b/>
          <w:kern w:val="0"/>
          <w:sz w:val="22"/>
          <w:szCs w:val="20"/>
          <w:lang w:eastAsia="pl-PL" w:bidi="ar-SA"/>
        </w:rPr>
        <w:t xml:space="preserve">20 pkt </w:t>
      </w:r>
    </w:p>
    <w:p w:rsidR="00656C96" w:rsidRDefault="00656C96" w:rsidP="00684FFD">
      <w:pPr>
        <w:widowControl/>
        <w:suppressAutoHyphens w:val="0"/>
        <w:autoSpaceDN/>
        <w:spacing w:line="0" w:lineRule="atLeast"/>
        <w:ind w:left="360"/>
        <w:rPr>
          <w:rFonts w:ascii="Arial" w:eastAsia="Arial" w:hAnsi="Arial" w:cs="Times New Roman"/>
          <w:b/>
          <w:kern w:val="0"/>
          <w:sz w:val="22"/>
          <w:szCs w:val="20"/>
          <w:lang w:eastAsia="pl-PL" w:bidi="ar-SA"/>
        </w:rPr>
      </w:pPr>
    </w:p>
    <w:p w:rsidR="00656C96" w:rsidRDefault="00656C96" w:rsidP="00684FFD">
      <w:pPr>
        <w:widowControl/>
        <w:suppressAutoHyphens w:val="0"/>
        <w:autoSpaceDN/>
        <w:spacing w:line="0" w:lineRule="atLeast"/>
        <w:ind w:left="360"/>
        <w:rPr>
          <w:rFonts w:ascii="Arial" w:eastAsia="Arial" w:hAnsi="Arial" w:cs="Times New Roman"/>
          <w:b/>
          <w:kern w:val="0"/>
          <w:sz w:val="22"/>
          <w:szCs w:val="20"/>
          <w:lang w:eastAsia="pl-PL" w:bidi="ar-SA"/>
        </w:rPr>
      </w:pPr>
    </w:p>
    <w:p w:rsidR="0055425F" w:rsidRDefault="0055425F" w:rsidP="00684FFD">
      <w:pPr>
        <w:widowControl/>
        <w:suppressAutoHyphens w:val="0"/>
        <w:autoSpaceDN/>
        <w:spacing w:line="0" w:lineRule="atLeast"/>
        <w:ind w:left="360"/>
        <w:rPr>
          <w:rFonts w:ascii="Arial" w:eastAsia="Arial" w:hAnsi="Arial" w:cs="Times New Roman"/>
          <w:b/>
          <w:kern w:val="0"/>
          <w:sz w:val="22"/>
          <w:szCs w:val="20"/>
          <w:lang w:eastAsia="pl-PL" w:bidi="ar-SA"/>
        </w:rPr>
      </w:pPr>
    </w:p>
    <w:p w:rsidR="0055425F" w:rsidRDefault="0055425F" w:rsidP="00684FFD">
      <w:pPr>
        <w:widowControl/>
        <w:suppressAutoHyphens w:val="0"/>
        <w:autoSpaceDN/>
        <w:spacing w:line="0" w:lineRule="atLeast"/>
        <w:ind w:left="360"/>
        <w:rPr>
          <w:rFonts w:ascii="Arial" w:eastAsia="Arial" w:hAnsi="Arial" w:cs="Times New Roman"/>
          <w:b/>
          <w:kern w:val="0"/>
          <w:sz w:val="22"/>
          <w:szCs w:val="20"/>
          <w:lang w:eastAsia="pl-PL" w:bidi="ar-SA"/>
        </w:rPr>
      </w:pPr>
    </w:p>
    <w:p w:rsidR="0055425F" w:rsidRPr="00684FFD" w:rsidRDefault="0055425F" w:rsidP="00684FFD">
      <w:pPr>
        <w:widowControl/>
        <w:suppressAutoHyphens w:val="0"/>
        <w:autoSpaceDN/>
        <w:spacing w:line="0" w:lineRule="atLeast"/>
        <w:ind w:left="360"/>
        <w:rPr>
          <w:rFonts w:ascii="Arial" w:eastAsia="Arial" w:hAnsi="Arial"/>
          <w:kern w:val="0"/>
          <w:sz w:val="22"/>
          <w:szCs w:val="20"/>
          <w:lang w:eastAsia="pl-PL" w:bidi="ar-SA"/>
        </w:rPr>
      </w:pPr>
    </w:p>
    <w:p w:rsidR="00684FFD" w:rsidRPr="00684FFD" w:rsidRDefault="00684FFD" w:rsidP="00684FFD">
      <w:pPr>
        <w:widowControl/>
        <w:suppressAutoHyphens w:val="0"/>
        <w:autoSpaceDN/>
        <w:ind w:left="284"/>
        <w:jc w:val="both"/>
        <w:textAlignment w:val="baseline"/>
        <w:rPr>
          <w:rFonts w:ascii="Arial" w:eastAsia="Times New Roman" w:hAnsi="Arial"/>
          <w:b/>
          <w:kern w:val="0"/>
          <w:sz w:val="22"/>
          <w:szCs w:val="22"/>
          <w:lang w:eastAsia="x-none" w:bidi="ar-SA"/>
        </w:rPr>
      </w:pPr>
      <w:r w:rsidRPr="00684FFD">
        <w:rPr>
          <w:rFonts w:ascii="Arial" w:eastAsia="Times New Roman" w:hAnsi="Arial"/>
          <w:b/>
          <w:kern w:val="0"/>
          <w:sz w:val="22"/>
          <w:szCs w:val="22"/>
          <w:lang w:eastAsia="x-none" w:bidi="ar-SA"/>
        </w:rPr>
        <w:t>Uwaga !</w:t>
      </w:r>
    </w:p>
    <w:p w:rsidR="00684FFD" w:rsidRPr="00684FFD" w:rsidRDefault="0055425F" w:rsidP="00684FFD">
      <w:pPr>
        <w:widowControl/>
        <w:tabs>
          <w:tab w:val="left" w:pos="708"/>
        </w:tabs>
        <w:suppressAutoHyphens w:val="0"/>
        <w:autoSpaceDN/>
        <w:spacing w:line="255" w:lineRule="auto"/>
        <w:ind w:left="567"/>
        <w:jc w:val="both"/>
        <w:rPr>
          <w:rFonts w:ascii="Arial" w:eastAsia="Times New Roman" w:hAnsi="Arial"/>
          <w:kern w:val="0"/>
          <w:sz w:val="22"/>
          <w:szCs w:val="22"/>
          <w:lang w:eastAsia="pl-PL" w:bidi="ar-SA"/>
        </w:rPr>
      </w:pPr>
      <w:r>
        <w:rPr>
          <w:rFonts w:ascii="Arial" w:eastAsia="Times New Roman" w:hAnsi="Arial"/>
          <w:kern w:val="0"/>
          <w:sz w:val="22"/>
          <w:szCs w:val="22"/>
          <w:lang w:eastAsia="x-none" w:bidi="ar-SA"/>
        </w:rPr>
        <w:t>W przypadku zaoferowania dłuższego okresu gwarancji niż wymagany otrzyma za każdy dodatkowy rok 10 pkt. Maksymalnie 20 pkt (zaoferowanie 1 roku gwarancji = 0 punktów)</w:t>
      </w:r>
      <w:r w:rsidR="00684FFD" w:rsidRPr="00684FFD">
        <w:rPr>
          <w:rFonts w:ascii="Arial" w:eastAsia="Times New Roman" w:hAnsi="Arial"/>
          <w:kern w:val="0"/>
          <w:sz w:val="22"/>
          <w:szCs w:val="22"/>
          <w:lang w:eastAsia="pl-PL" w:bidi="ar-SA"/>
        </w:rPr>
        <w:t>.</w:t>
      </w:r>
    </w:p>
    <w:p w:rsidR="00684FFD" w:rsidRPr="00684FFD" w:rsidRDefault="00684FFD" w:rsidP="00684FFD">
      <w:pPr>
        <w:widowControl/>
        <w:suppressAutoHyphens w:val="0"/>
        <w:autoSpaceDN/>
        <w:spacing w:line="0" w:lineRule="atLeast"/>
        <w:ind w:left="360"/>
        <w:rPr>
          <w:rFonts w:ascii="Arial" w:eastAsia="Arial" w:hAnsi="Arial"/>
          <w:kern w:val="0"/>
          <w:sz w:val="22"/>
          <w:szCs w:val="20"/>
          <w:lang w:eastAsia="pl-PL" w:bidi="ar-SA"/>
        </w:rPr>
      </w:pPr>
    </w:p>
    <w:p w:rsidR="003D1B6B" w:rsidRDefault="00684FFD" w:rsidP="003D1B6B">
      <w:pPr>
        <w:widowControl/>
        <w:numPr>
          <w:ilvl w:val="0"/>
          <w:numId w:val="34"/>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684FFD">
        <w:rPr>
          <w:rFonts w:ascii="Arial" w:eastAsia="Arial" w:hAnsi="Arial"/>
          <w:kern w:val="0"/>
          <w:sz w:val="22"/>
          <w:szCs w:val="20"/>
          <w:lang w:eastAsia="pl-PL"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„cena”, kryterium „termin dostawy” i kryterium „okres gwarancji i rękojmi” - A + B + C.</w:t>
      </w:r>
    </w:p>
    <w:p w:rsidR="00AF754B" w:rsidRPr="003D1B6B" w:rsidRDefault="00684FFD" w:rsidP="003D1B6B">
      <w:pPr>
        <w:widowControl/>
        <w:numPr>
          <w:ilvl w:val="0"/>
          <w:numId w:val="34"/>
        </w:numPr>
        <w:tabs>
          <w:tab w:val="left" w:pos="360"/>
        </w:tabs>
        <w:suppressAutoHyphens w:val="0"/>
        <w:autoSpaceDN/>
        <w:spacing w:line="286" w:lineRule="auto"/>
        <w:jc w:val="both"/>
        <w:textAlignment w:val="baseline"/>
        <w:rPr>
          <w:rFonts w:ascii="Arial" w:eastAsia="Arial" w:hAnsi="Arial"/>
          <w:kern w:val="0"/>
          <w:sz w:val="22"/>
          <w:szCs w:val="20"/>
          <w:lang w:eastAsia="pl-PL" w:bidi="ar-SA"/>
        </w:rPr>
      </w:pPr>
      <w:r w:rsidRPr="003D1B6B">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3D1B6B" w:rsidRPr="003D1B6B" w:rsidRDefault="003D1B6B" w:rsidP="003D1B6B">
      <w:pPr>
        <w:spacing w:line="276" w:lineRule="auto"/>
        <w:ind w:left="72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AC1BD7"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00206A8D"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590D29" w:rsidRPr="00005518"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85A51" w:rsidRDefault="00206A8D" w:rsidP="00590D29">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4C1F7D" w:rsidRDefault="00206A8D" w:rsidP="00590D29">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590D29">
        <w:rPr>
          <w:rFonts w:ascii="Arial" w:eastAsia="Times New Roman" w:hAnsi="Arial"/>
          <w:kern w:val="0"/>
          <w:sz w:val="22"/>
          <w:szCs w:val="22"/>
          <w:lang w:val="x-none" w:eastAsia="x-none" w:bidi="ar-SA"/>
        </w:rPr>
        <w:br/>
        <w:t xml:space="preserve">z treścią art. 24aa ust. 2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 xml:space="preserve">, chyba, że zachodzą przesłanki, o których mowa </w:t>
      </w:r>
      <w:r w:rsidRPr="00590D29">
        <w:rPr>
          <w:rFonts w:ascii="Arial" w:eastAsia="Times New Roman" w:hAnsi="Arial"/>
          <w:kern w:val="0"/>
          <w:sz w:val="22"/>
          <w:szCs w:val="22"/>
          <w:lang w:val="x-none" w:eastAsia="x-none" w:bidi="ar-SA"/>
        </w:rPr>
        <w:br/>
        <w:t xml:space="preserve">w art. 93 ust 1 ustawy </w:t>
      </w:r>
      <w:proofErr w:type="spellStart"/>
      <w:r w:rsidRPr="00590D29">
        <w:rPr>
          <w:rFonts w:ascii="Arial" w:eastAsia="Times New Roman" w:hAnsi="Arial"/>
          <w:kern w:val="0"/>
          <w:sz w:val="22"/>
          <w:szCs w:val="22"/>
          <w:lang w:val="x-none" w:eastAsia="x-none" w:bidi="ar-SA"/>
        </w:rPr>
        <w:t>Pzp</w:t>
      </w:r>
      <w:proofErr w:type="spellEnd"/>
      <w:r w:rsidRPr="00590D29">
        <w:rPr>
          <w:rFonts w:ascii="Arial" w:eastAsia="Times New Roman" w:hAnsi="Arial"/>
          <w:kern w:val="0"/>
          <w:sz w:val="22"/>
          <w:szCs w:val="22"/>
          <w:lang w:val="x-none" w:eastAsia="x-none" w:bidi="ar-SA"/>
        </w:rPr>
        <w:t>.</w:t>
      </w:r>
    </w:p>
    <w:p w:rsidR="004C1F7D" w:rsidRPr="004C1F7D" w:rsidRDefault="004C1F7D" w:rsidP="004C1F7D">
      <w:pPr>
        <w:pStyle w:val="Akapitzlist"/>
        <w:numPr>
          <w:ilvl w:val="0"/>
          <w:numId w:val="6"/>
        </w:numPr>
        <w:tabs>
          <w:tab w:val="left" w:pos="421"/>
        </w:tabs>
        <w:spacing w:line="276" w:lineRule="auto"/>
        <w:jc w:val="both"/>
        <w:textAlignment w:val="baseline"/>
        <w:rPr>
          <w:rFonts w:ascii="Arial" w:eastAsia="Arial" w:hAnsi="Arial"/>
          <w:sz w:val="22"/>
          <w:szCs w:val="20"/>
          <w:lang w:eastAsia="pl-PL"/>
        </w:rPr>
      </w:pPr>
      <w:r w:rsidRPr="004C1F7D">
        <w:rPr>
          <w:rFonts w:ascii="Arial" w:eastAsia="Arial" w:hAnsi="Arial"/>
          <w:sz w:val="22"/>
          <w:szCs w:val="20"/>
          <w:lang w:eastAsia="pl-PL"/>
        </w:rPr>
        <w:t>Jeżeli zostanie wybrana oferta Wykonawców wspólnie ubiegający się o udzielenie zamówienia, to przed zawarciem umowy, winni dostarczyć Zamawiającemu:</w:t>
      </w:r>
    </w:p>
    <w:p w:rsidR="004C1F7D" w:rsidRPr="004C1F7D" w:rsidRDefault="004C1F7D" w:rsidP="004C1F7D">
      <w:pPr>
        <w:widowControl/>
        <w:numPr>
          <w:ilvl w:val="1"/>
          <w:numId w:val="47"/>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C1F7D" w:rsidRPr="004C1F7D" w:rsidRDefault="004C1F7D" w:rsidP="004C1F7D">
      <w:pPr>
        <w:widowControl/>
        <w:numPr>
          <w:ilvl w:val="1"/>
          <w:numId w:val="47"/>
        </w:numPr>
        <w:tabs>
          <w:tab w:val="left" w:pos="1000"/>
        </w:tabs>
        <w:suppressAutoHyphens w:val="0"/>
        <w:spacing w:line="276" w:lineRule="auto"/>
        <w:ind w:left="714" w:hanging="357"/>
        <w:jc w:val="both"/>
        <w:textAlignment w:val="baseline"/>
        <w:rPr>
          <w:rFonts w:ascii="Arial" w:eastAsia="Arial" w:hAnsi="Arial"/>
          <w:kern w:val="0"/>
          <w:sz w:val="22"/>
          <w:szCs w:val="20"/>
          <w:lang w:eastAsia="pl-PL" w:bidi="ar-SA"/>
        </w:rPr>
      </w:pPr>
      <w:r w:rsidRPr="004C1F7D">
        <w:rPr>
          <w:rFonts w:ascii="Arial" w:eastAsia="Arial" w:hAnsi="Arial"/>
          <w:kern w:val="0"/>
          <w:sz w:val="22"/>
          <w:szCs w:val="20"/>
          <w:lang w:eastAsia="pl-PL" w:bidi="ar-SA"/>
        </w:rPr>
        <w:t>w przypadku spółki cywilnej - umowa spółki cywilnej (w części dotyczącej uprawnień wspólników).</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sidR="00AC1BD7">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3D1B6B"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656C96" w:rsidRDefault="00656C96" w:rsidP="00206A8D">
      <w:pPr>
        <w:widowControl/>
        <w:suppressAutoHyphens w:val="0"/>
        <w:autoSpaceDN/>
        <w:jc w:val="both"/>
        <w:rPr>
          <w:rFonts w:ascii="Arial" w:eastAsia="Times New Roman" w:hAnsi="Arial"/>
          <w:bCs/>
          <w:iCs/>
          <w:kern w:val="0"/>
          <w:sz w:val="22"/>
          <w:szCs w:val="22"/>
          <w:lang w:eastAsia="en-US" w:bidi="ar-SA"/>
        </w:rPr>
      </w:pPr>
    </w:p>
    <w:p w:rsidR="00656C96" w:rsidRDefault="00656C96" w:rsidP="00206A8D">
      <w:pPr>
        <w:widowControl/>
        <w:suppressAutoHyphens w:val="0"/>
        <w:autoSpaceDN/>
        <w:jc w:val="both"/>
        <w:rPr>
          <w:rFonts w:ascii="Arial" w:eastAsia="Times New Roman" w:hAnsi="Arial"/>
          <w:bCs/>
          <w:iCs/>
          <w:kern w:val="0"/>
          <w:sz w:val="22"/>
          <w:szCs w:val="22"/>
          <w:lang w:eastAsia="en-US" w:bidi="ar-SA"/>
        </w:rPr>
      </w:pPr>
    </w:p>
    <w:p w:rsidR="00656C96" w:rsidRDefault="00656C96" w:rsidP="00206A8D">
      <w:pPr>
        <w:widowControl/>
        <w:suppressAutoHyphens w:val="0"/>
        <w:autoSpaceDN/>
        <w:jc w:val="both"/>
        <w:rPr>
          <w:rFonts w:ascii="Arial" w:eastAsia="Times New Roman" w:hAnsi="Arial"/>
          <w:bCs/>
          <w:iCs/>
          <w:kern w:val="0"/>
          <w:sz w:val="22"/>
          <w:szCs w:val="22"/>
          <w:lang w:eastAsia="en-US" w:bidi="ar-SA"/>
        </w:rPr>
      </w:pP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p w:rsidR="00206A8D" w:rsidRDefault="00206A8D" w:rsidP="00206A8D">
      <w:pPr>
        <w:widowControl/>
        <w:suppressAutoHyphens w:val="0"/>
        <w:autoSpaceDN/>
        <w:jc w:val="both"/>
        <w:rPr>
          <w:rFonts w:ascii="Arial" w:eastAsia="Times New Roman" w:hAnsi="Arial"/>
          <w:bCs/>
          <w:iCs/>
          <w:kern w:val="0"/>
          <w:sz w:val="22"/>
          <w:szCs w:val="22"/>
          <w:lang w:eastAsia="en-US" w:bidi="ar-SA"/>
        </w:rPr>
      </w:pPr>
    </w:p>
    <w:p w:rsidR="00656C96" w:rsidRPr="00860C41" w:rsidRDefault="00656C96"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00AC1BD7">
              <w:rPr>
                <w:rFonts w:ascii="Arial" w:eastAsia="Calibri" w:hAnsi="Arial"/>
                <w:b/>
                <w:kern w:val="0"/>
                <w:sz w:val="22"/>
                <w:szCs w:val="22"/>
                <w:lang w:eastAsia="en-US" w:bidi="ar-SA"/>
              </w:rPr>
              <w:t>II</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65068D" w:rsidRPr="00656C96" w:rsidRDefault="00206A8D" w:rsidP="006506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005518" w:rsidRPr="003D1B6B" w:rsidRDefault="00206A8D" w:rsidP="00005518">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w:t>
      </w:r>
    </w:p>
    <w:p w:rsidR="00206A8D" w:rsidRPr="00005518" w:rsidRDefault="00206A8D" w:rsidP="00005518">
      <w:pPr>
        <w:widowControl/>
        <w:suppressAutoHyphens w:val="0"/>
        <w:autoSpaceDN/>
        <w:spacing w:line="276" w:lineRule="auto"/>
        <w:jc w:val="both"/>
        <w:rPr>
          <w:rFonts w:ascii="Arial" w:eastAsia="Calibri" w:hAnsi="Arial"/>
          <w:kern w:val="0"/>
          <w:sz w:val="22"/>
          <w:szCs w:val="22"/>
          <w:lang w:eastAsia="en-US" w:bidi="ar-SA"/>
        </w:rPr>
      </w:pPr>
      <w:r w:rsidRPr="00005518">
        <w:rPr>
          <w:rFonts w:ascii="Arial" w:eastAsia="Calibri" w:hAnsi="Arial"/>
          <w:kern w:val="0"/>
          <w:sz w:val="22"/>
          <w:szCs w:val="22"/>
          <w:lang w:eastAsia="en-US" w:bidi="ar-SA"/>
        </w:rPr>
        <w:t>ze szczegółowym opisaniem zaistniałej zmiany i wynikających stąd konsekwencji, przedstawiając jednocześnie propozycję zmiany. Zamawiający przygotuje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590D29" w:rsidRPr="00005518" w:rsidRDefault="00206A8D" w:rsidP="00590D29">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w:t>
      </w:r>
    </w:p>
    <w:p w:rsidR="003F3B3D" w:rsidRPr="00885A51" w:rsidRDefault="00206A8D" w:rsidP="00590D29">
      <w:pPr>
        <w:widowControl/>
        <w:suppressAutoHyphens w:val="0"/>
        <w:autoSpaceDN/>
        <w:spacing w:line="276" w:lineRule="auto"/>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w:t>
            </w:r>
            <w:r w:rsidR="00AC1BD7">
              <w:rPr>
                <w:rFonts w:ascii="Arial" w:eastAsia="Times New Roman" w:hAnsi="Arial"/>
                <w:b/>
                <w:kern w:val="0"/>
                <w:sz w:val="22"/>
                <w:szCs w:val="22"/>
                <w:lang w:eastAsia="en-US" w:bidi="ar-SA"/>
              </w:rPr>
              <w:t>II</w:t>
            </w:r>
            <w:r w:rsidRPr="00860C41">
              <w:rPr>
                <w:rFonts w:ascii="Arial" w:eastAsia="Times New Roman" w:hAnsi="Arial"/>
                <w:b/>
                <w:kern w:val="0"/>
                <w:sz w:val="22"/>
                <w:szCs w:val="22"/>
                <w:lang w:eastAsia="en-US" w:bidi="ar-SA"/>
              </w:rPr>
              <w:t>. ŚRODKI OCHRONY PRAWNEJ</w:t>
            </w:r>
          </w:p>
        </w:tc>
      </w:tr>
    </w:tbl>
    <w:p w:rsidR="00885A51" w:rsidRPr="00590D29" w:rsidRDefault="00206A8D" w:rsidP="00885A51">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656C96"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656C96" w:rsidRDefault="00656C96" w:rsidP="00656C96">
      <w:pPr>
        <w:widowControl/>
        <w:suppressAutoHyphens w:val="0"/>
        <w:autoSpaceDN/>
        <w:spacing w:line="276" w:lineRule="auto"/>
        <w:jc w:val="both"/>
        <w:rPr>
          <w:rFonts w:ascii="Arial" w:eastAsia="Calibri" w:hAnsi="Arial"/>
          <w:kern w:val="0"/>
          <w:sz w:val="22"/>
          <w:szCs w:val="22"/>
          <w:lang w:eastAsia="x-none" w:bidi="ar-SA"/>
        </w:rPr>
      </w:pPr>
    </w:p>
    <w:p w:rsidR="00656C96" w:rsidRDefault="00656C96" w:rsidP="00656C96">
      <w:pPr>
        <w:widowControl/>
        <w:suppressAutoHyphens w:val="0"/>
        <w:autoSpaceDN/>
        <w:spacing w:line="276" w:lineRule="auto"/>
        <w:jc w:val="both"/>
        <w:rPr>
          <w:rFonts w:ascii="Arial" w:eastAsia="Calibri" w:hAnsi="Arial"/>
          <w:kern w:val="0"/>
          <w:sz w:val="22"/>
          <w:szCs w:val="22"/>
          <w:lang w:eastAsia="x-none" w:bidi="ar-SA"/>
        </w:rPr>
      </w:pPr>
    </w:p>
    <w:p w:rsidR="00656C96" w:rsidRDefault="00656C96" w:rsidP="00656C96">
      <w:pPr>
        <w:widowControl/>
        <w:suppressAutoHyphens w:val="0"/>
        <w:autoSpaceDN/>
        <w:spacing w:line="276" w:lineRule="auto"/>
        <w:jc w:val="both"/>
        <w:rPr>
          <w:rFonts w:ascii="Arial" w:eastAsia="Calibri" w:hAnsi="Arial"/>
          <w:kern w:val="0"/>
          <w:sz w:val="22"/>
          <w:szCs w:val="22"/>
          <w:lang w:eastAsia="x-none" w:bidi="ar-SA"/>
        </w:rPr>
      </w:pPr>
    </w:p>
    <w:p w:rsidR="00656C96" w:rsidRPr="00860C41" w:rsidRDefault="00656C96" w:rsidP="00656C96">
      <w:pPr>
        <w:widowControl/>
        <w:suppressAutoHyphens w:val="0"/>
        <w:autoSpaceDN/>
        <w:spacing w:line="276" w:lineRule="auto"/>
        <w:jc w:val="both"/>
        <w:rPr>
          <w:rFonts w:ascii="Arial" w:eastAsia="Calibri" w:hAnsi="Arial"/>
          <w:b/>
          <w:kern w:val="0"/>
          <w:sz w:val="22"/>
          <w:szCs w:val="22"/>
          <w:lang w:val="x-none" w:eastAsia="x-none" w:bidi="ar-SA"/>
        </w:rPr>
      </w:pPr>
    </w:p>
    <w:p w:rsidR="003D1B6B" w:rsidRPr="0065068D" w:rsidRDefault="00206A8D" w:rsidP="003D1B6B">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65068D" w:rsidRPr="00656C96" w:rsidRDefault="00206A8D" w:rsidP="006506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005518" w:rsidRPr="003D1B6B" w:rsidRDefault="00206A8D" w:rsidP="00005518">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590D29" w:rsidRPr="00005518" w:rsidRDefault="00206A8D" w:rsidP="00590D29">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885A51" w:rsidRDefault="00590D29" w:rsidP="003F3B3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206A8D"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00206A8D" w:rsidRPr="00860C41">
        <w:rPr>
          <w:rFonts w:ascii="Arial" w:eastAsia="Calibri" w:hAnsi="Arial"/>
          <w:kern w:val="0"/>
          <w:sz w:val="22"/>
          <w:szCs w:val="22"/>
          <w:lang w:eastAsia="x-none" w:bidi="ar-SA"/>
        </w:rPr>
        <w:t>P</w:t>
      </w:r>
      <w:proofErr w:type="spellStart"/>
      <w:r w:rsidR="00206A8D" w:rsidRPr="00860C41">
        <w:rPr>
          <w:rFonts w:ascii="Arial" w:eastAsia="Calibri" w:hAnsi="Arial"/>
          <w:kern w:val="0"/>
          <w:sz w:val="22"/>
          <w:szCs w:val="22"/>
          <w:lang w:val="x-none" w:eastAsia="x-none" w:bidi="ar-SA"/>
        </w:rPr>
        <w:t>zp</w:t>
      </w:r>
      <w:proofErr w:type="spellEnd"/>
      <w:r w:rsidR="00206A8D"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590D29" w:rsidRDefault="00206A8D" w:rsidP="00885A51">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206A8D" w:rsidRDefault="00206A8D" w:rsidP="00885A51">
      <w:pPr>
        <w:widowControl/>
        <w:suppressAutoHyphens w:val="0"/>
        <w:autoSpaceDN/>
        <w:spacing w:line="276" w:lineRule="auto"/>
        <w:rPr>
          <w:rFonts w:ascii="Arial" w:eastAsia="Calibri" w:hAnsi="Arial"/>
          <w:kern w:val="0"/>
          <w:sz w:val="22"/>
          <w:szCs w:val="22"/>
          <w:lang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656C96" w:rsidRDefault="00656C96" w:rsidP="00885A51">
      <w:pPr>
        <w:widowControl/>
        <w:suppressAutoHyphens w:val="0"/>
        <w:autoSpaceDN/>
        <w:spacing w:line="276" w:lineRule="auto"/>
        <w:rPr>
          <w:rFonts w:ascii="Arial" w:eastAsia="Calibri" w:hAnsi="Arial"/>
          <w:kern w:val="0"/>
          <w:sz w:val="22"/>
          <w:szCs w:val="22"/>
          <w:lang w:eastAsia="x-none" w:bidi="ar-SA"/>
        </w:rPr>
      </w:pPr>
    </w:p>
    <w:p w:rsidR="00656C96" w:rsidRDefault="00656C96" w:rsidP="00885A51">
      <w:pPr>
        <w:widowControl/>
        <w:suppressAutoHyphens w:val="0"/>
        <w:autoSpaceDN/>
        <w:spacing w:line="276" w:lineRule="auto"/>
        <w:rPr>
          <w:rFonts w:ascii="Arial" w:eastAsia="Calibri" w:hAnsi="Arial"/>
          <w:kern w:val="0"/>
          <w:sz w:val="22"/>
          <w:szCs w:val="22"/>
          <w:lang w:eastAsia="x-none" w:bidi="ar-SA"/>
        </w:rPr>
      </w:pPr>
    </w:p>
    <w:p w:rsidR="00656C96" w:rsidRPr="00656C96" w:rsidRDefault="00656C96" w:rsidP="00885A51">
      <w:pPr>
        <w:widowControl/>
        <w:suppressAutoHyphens w:val="0"/>
        <w:autoSpaceDN/>
        <w:spacing w:line="276" w:lineRule="auto"/>
        <w:rPr>
          <w:rFonts w:ascii="Arial" w:eastAsia="Calibri" w:hAnsi="Arial"/>
          <w:kern w:val="0"/>
          <w:sz w:val="22"/>
          <w:szCs w:val="22"/>
          <w:lang w:eastAsia="x-none" w:bidi="ar-SA"/>
        </w:rPr>
      </w:pPr>
    </w:p>
    <w:p w:rsidR="003D1B6B" w:rsidRPr="0065068D" w:rsidRDefault="00206A8D" w:rsidP="003D1B6B">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Skarga powinna czynić zadość wymaganiom przewidzianym dla pisma procesowego oraz zawierać oznaczenie zaskarżonego orzeczenia, przytoczenie zarzutów, zwięzłe ich </w:t>
      </w:r>
    </w:p>
    <w:p w:rsidR="00206A8D" w:rsidRPr="003D1B6B" w:rsidRDefault="00206A8D" w:rsidP="003D1B6B">
      <w:pPr>
        <w:widowControl/>
        <w:suppressAutoHyphens w:val="0"/>
        <w:autoSpaceDN/>
        <w:spacing w:line="276" w:lineRule="auto"/>
        <w:rPr>
          <w:rFonts w:ascii="Arial" w:eastAsia="Calibri" w:hAnsi="Arial"/>
          <w:kern w:val="0"/>
          <w:sz w:val="22"/>
          <w:szCs w:val="22"/>
          <w:lang w:val="x-none" w:eastAsia="x-none" w:bidi="ar-SA"/>
        </w:rPr>
      </w:pPr>
      <w:r w:rsidRPr="003D1B6B">
        <w:rPr>
          <w:rFonts w:ascii="Arial" w:eastAsia="Calibri" w:hAnsi="Arial"/>
          <w:kern w:val="0"/>
          <w:sz w:val="22"/>
          <w:szCs w:val="22"/>
          <w:lang w:val="x-none" w:eastAsia="x-none" w:bidi="ar-SA"/>
        </w:rPr>
        <w:t>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656C96" w:rsidRDefault="00206A8D" w:rsidP="00206A8D">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656C96" w:rsidRPr="00656C96" w:rsidRDefault="00656C96" w:rsidP="00656C96">
      <w:pPr>
        <w:widowControl/>
        <w:tabs>
          <w:tab w:val="num" w:pos="426"/>
        </w:tabs>
        <w:suppressAutoHyphens w:val="0"/>
        <w:autoSpaceDN/>
        <w:spacing w:line="276" w:lineRule="auto"/>
        <w:jc w:val="both"/>
        <w:rPr>
          <w:rFonts w:ascii="Arial" w:eastAsia="Calibri"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AC1BD7"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XXIV</w:t>
            </w:r>
            <w:r w:rsidR="00206A8D" w:rsidRPr="00860C41">
              <w:rPr>
                <w:rFonts w:ascii="Arial" w:eastAsia="Times New Roman" w:hAnsi="Arial"/>
                <w:b/>
                <w:kern w:val="0"/>
                <w:sz w:val="22"/>
                <w:szCs w:val="22"/>
                <w:lang w:eastAsia="en-US" w:bidi="ar-SA"/>
              </w:rPr>
              <w:t xml:space="preserve">.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005518" w:rsidRPr="003D1B6B"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590D29"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obowiązek podania przez Wykonawcę danych osobowych bezpośrednio jego dotyczących oraz danych osób uczestniczących w postępowaniu jest wymogiem ustawowym określonym</w:t>
      </w:r>
    </w:p>
    <w:p w:rsidR="003F3B3D"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D05A60" w:rsidRPr="00D05A60" w:rsidRDefault="00206A8D" w:rsidP="00D05A60">
      <w:pPr>
        <w:pStyle w:val="Akapitzlist"/>
        <w:numPr>
          <w:ilvl w:val="0"/>
          <w:numId w:val="15"/>
        </w:numPr>
        <w:spacing w:line="276" w:lineRule="auto"/>
        <w:ind w:left="851" w:hanging="284"/>
        <w:jc w:val="both"/>
        <w:rPr>
          <w:rFonts w:ascii="Arial" w:eastAsia="Calibri" w:hAnsi="Arial"/>
          <w:sz w:val="22"/>
          <w:szCs w:val="22"/>
          <w:lang w:eastAsia="en-US"/>
        </w:rPr>
      </w:pPr>
      <w:r w:rsidRPr="00D05A60">
        <w:rPr>
          <w:rFonts w:ascii="Arial" w:eastAsia="Calibri" w:hAnsi="Arial"/>
          <w:sz w:val="22"/>
          <w:szCs w:val="22"/>
          <w:lang w:eastAsia="en-US"/>
        </w:rPr>
        <w:t>na podstawie art. 15 RODO prawo dostępu do danych osobowych bezpośrednio ich dotyczących;</w:t>
      </w:r>
    </w:p>
    <w:p w:rsidR="00D05A60" w:rsidRPr="00D05A60" w:rsidRDefault="00206A8D" w:rsidP="00D05A60">
      <w:pPr>
        <w:pStyle w:val="Akapitzlist"/>
        <w:numPr>
          <w:ilvl w:val="0"/>
          <w:numId w:val="15"/>
        </w:numPr>
        <w:spacing w:line="276" w:lineRule="auto"/>
        <w:ind w:left="851" w:hanging="284"/>
        <w:jc w:val="both"/>
        <w:rPr>
          <w:rFonts w:ascii="Arial" w:eastAsia="Calibri" w:hAnsi="Arial"/>
          <w:sz w:val="22"/>
          <w:szCs w:val="22"/>
          <w:lang w:eastAsia="en-US"/>
        </w:rPr>
      </w:pPr>
      <w:r w:rsidRPr="00D05A60">
        <w:rPr>
          <w:rFonts w:ascii="Arial" w:eastAsia="Calibri" w:hAnsi="Arial"/>
          <w:sz w:val="22"/>
          <w:szCs w:val="22"/>
          <w:lang w:eastAsia="en-US"/>
        </w:rPr>
        <w:t>podstawie art. 16 RODO prawo do sprostowania przez Wykonawcę uczestniczącego w przedmiotowym postępowaniu danych osobowych (</w:t>
      </w:r>
      <w:r w:rsidRPr="00D05A60">
        <w:rPr>
          <w:rFonts w:ascii="Arial" w:eastAsia="Calibri" w:hAnsi="Arial"/>
          <w:i/>
          <w:sz w:val="22"/>
          <w:szCs w:val="22"/>
          <w:lang w:eastAsia="en-US"/>
        </w:rPr>
        <w:t>skorzystanie z prawa do sprostowania</w:t>
      </w:r>
      <w:r w:rsidR="00D05A60">
        <w:rPr>
          <w:rFonts w:ascii="Arial" w:eastAsia="Calibri" w:hAnsi="Arial"/>
          <w:i/>
          <w:sz w:val="22"/>
          <w:szCs w:val="22"/>
          <w:lang w:val="pl-PL" w:eastAsia="en-US"/>
        </w:rPr>
        <w:t xml:space="preserve"> </w:t>
      </w:r>
      <w:r w:rsidRPr="00D05A60">
        <w:rPr>
          <w:rFonts w:ascii="Arial" w:eastAsia="Calibri" w:hAnsi="Arial"/>
          <w:i/>
          <w:sz w:val="22"/>
          <w:szCs w:val="22"/>
          <w:lang w:eastAsia="en-US"/>
        </w:rPr>
        <w:t>nie może skutkować zmianą wyniku postępowania o udzielenie zamówienia publicznego ani zmianą postanowi</w:t>
      </w:r>
      <w:r w:rsidR="00656C96" w:rsidRPr="00D05A60">
        <w:rPr>
          <w:rFonts w:ascii="Arial" w:eastAsia="Calibri" w:hAnsi="Arial"/>
          <w:i/>
          <w:sz w:val="22"/>
          <w:szCs w:val="22"/>
          <w:lang w:eastAsia="en-US"/>
        </w:rPr>
        <w:t>eń umowy w zakresie</w:t>
      </w:r>
    </w:p>
    <w:p w:rsidR="00D05A60" w:rsidRDefault="00D05A60" w:rsidP="00D05A60">
      <w:pPr>
        <w:spacing w:line="276" w:lineRule="auto"/>
        <w:ind w:left="567"/>
        <w:jc w:val="both"/>
        <w:rPr>
          <w:rFonts w:ascii="Arial" w:eastAsia="Calibri" w:hAnsi="Arial"/>
          <w:i/>
          <w:sz w:val="22"/>
          <w:szCs w:val="22"/>
          <w:lang w:eastAsia="en-US"/>
        </w:rPr>
      </w:pPr>
    </w:p>
    <w:p w:rsidR="00D05A60" w:rsidRDefault="00D05A60" w:rsidP="00D05A60">
      <w:pPr>
        <w:spacing w:line="276" w:lineRule="auto"/>
        <w:ind w:left="567"/>
        <w:jc w:val="both"/>
        <w:rPr>
          <w:rFonts w:ascii="Arial" w:eastAsia="Calibri" w:hAnsi="Arial"/>
          <w:i/>
          <w:sz w:val="22"/>
          <w:szCs w:val="22"/>
          <w:lang w:eastAsia="en-US"/>
        </w:rPr>
      </w:pPr>
    </w:p>
    <w:p w:rsidR="00D05A60" w:rsidRPr="00D05A60" w:rsidRDefault="00656C96" w:rsidP="00D05A60">
      <w:pPr>
        <w:spacing w:line="276" w:lineRule="auto"/>
        <w:ind w:left="567"/>
        <w:jc w:val="both"/>
        <w:rPr>
          <w:rFonts w:ascii="Arial" w:eastAsia="Calibri" w:hAnsi="Arial"/>
          <w:sz w:val="22"/>
          <w:szCs w:val="22"/>
          <w:lang w:eastAsia="en-US"/>
        </w:rPr>
      </w:pPr>
      <w:r w:rsidRPr="00D05A60">
        <w:rPr>
          <w:rFonts w:ascii="Arial" w:eastAsia="Calibri" w:hAnsi="Arial"/>
          <w:i/>
          <w:sz w:val="22"/>
          <w:szCs w:val="22"/>
          <w:lang w:eastAsia="en-US"/>
        </w:rPr>
        <w:t xml:space="preserve"> niezgodnym </w:t>
      </w:r>
      <w:r w:rsidR="00206A8D" w:rsidRPr="00D05A60">
        <w:rPr>
          <w:rFonts w:ascii="Arial" w:eastAsia="Calibri" w:hAnsi="Arial"/>
          <w:i/>
          <w:sz w:val="22"/>
          <w:szCs w:val="22"/>
          <w:lang w:eastAsia="en-US"/>
        </w:rPr>
        <w:t xml:space="preserve">z </w:t>
      </w:r>
      <w:proofErr w:type="spellStart"/>
      <w:r w:rsidR="00206A8D" w:rsidRPr="00D05A60">
        <w:rPr>
          <w:rFonts w:ascii="Arial" w:eastAsia="Calibri" w:hAnsi="Arial"/>
          <w:i/>
          <w:sz w:val="22"/>
          <w:szCs w:val="22"/>
          <w:lang w:eastAsia="en-US"/>
        </w:rPr>
        <w:t>Pzp</w:t>
      </w:r>
      <w:proofErr w:type="spellEnd"/>
      <w:r w:rsidR="00206A8D" w:rsidRPr="00D05A60">
        <w:rPr>
          <w:rFonts w:ascii="Arial" w:eastAsia="Calibri" w:hAnsi="Arial"/>
          <w:i/>
          <w:sz w:val="22"/>
          <w:szCs w:val="22"/>
          <w:lang w:eastAsia="en-US"/>
        </w:rPr>
        <w:t xml:space="preserve"> oraz nie może naruszać integralności protokołu oraz jego załączników)</w:t>
      </w:r>
      <w:r w:rsidR="00206A8D" w:rsidRPr="00D05A60">
        <w:rPr>
          <w:rFonts w:ascii="Arial" w:eastAsia="Calibri" w:hAnsi="Arial"/>
          <w:sz w:val="22"/>
          <w:szCs w:val="22"/>
          <w:lang w:eastAsia="en-US"/>
        </w:rPr>
        <w:t>;</w:t>
      </w:r>
    </w:p>
    <w:p w:rsidR="00D05A60" w:rsidRPr="00D05A60" w:rsidRDefault="00206A8D" w:rsidP="00D05A60">
      <w:pPr>
        <w:pStyle w:val="Akapitzlist"/>
        <w:numPr>
          <w:ilvl w:val="0"/>
          <w:numId w:val="15"/>
        </w:numPr>
        <w:spacing w:line="276" w:lineRule="auto"/>
        <w:ind w:left="851" w:hanging="284"/>
        <w:jc w:val="both"/>
        <w:rPr>
          <w:rFonts w:ascii="Arial" w:eastAsia="Calibri" w:hAnsi="Arial"/>
          <w:sz w:val="22"/>
          <w:szCs w:val="22"/>
          <w:lang w:eastAsia="en-US"/>
        </w:rPr>
      </w:pPr>
      <w:r w:rsidRPr="00D05A60">
        <w:rPr>
          <w:rFonts w:ascii="Arial" w:eastAsia="Calibri" w:hAnsi="Arial"/>
          <w:sz w:val="22"/>
          <w:szCs w:val="22"/>
          <w:lang w:eastAsia="en-US"/>
        </w:rPr>
        <w:t>na podstawie art. 18 RODO prawo żądania od administratora ograniczenia przetwarzania danych osobowych z zastrzeżeniem przypadków, o których mowa w art. 18 ust. 2 RODO (</w:t>
      </w:r>
      <w:r w:rsidRPr="00D05A60">
        <w:rPr>
          <w:rFonts w:ascii="Arial" w:eastAsia="Calibri" w:hAnsi="Arial"/>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05A60">
        <w:rPr>
          <w:rFonts w:ascii="Arial" w:eastAsia="Calibri" w:hAnsi="Arial"/>
          <w:sz w:val="22"/>
          <w:szCs w:val="22"/>
          <w:lang w:eastAsia="en-US"/>
        </w:rPr>
        <w:t xml:space="preserve">;  </w:t>
      </w:r>
    </w:p>
    <w:p w:rsidR="00206A8D" w:rsidRPr="00D05A60" w:rsidRDefault="00206A8D" w:rsidP="00D05A60">
      <w:pPr>
        <w:pStyle w:val="Akapitzlist"/>
        <w:numPr>
          <w:ilvl w:val="0"/>
          <w:numId w:val="15"/>
        </w:numPr>
        <w:spacing w:line="276" w:lineRule="auto"/>
        <w:ind w:left="851" w:hanging="284"/>
        <w:jc w:val="both"/>
        <w:rPr>
          <w:rFonts w:ascii="Arial" w:eastAsia="Calibri" w:hAnsi="Arial"/>
          <w:sz w:val="22"/>
          <w:szCs w:val="22"/>
          <w:lang w:eastAsia="en-US"/>
        </w:rPr>
      </w:pPr>
      <w:r w:rsidRPr="00D05A60">
        <w:rPr>
          <w:rFonts w:ascii="Arial" w:eastAsia="Calibri" w:hAnsi="Arial"/>
          <w:sz w:val="22"/>
          <w:szCs w:val="22"/>
          <w:lang w:eastAsia="en-US"/>
        </w:rPr>
        <w:t>prawo do wniesienia skargi do Prezesa Urzędu Ochrony Danych Osobowych, gdy uzna, że przetwarzanie danych os</w:t>
      </w:r>
      <w:r w:rsidR="00656C96" w:rsidRPr="00D05A60">
        <w:rPr>
          <w:rFonts w:ascii="Arial" w:eastAsia="Calibri" w:hAnsi="Arial"/>
          <w:sz w:val="22"/>
          <w:szCs w:val="22"/>
          <w:lang w:eastAsia="en-US"/>
        </w:rPr>
        <w:t xml:space="preserve">obowych dotyczących wykonawców </w:t>
      </w:r>
      <w:r w:rsidRPr="00D05A60">
        <w:rPr>
          <w:rFonts w:ascii="Arial" w:eastAsia="Calibri" w:hAnsi="Arial"/>
          <w:sz w:val="22"/>
          <w:szCs w:val="22"/>
          <w:lang w:eastAsia="en-US"/>
        </w:rPr>
        <w:t>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D05A60" w:rsidRPr="00D05A60" w:rsidRDefault="00206A8D" w:rsidP="00D05A60">
      <w:pPr>
        <w:pStyle w:val="Akapitzlist"/>
        <w:numPr>
          <w:ilvl w:val="0"/>
          <w:numId w:val="16"/>
        </w:numPr>
        <w:spacing w:line="276" w:lineRule="auto"/>
        <w:jc w:val="both"/>
        <w:rPr>
          <w:rFonts w:ascii="Arial" w:eastAsia="Calibri" w:hAnsi="Arial"/>
          <w:i/>
          <w:sz w:val="22"/>
          <w:szCs w:val="22"/>
          <w:lang w:eastAsia="en-US"/>
        </w:rPr>
      </w:pPr>
      <w:r w:rsidRPr="00D05A60">
        <w:rPr>
          <w:rFonts w:ascii="Arial" w:eastAsia="Calibri" w:hAnsi="Arial"/>
          <w:sz w:val="22"/>
          <w:szCs w:val="22"/>
          <w:lang w:eastAsia="en-US"/>
        </w:rPr>
        <w:t>w związku z art. 17 ust. 3 lit. b, d lub e RODO prawo do usunięcia danych osobowych;</w:t>
      </w:r>
    </w:p>
    <w:p w:rsidR="00206A8D" w:rsidRPr="00D05A60" w:rsidRDefault="00206A8D" w:rsidP="00D05A60">
      <w:pPr>
        <w:pStyle w:val="Akapitzlist"/>
        <w:numPr>
          <w:ilvl w:val="0"/>
          <w:numId w:val="16"/>
        </w:numPr>
        <w:spacing w:line="276" w:lineRule="auto"/>
        <w:jc w:val="both"/>
        <w:rPr>
          <w:rFonts w:ascii="Arial" w:eastAsia="Calibri" w:hAnsi="Arial"/>
          <w:i/>
          <w:sz w:val="22"/>
          <w:szCs w:val="22"/>
          <w:lang w:eastAsia="en-US"/>
        </w:rPr>
      </w:pPr>
      <w:r w:rsidRPr="00D05A60">
        <w:rPr>
          <w:rFonts w:ascii="Arial" w:eastAsia="Calibri" w:hAnsi="Arial"/>
          <w:sz w:val="22"/>
          <w:szCs w:val="22"/>
          <w:lang w:eastAsia="en-US"/>
        </w:rPr>
        <w:t>prawo do przenoszenia danych osobowych, o którym mowa w art. 20 RODO;</w:t>
      </w:r>
      <w:r w:rsidR="00D05A60">
        <w:rPr>
          <w:rFonts w:ascii="Arial" w:eastAsia="Calibri" w:hAnsi="Arial"/>
          <w:sz w:val="22"/>
          <w:szCs w:val="22"/>
          <w:lang w:val="pl-PL" w:eastAsia="en-US"/>
        </w:rPr>
        <w:t xml:space="preserve"> </w:t>
      </w:r>
      <w:r w:rsidRPr="00D05A60">
        <w:rPr>
          <w:rFonts w:ascii="Arial" w:eastAsia="Calibri" w:hAnsi="Arial"/>
          <w:sz w:val="22"/>
          <w:szCs w:val="22"/>
          <w:lang w:eastAsia="en-US"/>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D05A60">
      <w:pPr>
        <w:autoSpaceDN/>
        <w:ind w:left="360" w:firstLine="56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AC1BD7"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XXV</w:t>
            </w:r>
            <w:r w:rsidR="00206A8D"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005518" w:rsidRPr="003D1B6B" w:rsidRDefault="00206A8D" w:rsidP="00005518">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3F3B3D" w:rsidRDefault="00206A8D" w:rsidP="00DF74A5">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590D29" w:rsidRPr="00885A51" w:rsidRDefault="00590D29" w:rsidP="003D1B6B">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sidR="00AC1BD7">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D05A60" w:rsidRDefault="00D05A60" w:rsidP="00206A8D">
      <w:pPr>
        <w:spacing w:line="276" w:lineRule="auto"/>
        <w:rPr>
          <w:rFonts w:ascii="Arial" w:hAnsi="Arial"/>
          <w:sz w:val="22"/>
          <w:szCs w:val="22"/>
        </w:rPr>
      </w:pPr>
    </w:p>
    <w:p w:rsidR="00D05A60" w:rsidRDefault="00D05A60" w:rsidP="00206A8D">
      <w:pPr>
        <w:spacing w:line="276" w:lineRule="auto"/>
        <w:rPr>
          <w:rFonts w:ascii="Arial" w:hAnsi="Arial"/>
          <w:sz w:val="22"/>
          <w:szCs w:val="22"/>
        </w:rPr>
      </w:pPr>
    </w:p>
    <w:p w:rsidR="00656C96"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684C64" w:rsidRDefault="008F3823" w:rsidP="00885A51">
      <w:pPr>
        <w:spacing w:line="276" w:lineRule="auto"/>
        <w:rPr>
          <w:rFonts w:ascii="Arial" w:hAnsi="Arial"/>
          <w:sz w:val="22"/>
          <w:szCs w:val="22"/>
        </w:rPr>
      </w:pPr>
      <w:r>
        <w:rPr>
          <w:rFonts w:ascii="Arial" w:hAnsi="Arial"/>
          <w:sz w:val="22"/>
          <w:szCs w:val="22"/>
        </w:rPr>
        <w:t>nr 5 – Wzór umowy dostawy,</w:t>
      </w:r>
    </w:p>
    <w:p w:rsidR="004C1F7D" w:rsidRDefault="008F3823" w:rsidP="00885A51">
      <w:pPr>
        <w:spacing w:line="276" w:lineRule="auto"/>
        <w:rPr>
          <w:rFonts w:ascii="Arial" w:hAnsi="Arial"/>
          <w:sz w:val="22"/>
          <w:szCs w:val="22"/>
        </w:rPr>
      </w:pPr>
      <w:r>
        <w:rPr>
          <w:rFonts w:ascii="Arial" w:hAnsi="Arial"/>
          <w:sz w:val="22"/>
          <w:szCs w:val="22"/>
        </w:rPr>
        <w:t xml:space="preserve">nr 6 – </w:t>
      </w:r>
      <w:r w:rsidR="004C1F7D">
        <w:rPr>
          <w:rFonts w:ascii="Arial" w:hAnsi="Arial"/>
          <w:sz w:val="22"/>
          <w:szCs w:val="22"/>
        </w:rPr>
        <w:t>Wzór umowy powierzenia przetwarzania danych osobowych,</w:t>
      </w:r>
    </w:p>
    <w:p w:rsidR="008F3823" w:rsidRPr="00885A51" w:rsidRDefault="004C1F7D" w:rsidP="00885A51">
      <w:pPr>
        <w:spacing w:line="276" w:lineRule="auto"/>
        <w:rPr>
          <w:rFonts w:ascii="Arial" w:hAnsi="Arial"/>
          <w:sz w:val="22"/>
          <w:szCs w:val="22"/>
        </w:rPr>
      </w:pPr>
      <w:r>
        <w:rPr>
          <w:rFonts w:ascii="Arial" w:hAnsi="Arial"/>
          <w:sz w:val="22"/>
          <w:szCs w:val="22"/>
        </w:rPr>
        <w:t xml:space="preserve">nr 7 - </w:t>
      </w:r>
      <w:r w:rsidRPr="004C1F7D">
        <w:rPr>
          <w:rFonts w:ascii="Arial" w:hAnsi="Arial"/>
          <w:sz w:val="22"/>
          <w:szCs w:val="22"/>
        </w:rPr>
        <w:t>Protokół zdawczo-odbiorczy oraz protokół ze szkolenia personelu</w:t>
      </w:r>
      <w:r w:rsidR="008F3823">
        <w:rPr>
          <w:rFonts w:ascii="Arial" w:hAnsi="Arial"/>
          <w:sz w:val="22"/>
          <w:szCs w:val="22"/>
        </w:rPr>
        <w:t>.</w:t>
      </w:r>
    </w:p>
    <w:sectPr w:rsidR="008F3823" w:rsidRPr="00885A51" w:rsidSect="00A2218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92" w:rsidRDefault="00791192">
      <w:r>
        <w:separator/>
      </w:r>
    </w:p>
  </w:endnote>
  <w:endnote w:type="continuationSeparator" w:id="0">
    <w:p w:rsidR="00791192" w:rsidRDefault="0079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7911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92" w:rsidRDefault="00791192">
      <w:r>
        <w:separator/>
      </w:r>
    </w:p>
  </w:footnote>
  <w:footnote w:type="continuationSeparator" w:id="0">
    <w:p w:rsidR="00791192" w:rsidRDefault="0079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791192">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190325">
          <w:rPr>
            <w:noProof/>
          </w:rPr>
          <w:t>1</w:t>
        </w:r>
        <w:r w:rsidR="00206A8D">
          <w:fldChar w:fldCharType="end"/>
        </w:r>
      </w:p>
    </w:sdtContent>
  </w:sdt>
  <w:p w:rsidR="002B7CBA" w:rsidRDefault="007911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7">
    <w:nsid w:val="200644A1"/>
    <w:multiLevelType w:val="hybridMultilevel"/>
    <w:tmpl w:val="9738E2A6"/>
    <w:lvl w:ilvl="0" w:tplc="A4CA8506">
      <w:start w:val="1"/>
      <w:numFmt w:val="lowerLetter"/>
      <w:lvlText w:val="%1)"/>
      <w:lvlJc w:val="left"/>
      <w:pPr>
        <w:ind w:left="720" w:hanging="360"/>
      </w:pPr>
      <w:rPr>
        <w:rFonts w:ascii="Arial" w:eastAsia="Calibri" w:hAnsi="Arial" w:cs="Arial"/>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0">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2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nsid w:val="60E0341F"/>
    <w:multiLevelType w:val="hybridMultilevel"/>
    <w:tmpl w:val="BAACCE6C"/>
    <w:lvl w:ilvl="0" w:tplc="07A47E4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4">
    <w:nsid w:val="64FC5164"/>
    <w:multiLevelType w:val="multilevel"/>
    <w:tmpl w:val="74A2FC9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B60EF6"/>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A0FAF"/>
    <w:multiLevelType w:val="hybridMultilevel"/>
    <w:tmpl w:val="A2203004"/>
    <w:lvl w:ilvl="0" w:tplc="615C69B2">
      <w:start w:val="1"/>
      <w:numFmt w:val="lowerLetter"/>
      <w:lvlText w:val="%1)"/>
      <w:lvlJc w:val="left"/>
      <w:pPr>
        <w:ind w:left="1146" w:hanging="360"/>
      </w:pPr>
      <w:rPr>
        <w:rFonts w:ascii="Arial" w:eastAsia="Calibri" w:hAnsi="Arial" w:cs="Arial"/>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6"/>
  </w:num>
  <w:num w:numId="3">
    <w:abstractNumId w:val="37"/>
  </w:num>
  <w:num w:numId="4">
    <w:abstractNumId w:val="9"/>
  </w:num>
  <w:num w:numId="5">
    <w:abstractNumId w:val="30"/>
  </w:num>
  <w:num w:numId="6">
    <w:abstractNumId w:val="15"/>
  </w:num>
  <w:num w:numId="7">
    <w:abstractNumId w:val="13"/>
  </w:num>
  <w:num w:numId="8">
    <w:abstractNumId w:val="34"/>
  </w:num>
  <w:num w:numId="9">
    <w:abstractNumId w:val="38"/>
  </w:num>
  <w:num w:numId="10">
    <w:abstractNumId w:val="22"/>
  </w:num>
  <w:num w:numId="11">
    <w:abstractNumId w:val="20"/>
  </w:num>
  <w:num w:numId="12">
    <w:abstractNumId w:val="39"/>
  </w:num>
  <w:num w:numId="13">
    <w:abstractNumId w:val="11"/>
  </w:num>
  <w:num w:numId="14">
    <w:abstractNumId w:val="23"/>
  </w:num>
  <w:num w:numId="15">
    <w:abstractNumId w:val="40"/>
  </w:num>
  <w:num w:numId="16">
    <w:abstractNumId w:val="17"/>
  </w:num>
  <w:num w:numId="17">
    <w:abstractNumId w:val="33"/>
  </w:num>
  <w:num w:numId="18">
    <w:abstractNumId w:val="14"/>
  </w:num>
  <w:num w:numId="19">
    <w:abstractNumId w:val="10"/>
  </w:num>
  <w:num w:numId="20">
    <w:abstractNumId w:val="25"/>
  </w:num>
  <w:num w:numId="21">
    <w:abstractNumId w:val="28"/>
  </w:num>
  <w:num w:numId="22">
    <w:abstractNumId w:val="16"/>
  </w:num>
  <w:num w:numId="23">
    <w:abstractNumId w:val="3"/>
  </w:num>
  <w:num w:numId="24">
    <w:abstractNumId w:val="0"/>
  </w:num>
  <w:num w:numId="25">
    <w:abstractNumId w:val="12"/>
  </w:num>
  <w:num w:numId="26">
    <w:abstractNumId w:val="35"/>
  </w:num>
  <w:num w:numId="27">
    <w:abstractNumId w:val="21"/>
  </w:num>
  <w:num w:numId="28">
    <w:abstractNumId w:val="31"/>
  </w:num>
  <w:num w:numId="29">
    <w:abstractNumId w:val="24"/>
  </w:num>
  <w:num w:numId="30">
    <w:abstractNumId w:val="18"/>
  </w:num>
  <w:num w:numId="31">
    <w:abstractNumId w:val="36"/>
  </w:num>
  <w:num w:numId="32">
    <w:abstractNumId w:val="4"/>
  </w:num>
  <w:num w:numId="33">
    <w:abstractNumId w:val="29"/>
  </w:num>
  <w:num w:numId="34">
    <w:abstractNumId w:val="5"/>
  </w:num>
  <w:num w:numId="35">
    <w:abstractNumId w:val="32"/>
  </w:num>
  <w:num w:numId="36">
    <w:abstractNumId w:val="19"/>
  </w:num>
  <w:num w:numId="37">
    <w:abstractNumId w:val="19"/>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lvlOverride w:ilvl="2"/>
    <w:lvlOverride w:ilvl="3"/>
    <w:lvlOverride w:ilvl="4"/>
    <w:lvlOverride w:ilvl="5"/>
    <w:lvlOverride w:ilvl="6"/>
    <w:lvlOverride w:ilvl="7"/>
    <w:lvlOverride w:ilvl="8"/>
  </w:num>
  <w:num w:numId="42">
    <w:abstractNumId w:val="27"/>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7"/>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05518"/>
    <w:rsid w:val="00013B44"/>
    <w:rsid w:val="000563C0"/>
    <w:rsid w:val="0006356A"/>
    <w:rsid w:val="00067FF0"/>
    <w:rsid w:val="0007245F"/>
    <w:rsid w:val="000800B0"/>
    <w:rsid w:val="00080D15"/>
    <w:rsid w:val="000A3087"/>
    <w:rsid w:val="000A36CF"/>
    <w:rsid w:val="000E21C7"/>
    <w:rsid w:val="00127773"/>
    <w:rsid w:val="001811C8"/>
    <w:rsid w:val="00190325"/>
    <w:rsid w:val="00191356"/>
    <w:rsid w:val="001925FF"/>
    <w:rsid w:val="001A405E"/>
    <w:rsid w:val="00206A8D"/>
    <w:rsid w:val="00220C78"/>
    <w:rsid w:val="002C5B3A"/>
    <w:rsid w:val="00362F03"/>
    <w:rsid w:val="00372402"/>
    <w:rsid w:val="00382E3A"/>
    <w:rsid w:val="003B07B7"/>
    <w:rsid w:val="003B708E"/>
    <w:rsid w:val="003D1B6B"/>
    <w:rsid w:val="003F3B3D"/>
    <w:rsid w:val="004400FD"/>
    <w:rsid w:val="0044748D"/>
    <w:rsid w:val="00467F7E"/>
    <w:rsid w:val="00492747"/>
    <w:rsid w:val="004A0C91"/>
    <w:rsid w:val="004C1F7D"/>
    <w:rsid w:val="0055425F"/>
    <w:rsid w:val="00590D29"/>
    <w:rsid w:val="005A4A12"/>
    <w:rsid w:val="006133BD"/>
    <w:rsid w:val="0065068D"/>
    <w:rsid w:val="00656C96"/>
    <w:rsid w:val="00662D7C"/>
    <w:rsid w:val="00683230"/>
    <w:rsid w:val="00684FFD"/>
    <w:rsid w:val="0075113F"/>
    <w:rsid w:val="00785E1A"/>
    <w:rsid w:val="00790DC3"/>
    <w:rsid w:val="00791192"/>
    <w:rsid w:val="007B24AD"/>
    <w:rsid w:val="007B3FF8"/>
    <w:rsid w:val="007B7A1A"/>
    <w:rsid w:val="007D4790"/>
    <w:rsid w:val="007E7D21"/>
    <w:rsid w:val="00803B10"/>
    <w:rsid w:val="00832574"/>
    <w:rsid w:val="0085527A"/>
    <w:rsid w:val="00870378"/>
    <w:rsid w:val="00870E48"/>
    <w:rsid w:val="00871336"/>
    <w:rsid w:val="00885A51"/>
    <w:rsid w:val="008A6C47"/>
    <w:rsid w:val="008D6D2B"/>
    <w:rsid w:val="008F3823"/>
    <w:rsid w:val="008F5DC8"/>
    <w:rsid w:val="009B6F8E"/>
    <w:rsid w:val="00A17CBC"/>
    <w:rsid w:val="00A20A1A"/>
    <w:rsid w:val="00A26E01"/>
    <w:rsid w:val="00A358B9"/>
    <w:rsid w:val="00AC1BD7"/>
    <w:rsid w:val="00AF754B"/>
    <w:rsid w:val="00B30CEF"/>
    <w:rsid w:val="00B66505"/>
    <w:rsid w:val="00B70FA9"/>
    <w:rsid w:val="00B92E9A"/>
    <w:rsid w:val="00C4269C"/>
    <w:rsid w:val="00C56684"/>
    <w:rsid w:val="00C741E0"/>
    <w:rsid w:val="00CC112F"/>
    <w:rsid w:val="00CC77C0"/>
    <w:rsid w:val="00D00DA6"/>
    <w:rsid w:val="00D05A60"/>
    <w:rsid w:val="00D14DC3"/>
    <w:rsid w:val="00D83F6C"/>
    <w:rsid w:val="00DC16BD"/>
    <w:rsid w:val="00DF74A5"/>
    <w:rsid w:val="00E252A1"/>
    <w:rsid w:val="00EC17A3"/>
    <w:rsid w:val="00EF15A3"/>
    <w:rsid w:val="00F8165F"/>
    <w:rsid w:val="00FA2D43"/>
    <w:rsid w:val="00FD5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FF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3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FF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uiPriority w:val="99"/>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 w:type="numbering" w:customStyle="1" w:styleId="WW8Num21">
    <w:name w:val="WW8Num21"/>
    <w:basedOn w:val="Bezlisty"/>
    <w:rsid w:val="00662D7C"/>
    <w:pPr>
      <w:numPr>
        <w:numId w:val="36"/>
      </w:numPr>
    </w:pPr>
  </w:style>
  <w:style w:type="paragraph" w:styleId="Tekstpodstawowy2">
    <w:name w:val="Body Text 2"/>
    <w:basedOn w:val="Normalny"/>
    <w:link w:val="Tekstpodstawowy2Znak"/>
    <w:uiPriority w:val="99"/>
    <w:semiHidden/>
    <w:unhideWhenUsed/>
    <w:rsid w:val="004C1F7D"/>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4C1F7D"/>
    <w:rPr>
      <w:rFonts w:ascii="Times New Roman" w:eastAsia="SimSun" w:hAnsi="Times New Roman" w:cs="Mangal"/>
      <w:kern w:val="3"/>
      <w:sz w:val="24"/>
      <w:szCs w:val="21"/>
      <w:lang w:eastAsia="zh-CN" w:bidi="hi-IN"/>
    </w:rPr>
  </w:style>
  <w:style w:type="numbering" w:customStyle="1" w:styleId="WW8Num6">
    <w:name w:val="WW8Num6"/>
    <w:basedOn w:val="Bezlisty"/>
    <w:rsid w:val="004C1F7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t.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www.szpitalzawiercie.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A73D5-96F7-4D50-90C5-29D96E59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8459</Words>
  <Characters>50754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50</cp:revision>
  <cp:lastPrinted>2020-07-13T09:32:00Z</cp:lastPrinted>
  <dcterms:created xsi:type="dcterms:W3CDTF">2020-01-23T11:51:00Z</dcterms:created>
  <dcterms:modified xsi:type="dcterms:W3CDTF">2020-07-17T08:02:00Z</dcterms:modified>
</cp:coreProperties>
</file>